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1820B" w14:textId="6800A9F4" w:rsidR="00597CD3" w:rsidRPr="00A44492" w:rsidRDefault="00671DD5" w:rsidP="00E26E93">
      <w:pPr>
        <w:rPr>
          <w:rFonts w:ascii="Times New Roman" w:hAnsi="Times New Roman" w:cs="Times New Roman"/>
          <w:b/>
          <w:bCs/>
          <w:sz w:val="20"/>
          <w:szCs w:val="20"/>
          <w:u w:val="single"/>
        </w:rPr>
      </w:pPr>
      <w:r w:rsidRPr="00A44492">
        <w:rPr>
          <w:rFonts w:ascii="Times New Roman" w:hAnsi="Times New Roman" w:cs="Times New Roman"/>
          <w:b/>
          <w:bCs/>
          <w:sz w:val="20"/>
          <w:szCs w:val="20"/>
          <w:u w:val="single"/>
        </w:rPr>
        <w:t xml:space="preserve">5E-3.021 Other Hemp Extract Animal </w:t>
      </w:r>
      <w:r w:rsidR="006D69F5">
        <w:rPr>
          <w:rFonts w:ascii="Times New Roman" w:hAnsi="Times New Roman" w:cs="Times New Roman"/>
          <w:b/>
          <w:bCs/>
          <w:sz w:val="20"/>
          <w:szCs w:val="20"/>
          <w:u w:val="single"/>
        </w:rPr>
        <w:t>Ingestant</w:t>
      </w:r>
    </w:p>
    <w:p w14:paraId="1EDB7A7B" w14:textId="08DBF383" w:rsidR="00B34766" w:rsidRPr="00A44492" w:rsidRDefault="00A14B8A" w:rsidP="00E26E93">
      <w:pPr>
        <w:rPr>
          <w:rFonts w:ascii="Times New Roman" w:hAnsi="Times New Roman" w:cs="Times New Roman"/>
          <w:bCs/>
          <w:sz w:val="20"/>
          <w:szCs w:val="20"/>
          <w:u w:val="single"/>
        </w:rPr>
      </w:pPr>
      <w:r w:rsidRPr="00A44492">
        <w:rPr>
          <w:rFonts w:ascii="Times New Roman" w:hAnsi="Times New Roman" w:cs="Times New Roman"/>
          <w:bCs/>
          <w:sz w:val="20"/>
          <w:szCs w:val="20"/>
          <w:u w:val="single"/>
        </w:rPr>
        <w:t xml:space="preserve">(1) </w:t>
      </w:r>
      <w:r w:rsidR="00B34766" w:rsidRPr="00A44492">
        <w:rPr>
          <w:rFonts w:ascii="Times New Roman" w:hAnsi="Times New Roman" w:cs="Times New Roman"/>
          <w:bCs/>
          <w:sz w:val="20"/>
          <w:szCs w:val="20"/>
          <w:u w:val="single"/>
        </w:rPr>
        <w:t>Definitions.</w:t>
      </w:r>
      <w:r w:rsidR="003A58F7" w:rsidRPr="00A44492">
        <w:rPr>
          <w:rFonts w:ascii="Times New Roman" w:hAnsi="Times New Roman" w:cs="Times New Roman"/>
          <w:bCs/>
          <w:sz w:val="20"/>
          <w:szCs w:val="20"/>
          <w:u w:val="single"/>
        </w:rPr>
        <w:t xml:space="preserve"> </w:t>
      </w:r>
    </w:p>
    <w:p w14:paraId="7A146F02" w14:textId="73B6D87E" w:rsidR="003A7F61" w:rsidRPr="00A44492" w:rsidRDefault="003A7F61" w:rsidP="00E26E93">
      <w:pPr>
        <w:rPr>
          <w:rFonts w:ascii="Times New Roman" w:hAnsi="Times New Roman" w:cs="Times New Roman"/>
          <w:bCs/>
          <w:sz w:val="20"/>
          <w:szCs w:val="20"/>
          <w:u w:val="single"/>
        </w:rPr>
      </w:pPr>
      <w:r w:rsidRPr="00A44492">
        <w:rPr>
          <w:rFonts w:ascii="Times New Roman" w:hAnsi="Times New Roman" w:cs="Times New Roman"/>
          <w:bCs/>
          <w:sz w:val="20"/>
          <w:szCs w:val="20"/>
          <w:u w:val="single"/>
        </w:rPr>
        <w:t>(a) “Distribute” means to offer for sale, sell, barter, or exchange or to supply, furnish, or otherwise provide for use by any consumer or customer in the state.</w:t>
      </w:r>
    </w:p>
    <w:p w14:paraId="741DCB4B" w14:textId="567AC533" w:rsidR="00B34766" w:rsidRPr="00A44492" w:rsidRDefault="00B34766" w:rsidP="00B34766">
      <w:pPr>
        <w:rPr>
          <w:rFonts w:ascii="Times New Roman" w:hAnsi="Times New Roman" w:cs="Times New Roman"/>
          <w:bCs/>
          <w:sz w:val="20"/>
          <w:szCs w:val="20"/>
          <w:u w:val="single"/>
        </w:rPr>
      </w:pPr>
      <w:r w:rsidRPr="00A44492">
        <w:rPr>
          <w:rFonts w:ascii="Times New Roman" w:hAnsi="Times New Roman" w:cs="Times New Roman"/>
          <w:bCs/>
          <w:sz w:val="20"/>
          <w:szCs w:val="20"/>
          <w:u w:val="single"/>
        </w:rPr>
        <w:t>(</w:t>
      </w:r>
      <w:r w:rsidR="003A7F61" w:rsidRPr="00A44492">
        <w:rPr>
          <w:rFonts w:ascii="Times New Roman" w:hAnsi="Times New Roman" w:cs="Times New Roman"/>
          <w:bCs/>
          <w:sz w:val="20"/>
          <w:szCs w:val="20"/>
          <w:u w:val="single"/>
        </w:rPr>
        <w:t>b</w:t>
      </w:r>
      <w:r w:rsidRPr="00A44492">
        <w:rPr>
          <w:rFonts w:ascii="Times New Roman" w:hAnsi="Times New Roman" w:cs="Times New Roman"/>
          <w:bCs/>
          <w:sz w:val="20"/>
          <w:szCs w:val="20"/>
          <w:u w:val="single"/>
        </w:rPr>
        <w:t>)</w:t>
      </w:r>
      <w:r w:rsidRPr="00A44492">
        <w:rPr>
          <w:rFonts w:ascii="Times New Roman" w:eastAsia="Calibri" w:hAnsi="Times New Roman" w:cs="Times New Roman"/>
          <w:noProof/>
          <w:sz w:val="20"/>
          <w:szCs w:val="20"/>
          <w:u w:val="single"/>
        </w:rPr>
        <w:t xml:space="preserve"> </w:t>
      </w:r>
      <w:r w:rsidRPr="00A44492">
        <w:rPr>
          <w:rFonts w:ascii="Times New Roman" w:hAnsi="Times New Roman" w:cs="Times New Roman"/>
          <w:bCs/>
          <w:sz w:val="20"/>
          <w:szCs w:val="20"/>
          <w:u w:val="single"/>
        </w:rPr>
        <w:t>“Hemp” is defined in Section 581.217(3)(d), F.S.</w:t>
      </w:r>
    </w:p>
    <w:p w14:paraId="14AEB708" w14:textId="2415D19C" w:rsidR="00B34766" w:rsidRPr="00A44492" w:rsidRDefault="003A7F61" w:rsidP="00B34766">
      <w:pPr>
        <w:rPr>
          <w:rFonts w:ascii="Times New Roman" w:hAnsi="Times New Roman" w:cs="Times New Roman"/>
          <w:bCs/>
          <w:sz w:val="20"/>
          <w:szCs w:val="20"/>
          <w:u w:val="single"/>
        </w:rPr>
      </w:pPr>
      <w:r w:rsidRPr="00A44492">
        <w:rPr>
          <w:rFonts w:ascii="Times New Roman" w:hAnsi="Times New Roman" w:cs="Times New Roman"/>
          <w:bCs/>
          <w:sz w:val="20"/>
          <w:szCs w:val="20"/>
          <w:u w:val="single"/>
        </w:rPr>
        <w:t>(c</w:t>
      </w:r>
      <w:r w:rsidR="00B34766" w:rsidRPr="00A44492">
        <w:rPr>
          <w:rFonts w:ascii="Times New Roman" w:hAnsi="Times New Roman" w:cs="Times New Roman"/>
          <w:bCs/>
          <w:sz w:val="20"/>
          <w:szCs w:val="20"/>
          <w:u w:val="single"/>
        </w:rPr>
        <w:t>) “Hemp extract” is defined in Section 581.217(3)(e), F.S. Hemp extract does not include any material, compound, mixture or preparation that contains any quantity of Synthetic Cannabinoids as defined in Section 893.03(1)(c)190., F.S.</w:t>
      </w:r>
    </w:p>
    <w:p w14:paraId="53319A48" w14:textId="5F3E1AA5" w:rsidR="00B34766" w:rsidRPr="00A44492" w:rsidRDefault="003A7F61" w:rsidP="00E26E93">
      <w:pPr>
        <w:rPr>
          <w:rFonts w:ascii="Times New Roman" w:hAnsi="Times New Roman" w:cs="Times New Roman"/>
          <w:bCs/>
          <w:sz w:val="20"/>
          <w:szCs w:val="20"/>
          <w:u w:val="single"/>
        </w:rPr>
      </w:pPr>
      <w:r w:rsidRPr="00A44492">
        <w:rPr>
          <w:rFonts w:ascii="Times New Roman" w:hAnsi="Times New Roman" w:cs="Times New Roman"/>
          <w:bCs/>
          <w:sz w:val="20"/>
          <w:szCs w:val="20"/>
          <w:u w:val="single"/>
        </w:rPr>
        <w:t>(d</w:t>
      </w:r>
      <w:r w:rsidR="00B34766" w:rsidRPr="00A44492">
        <w:rPr>
          <w:rFonts w:ascii="Times New Roman" w:hAnsi="Times New Roman" w:cs="Times New Roman"/>
          <w:bCs/>
          <w:sz w:val="20"/>
          <w:szCs w:val="20"/>
          <w:u w:val="single"/>
        </w:rPr>
        <w:t>) “Label” means a display of written, printed, or graphic matter upon or affixed to the container in which a product is distributed, or on the invoice accompanying the product.</w:t>
      </w:r>
    </w:p>
    <w:p w14:paraId="776688AE" w14:textId="2C491AF8" w:rsidR="00671DD5" w:rsidRPr="00A44492" w:rsidRDefault="003A7F61" w:rsidP="00E26E93">
      <w:pPr>
        <w:rPr>
          <w:rFonts w:ascii="Times New Roman" w:hAnsi="Times New Roman" w:cs="Times New Roman"/>
          <w:bCs/>
          <w:sz w:val="20"/>
          <w:szCs w:val="20"/>
          <w:u w:val="single"/>
        </w:rPr>
      </w:pPr>
      <w:r w:rsidRPr="00A44492">
        <w:rPr>
          <w:rFonts w:ascii="Times New Roman" w:hAnsi="Times New Roman" w:cs="Times New Roman"/>
          <w:bCs/>
          <w:sz w:val="20"/>
          <w:szCs w:val="20"/>
          <w:u w:val="single"/>
        </w:rPr>
        <w:t>(e</w:t>
      </w:r>
      <w:r w:rsidR="00B34766" w:rsidRPr="00A44492">
        <w:rPr>
          <w:rFonts w:ascii="Times New Roman" w:hAnsi="Times New Roman" w:cs="Times New Roman"/>
          <w:bCs/>
          <w:sz w:val="20"/>
          <w:szCs w:val="20"/>
          <w:u w:val="single"/>
        </w:rPr>
        <w:t xml:space="preserve">) </w:t>
      </w:r>
      <w:r w:rsidR="00671DD5" w:rsidRPr="00A44492">
        <w:rPr>
          <w:rFonts w:ascii="Times New Roman" w:hAnsi="Times New Roman" w:cs="Times New Roman"/>
          <w:bCs/>
          <w:sz w:val="20"/>
          <w:szCs w:val="20"/>
          <w:u w:val="single"/>
        </w:rPr>
        <w:t xml:space="preserve">“Other Hemp Extract Animal </w:t>
      </w:r>
      <w:r w:rsidR="006D69F5">
        <w:rPr>
          <w:rFonts w:ascii="Times New Roman" w:hAnsi="Times New Roman" w:cs="Times New Roman"/>
          <w:bCs/>
          <w:sz w:val="20"/>
          <w:szCs w:val="20"/>
          <w:u w:val="single"/>
        </w:rPr>
        <w:t>Ingestant</w:t>
      </w:r>
      <w:r w:rsidR="00671DD5" w:rsidRPr="00A44492">
        <w:rPr>
          <w:rFonts w:ascii="Times New Roman" w:hAnsi="Times New Roman" w:cs="Times New Roman"/>
          <w:bCs/>
          <w:sz w:val="20"/>
          <w:szCs w:val="20"/>
          <w:u w:val="single"/>
        </w:rPr>
        <w:t>” means a hemp extract product intended for animal ingestion that is not a</w:t>
      </w:r>
      <w:r w:rsidR="0048167F" w:rsidRPr="00A44492">
        <w:rPr>
          <w:rFonts w:ascii="Times New Roman" w:hAnsi="Times New Roman" w:cs="Times New Roman"/>
          <w:bCs/>
          <w:sz w:val="20"/>
          <w:szCs w:val="20"/>
          <w:u w:val="single"/>
        </w:rPr>
        <w:t xml:space="preserve"> </w:t>
      </w:r>
      <w:r w:rsidR="00FF5193">
        <w:rPr>
          <w:rFonts w:ascii="Times New Roman" w:hAnsi="Times New Roman" w:cs="Times New Roman"/>
          <w:bCs/>
          <w:sz w:val="20"/>
          <w:szCs w:val="20"/>
          <w:u w:val="single"/>
        </w:rPr>
        <w:t xml:space="preserve">drug, </w:t>
      </w:r>
      <w:r w:rsidR="0048167F" w:rsidRPr="00A44492">
        <w:rPr>
          <w:rFonts w:ascii="Times New Roman" w:hAnsi="Times New Roman" w:cs="Times New Roman"/>
          <w:bCs/>
          <w:sz w:val="20"/>
          <w:szCs w:val="20"/>
          <w:u w:val="single"/>
        </w:rPr>
        <w:t>commercial</w:t>
      </w:r>
      <w:r w:rsidR="00671DD5" w:rsidRPr="00A44492">
        <w:rPr>
          <w:rFonts w:ascii="Times New Roman" w:hAnsi="Times New Roman" w:cs="Times New Roman"/>
          <w:bCs/>
          <w:sz w:val="20"/>
          <w:szCs w:val="20"/>
          <w:u w:val="single"/>
        </w:rPr>
        <w:t xml:space="preserve"> feed</w:t>
      </w:r>
      <w:r w:rsidR="0048167F" w:rsidRPr="00A44492">
        <w:rPr>
          <w:rFonts w:ascii="Times New Roman" w:hAnsi="Times New Roman" w:cs="Times New Roman"/>
          <w:bCs/>
          <w:sz w:val="20"/>
          <w:szCs w:val="20"/>
          <w:u w:val="single"/>
        </w:rPr>
        <w:t>, feedstuff</w:t>
      </w:r>
      <w:r w:rsidR="00671DD5" w:rsidRPr="00A44492">
        <w:rPr>
          <w:rFonts w:ascii="Times New Roman" w:hAnsi="Times New Roman" w:cs="Times New Roman"/>
          <w:bCs/>
          <w:sz w:val="20"/>
          <w:szCs w:val="20"/>
          <w:u w:val="single"/>
        </w:rPr>
        <w:t xml:space="preserve"> or treat.</w:t>
      </w:r>
    </w:p>
    <w:p w14:paraId="2C18B040" w14:textId="548B0753" w:rsidR="00B34766" w:rsidRPr="00A44492" w:rsidRDefault="003A7F61" w:rsidP="00E26E93">
      <w:pPr>
        <w:rPr>
          <w:rFonts w:ascii="Times New Roman" w:hAnsi="Times New Roman" w:cs="Times New Roman"/>
          <w:bCs/>
          <w:sz w:val="20"/>
          <w:szCs w:val="20"/>
          <w:u w:val="single"/>
        </w:rPr>
      </w:pPr>
      <w:r w:rsidRPr="00A44492">
        <w:rPr>
          <w:rFonts w:ascii="Times New Roman" w:hAnsi="Times New Roman" w:cs="Times New Roman"/>
          <w:bCs/>
          <w:sz w:val="20"/>
          <w:szCs w:val="20"/>
          <w:u w:val="single"/>
        </w:rPr>
        <w:t>(f</w:t>
      </w:r>
      <w:r w:rsidR="00B34766" w:rsidRPr="00A44492">
        <w:rPr>
          <w:rFonts w:ascii="Times New Roman" w:hAnsi="Times New Roman" w:cs="Times New Roman"/>
          <w:bCs/>
          <w:sz w:val="20"/>
          <w:szCs w:val="20"/>
          <w:u w:val="single"/>
        </w:rPr>
        <w:t>) “Total delta-9-tetrahydrocannabinol concentration” means [delta-9-tetrahydrocannabinol] + (0.877 x [</w:t>
      </w:r>
      <w:proofErr w:type="spellStart"/>
      <w:r w:rsidR="00B34766" w:rsidRPr="00A44492">
        <w:rPr>
          <w:rFonts w:ascii="Times New Roman" w:hAnsi="Times New Roman" w:cs="Times New Roman"/>
          <w:bCs/>
          <w:sz w:val="20"/>
          <w:szCs w:val="20"/>
          <w:u w:val="single"/>
        </w:rPr>
        <w:t>tetrahydrocannabinolic</w:t>
      </w:r>
      <w:proofErr w:type="spellEnd"/>
      <w:r w:rsidR="00B34766" w:rsidRPr="00A44492">
        <w:rPr>
          <w:rFonts w:ascii="Times New Roman" w:hAnsi="Times New Roman" w:cs="Times New Roman"/>
          <w:bCs/>
          <w:sz w:val="20"/>
          <w:szCs w:val="20"/>
          <w:u w:val="single"/>
        </w:rPr>
        <w:t xml:space="preserve"> acid)</w:t>
      </w:r>
    </w:p>
    <w:p w14:paraId="33966D41" w14:textId="4FF7E730" w:rsidR="00E26E93" w:rsidRPr="00A44492" w:rsidRDefault="00671DD5" w:rsidP="00E26E93">
      <w:pPr>
        <w:rPr>
          <w:rFonts w:ascii="Times New Roman" w:hAnsi="Times New Roman" w:cs="Times New Roman"/>
          <w:sz w:val="20"/>
          <w:szCs w:val="20"/>
          <w:u w:val="single"/>
        </w:rPr>
      </w:pPr>
      <w:r w:rsidRPr="00A44492">
        <w:rPr>
          <w:rFonts w:ascii="Times New Roman" w:hAnsi="Times New Roman" w:cs="Times New Roman"/>
          <w:bCs/>
          <w:sz w:val="20"/>
          <w:szCs w:val="20"/>
          <w:u w:val="single"/>
        </w:rPr>
        <w:t xml:space="preserve">(2) </w:t>
      </w:r>
      <w:r w:rsidR="00C6231C" w:rsidRPr="00A44492">
        <w:rPr>
          <w:rFonts w:ascii="Times New Roman" w:hAnsi="Times New Roman" w:cs="Times New Roman"/>
          <w:bCs/>
          <w:sz w:val="20"/>
          <w:szCs w:val="20"/>
          <w:u w:val="single"/>
        </w:rPr>
        <w:t>R</w:t>
      </w:r>
      <w:r w:rsidR="00837D6A" w:rsidRPr="00A44492">
        <w:rPr>
          <w:rFonts w:ascii="Times New Roman" w:hAnsi="Times New Roman" w:cs="Times New Roman"/>
          <w:bCs/>
          <w:sz w:val="20"/>
          <w:szCs w:val="20"/>
          <w:u w:val="single"/>
        </w:rPr>
        <w:t>egistration;</w:t>
      </w:r>
      <w:r w:rsidR="00E26E93" w:rsidRPr="00A44492">
        <w:rPr>
          <w:rFonts w:ascii="Times New Roman" w:hAnsi="Times New Roman" w:cs="Times New Roman"/>
          <w:bCs/>
          <w:sz w:val="20"/>
          <w:szCs w:val="20"/>
          <w:u w:val="single"/>
        </w:rPr>
        <w:t xml:space="preserve"> reporting.</w:t>
      </w:r>
    </w:p>
    <w:p w14:paraId="2CEA1BC6" w14:textId="376B7F45" w:rsidR="00E26E93" w:rsidRPr="00314E4A" w:rsidRDefault="00E26E93" w:rsidP="00E26E93">
      <w:pPr>
        <w:rPr>
          <w:rFonts w:ascii="Times New Roman" w:hAnsi="Times New Roman" w:cs="Times New Roman"/>
          <w:sz w:val="20"/>
          <w:szCs w:val="20"/>
          <w:u w:val="single"/>
        </w:rPr>
      </w:pPr>
      <w:r w:rsidRPr="00A44492">
        <w:rPr>
          <w:rFonts w:ascii="Times New Roman" w:hAnsi="Times New Roman" w:cs="Times New Roman"/>
          <w:sz w:val="20"/>
          <w:szCs w:val="20"/>
          <w:u w:val="single"/>
        </w:rPr>
        <w:t>(a)</w:t>
      </w:r>
      <w:r w:rsidR="00671DD5" w:rsidRPr="00A44492">
        <w:rPr>
          <w:rFonts w:ascii="Times New Roman" w:hAnsi="Times New Roman" w:cs="Times New Roman"/>
          <w:sz w:val="20"/>
          <w:szCs w:val="20"/>
          <w:u w:val="single"/>
        </w:rPr>
        <w:t xml:space="preserve"> </w:t>
      </w:r>
      <w:r w:rsidRPr="00A44492">
        <w:rPr>
          <w:rFonts w:ascii="Times New Roman" w:hAnsi="Times New Roman" w:cs="Times New Roman"/>
          <w:sz w:val="20"/>
          <w:szCs w:val="20"/>
          <w:u w:val="single"/>
        </w:rPr>
        <w:t>Each distributor of</w:t>
      </w:r>
      <w:r w:rsidR="00B0162E" w:rsidRPr="00A44492">
        <w:rPr>
          <w:rFonts w:ascii="Times New Roman" w:hAnsi="Times New Roman" w:cs="Times New Roman"/>
          <w:sz w:val="20"/>
          <w:szCs w:val="20"/>
          <w:u w:val="single"/>
        </w:rPr>
        <w:t xml:space="preserve"> </w:t>
      </w:r>
      <w:r w:rsidR="000A2A4D" w:rsidRPr="00A44492">
        <w:rPr>
          <w:rFonts w:ascii="Times New Roman" w:hAnsi="Times New Roman" w:cs="Times New Roman"/>
          <w:sz w:val="20"/>
          <w:szCs w:val="20"/>
          <w:u w:val="single"/>
        </w:rPr>
        <w:t xml:space="preserve">“Other Hemp Extract Animal </w:t>
      </w:r>
      <w:r w:rsidR="006D69F5">
        <w:rPr>
          <w:rFonts w:ascii="Times New Roman" w:hAnsi="Times New Roman" w:cs="Times New Roman"/>
          <w:sz w:val="20"/>
          <w:szCs w:val="20"/>
          <w:u w:val="single"/>
        </w:rPr>
        <w:t>Ingestant</w:t>
      </w:r>
      <w:r w:rsidR="000A2A4D" w:rsidRPr="00A44492">
        <w:rPr>
          <w:rFonts w:ascii="Times New Roman" w:hAnsi="Times New Roman" w:cs="Times New Roman"/>
          <w:sz w:val="20"/>
          <w:szCs w:val="20"/>
          <w:u w:val="single"/>
        </w:rPr>
        <w:t xml:space="preserve">” </w:t>
      </w:r>
      <w:r w:rsidRPr="00A44492">
        <w:rPr>
          <w:rFonts w:ascii="Times New Roman" w:hAnsi="Times New Roman" w:cs="Times New Roman"/>
          <w:sz w:val="20"/>
          <w:szCs w:val="20"/>
          <w:u w:val="single"/>
        </w:rPr>
        <w:t xml:space="preserve">must annually obtain a registration before her or his brands are </w:t>
      </w:r>
      <w:r w:rsidR="00026B48" w:rsidRPr="00A44492">
        <w:rPr>
          <w:rFonts w:ascii="Times New Roman" w:hAnsi="Times New Roman" w:cs="Times New Roman"/>
          <w:sz w:val="20"/>
          <w:szCs w:val="20"/>
          <w:u w:val="single"/>
        </w:rPr>
        <w:t>distributed</w:t>
      </w:r>
      <w:r w:rsidRPr="00A44492">
        <w:rPr>
          <w:rFonts w:ascii="Times New Roman" w:hAnsi="Times New Roman" w:cs="Times New Roman"/>
          <w:sz w:val="20"/>
          <w:szCs w:val="20"/>
          <w:u w:val="single"/>
        </w:rPr>
        <w:t xml:space="preserve"> in this state. All registrations expire on June 30 of </w:t>
      </w:r>
      <w:r w:rsidRPr="00314E4A">
        <w:rPr>
          <w:rFonts w:ascii="Times New Roman" w:hAnsi="Times New Roman" w:cs="Times New Roman"/>
          <w:sz w:val="20"/>
          <w:szCs w:val="20"/>
          <w:u w:val="single"/>
        </w:rPr>
        <w:t>each year.</w:t>
      </w:r>
      <w:r w:rsidR="003A58F7" w:rsidRPr="00314E4A">
        <w:rPr>
          <w:rFonts w:ascii="Times New Roman" w:hAnsi="Times New Roman" w:cs="Times New Roman"/>
          <w:sz w:val="20"/>
          <w:szCs w:val="20"/>
          <w:u w:val="single"/>
        </w:rPr>
        <w:t xml:space="preserve"> </w:t>
      </w:r>
    </w:p>
    <w:p w14:paraId="061C1222" w14:textId="171B5FF2" w:rsidR="00143B9B" w:rsidRPr="00A44492" w:rsidRDefault="00AF7A00" w:rsidP="00E26E93">
      <w:pPr>
        <w:rPr>
          <w:rFonts w:ascii="Times New Roman" w:hAnsi="Times New Roman" w:cs="Times New Roman"/>
          <w:sz w:val="20"/>
          <w:szCs w:val="20"/>
          <w:u w:val="single"/>
        </w:rPr>
      </w:pPr>
      <w:r w:rsidRPr="00314E4A">
        <w:rPr>
          <w:rFonts w:ascii="Times New Roman" w:hAnsi="Times New Roman" w:cs="Times New Roman"/>
          <w:sz w:val="20"/>
          <w:szCs w:val="20"/>
          <w:u w:val="single"/>
        </w:rPr>
        <w:t xml:space="preserve">(b) </w:t>
      </w:r>
      <w:r w:rsidR="00143B9B" w:rsidRPr="00314E4A">
        <w:rPr>
          <w:rFonts w:ascii="Times New Roman" w:hAnsi="Times New Roman" w:cs="Times New Roman"/>
          <w:sz w:val="20"/>
          <w:szCs w:val="20"/>
          <w:u w:val="single"/>
        </w:rPr>
        <w:t>The Application for Registration (Form DACS-</w:t>
      </w:r>
      <w:r w:rsidR="0058245B" w:rsidRPr="00314E4A">
        <w:rPr>
          <w:rFonts w:ascii="Times New Roman" w:hAnsi="Times New Roman" w:cs="Times New Roman"/>
          <w:sz w:val="20"/>
          <w:szCs w:val="20"/>
          <w:u w:val="single"/>
        </w:rPr>
        <w:t>XXXXX</w:t>
      </w:r>
      <w:r w:rsidR="00143B9B" w:rsidRPr="00314E4A">
        <w:rPr>
          <w:rFonts w:ascii="Times New Roman" w:hAnsi="Times New Roman" w:cs="Times New Roman"/>
          <w:sz w:val="20"/>
          <w:szCs w:val="20"/>
          <w:u w:val="single"/>
        </w:rPr>
        <w:t xml:space="preserve">, Rev. </w:t>
      </w:r>
      <w:r w:rsidR="0058245B" w:rsidRPr="00314E4A">
        <w:rPr>
          <w:rFonts w:ascii="Times New Roman" w:hAnsi="Times New Roman" w:cs="Times New Roman"/>
          <w:sz w:val="20"/>
          <w:szCs w:val="20"/>
          <w:u w:val="single"/>
        </w:rPr>
        <w:t>XX/XX</w:t>
      </w:r>
      <w:r w:rsidR="00143B9B" w:rsidRPr="00314E4A">
        <w:rPr>
          <w:rFonts w:ascii="Times New Roman" w:hAnsi="Times New Roman" w:cs="Times New Roman"/>
          <w:sz w:val="20"/>
          <w:szCs w:val="20"/>
          <w:u w:val="single"/>
        </w:rPr>
        <w:t>) shall be submitted annually</w:t>
      </w:r>
      <w:r w:rsidR="00143B9B" w:rsidRPr="00A44492">
        <w:rPr>
          <w:rFonts w:ascii="Times New Roman" w:hAnsi="Times New Roman" w:cs="Times New Roman"/>
          <w:sz w:val="20"/>
          <w:szCs w:val="20"/>
          <w:u w:val="single"/>
        </w:rPr>
        <w:t xml:space="preserve"> by each distributor of “Other Hemp Extract Animal </w:t>
      </w:r>
      <w:r w:rsidR="006D69F5">
        <w:rPr>
          <w:rFonts w:ascii="Times New Roman" w:hAnsi="Times New Roman" w:cs="Times New Roman"/>
          <w:sz w:val="20"/>
          <w:szCs w:val="20"/>
          <w:u w:val="single"/>
        </w:rPr>
        <w:t>Ingestant</w:t>
      </w:r>
      <w:r w:rsidR="00143B9B" w:rsidRPr="00A44492">
        <w:rPr>
          <w:rFonts w:ascii="Times New Roman" w:hAnsi="Times New Roman" w:cs="Times New Roman"/>
          <w:sz w:val="20"/>
          <w:szCs w:val="20"/>
          <w:u w:val="single"/>
        </w:rPr>
        <w:t xml:space="preserve">”. </w:t>
      </w:r>
      <w:r w:rsidR="00E26E93" w:rsidRPr="00A44492">
        <w:rPr>
          <w:rFonts w:ascii="Times New Roman" w:hAnsi="Times New Roman" w:cs="Times New Roman"/>
          <w:sz w:val="20"/>
          <w:szCs w:val="20"/>
          <w:u w:val="single"/>
        </w:rPr>
        <w:t xml:space="preserve">If a distributor has been in business less than 1 year, the </w:t>
      </w:r>
      <w:r w:rsidR="00494272" w:rsidRPr="00A44492">
        <w:rPr>
          <w:rFonts w:ascii="Times New Roman" w:hAnsi="Times New Roman" w:cs="Times New Roman"/>
          <w:sz w:val="20"/>
          <w:szCs w:val="20"/>
          <w:u w:val="single"/>
        </w:rPr>
        <w:t xml:space="preserve">anticipated </w:t>
      </w:r>
      <w:r w:rsidR="008C3366" w:rsidRPr="00A44492">
        <w:rPr>
          <w:rFonts w:ascii="Times New Roman" w:hAnsi="Times New Roman" w:cs="Times New Roman"/>
          <w:sz w:val="20"/>
          <w:szCs w:val="20"/>
          <w:u w:val="single"/>
        </w:rPr>
        <w:t>receipts</w:t>
      </w:r>
      <w:r w:rsidR="00E26E93" w:rsidRPr="00A44492">
        <w:rPr>
          <w:rFonts w:ascii="Times New Roman" w:hAnsi="Times New Roman" w:cs="Times New Roman"/>
          <w:sz w:val="20"/>
          <w:szCs w:val="20"/>
          <w:u w:val="single"/>
        </w:rPr>
        <w:t xml:space="preserve"> shall be estimated by the distributor for the first year and based on </w:t>
      </w:r>
      <w:r w:rsidR="008C3366" w:rsidRPr="00A44492">
        <w:rPr>
          <w:rFonts w:ascii="Times New Roman" w:hAnsi="Times New Roman" w:cs="Times New Roman"/>
          <w:sz w:val="20"/>
          <w:szCs w:val="20"/>
          <w:u w:val="single"/>
        </w:rPr>
        <w:t xml:space="preserve">the </w:t>
      </w:r>
      <w:r w:rsidR="00E26E93" w:rsidRPr="00A44492">
        <w:rPr>
          <w:rFonts w:ascii="Times New Roman" w:hAnsi="Times New Roman" w:cs="Times New Roman"/>
          <w:sz w:val="20"/>
          <w:szCs w:val="20"/>
          <w:u w:val="single"/>
        </w:rPr>
        <w:t>actual</w:t>
      </w:r>
      <w:r w:rsidR="008C3366" w:rsidRPr="00A44492">
        <w:rPr>
          <w:rFonts w:ascii="Times New Roman" w:hAnsi="Times New Roman" w:cs="Times New Roman"/>
          <w:sz w:val="20"/>
          <w:szCs w:val="20"/>
          <w:u w:val="single"/>
        </w:rPr>
        <w:t xml:space="preserve"> gross receipts from the sale</w:t>
      </w:r>
      <w:r w:rsidR="003B087D" w:rsidRPr="00A44492">
        <w:rPr>
          <w:rFonts w:ascii="Times New Roman" w:hAnsi="Times New Roman" w:cs="Times New Roman"/>
          <w:sz w:val="20"/>
          <w:szCs w:val="20"/>
          <w:u w:val="single"/>
        </w:rPr>
        <w:t xml:space="preserve"> </w:t>
      </w:r>
      <w:r w:rsidR="008C3366" w:rsidRPr="00A44492">
        <w:rPr>
          <w:rFonts w:ascii="Times New Roman" w:hAnsi="Times New Roman" w:cs="Times New Roman"/>
          <w:sz w:val="20"/>
          <w:szCs w:val="20"/>
          <w:u w:val="single"/>
        </w:rPr>
        <w:t xml:space="preserve">of </w:t>
      </w:r>
      <w:r w:rsidR="008C3366" w:rsidRPr="00A44492">
        <w:rPr>
          <w:rFonts w:ascii="Times New Roman" w:hAnsi="Times New Roman" w:cs="Times New Roman"/>
          <w:bCs/>
          <w:sz w:val="20"/>
          <w:szCs w:val="20"/>
          <w:u w:val="single"/>
        </w:rPr>
        <w:t xml:space="preserve">“Other Hemp Extract Animal </w:t>
      </w:r>
      <w:r w:rsidR="006D69F5">
        <w:rPr>
          <w:rFonts w:ascii="Times New Roman" w:hAnsi="Times New Roman" w:cs="Times New Roman"/>
          <w:bCs/>
          <w:sz w:val="20"/>
          <w:szCs w:val="20"/>
          <w:u w:val="single"/>
        </w:rPr>
        <w:t>Ingestant</w:t>
      </w:r>
      <w:r w:rsidR="008C3366" w:rsidRPr="00A44492">
        <w:rPr>
          <w:rFonts w:ascii="Times New Roman" w:hAnsi="Times New Roman" w:cs="Times New Roman"/>
          <w:bCs/>
          <w:sz w:val="20"/>
          <w:szCs w:val="20"/>
          <w:u w:val="single"/>
        </w:rPr>
        <w:t>”</w:t>
      </w:r>
      <w:r w:rsidR="00E26E93" w:rsidRPr="00A44492">
        <w:rPr>
          <w:rFonts w:ascii="Times New Roman" w:hAnsi="Times New Roman" w:cs="Times New Roman"/>
          <w:sz w:val="20"/>
          <w:szCs w:val="20"/>
          <w:u w:val="single"/>
        </w:rPr>
        <w:t xml:space="preserve"> thereafter. </w:t>
      </w:r>
      <w:r w:rsidR="00143B9B" w:rsidRPr="00A44492">
        <w:rPr>
          <w:u w:val="single"/>
        </w:rPr>
        <w:t xml:space="preserve"> </w:t>
      </w:r>
    </w:p>
    <w:p w14:paraId="7DF055E6" w14:textId="16B07F3E" w:rsidR="00E26E93" w:rsidRPr="00A44492" w:rsidRDefault="00E26E93" w:rsidP="00E26E93">
      <w:pPr>
        <w:rPr>
          <w:rFonts w:ascii="Times New Roman" w:hAnsi="Times New Roman" w:cs="Times New Roman"/>
          <w:sz w:val="20"/>
          <w:szCs w:val="20"/>
          <w:u w:val="single"/>
        </w:rPr>
      </w:pPr>
      <w:r w:rsidRPr="00A44492">
        <w:rPr>
          <w:rFonts w:ascii="Times New Roman" w:hAnsi="Times New Roman" w:cs="Times New Roman"/>
          <w:sz w:val="20"/>
          <w:szCs w:val="20"/>
          <w:u w:val="single"/>
        </w:rPr>
        <w:t>(c)</w:t>
      </w:r>
      <w:r w:rsidR="007B5F6E" w:rsidRPr="00A44492">
        <w:rPr>
          <w:rFonts w:ascii="Times New Roman" w:hAnsi="Times New Roman" w:cs="Times New Roman"/>
          <w:sz w:val="20"/>
          <w:szCs w:val="20"/>
          <w:u w:val="single"/>
        </w:rPr>
        <w:t xml:space="preserve"> </w:t>
      </w:r>
      <w:r w:rsidRPr="00A44492">
        <w:rPr>
          <w:rFonts w:ascii="Times New Roman" w:hAnsi="Times New Roman" w:cs="Times New Roman"/>
          <w:sz w:val="20"/>
          <w:szCs w:val="20"/>
          <w:u w:val="single"/>
        </w:rPr>
        <w:t>Registration shall be conditioned on the distributor’s compliance with all provisions of chapter</w:t>
      </w:r>
      <w:r w:rsidR="00A14B8A" w:rsidRPr="00A44492">
        <w:rPr>
          <w:rFonts w:ascii="Times New Roman" w:hAnsi="Times New Roman" w:cs="Times New Roman"/>
          <w:sz w:val="20"/>
          <w:szCs w:val="20"/>
          <w:u w:val="single"/>
        </w:rPr>
        <w:t xml:space="preserve"> 581</w:t>
      </w:r>
      <w:r w:rsidR="00B0162E" w:rsidRPr="00A44492">
        <w:rPr>
          <w:rFonts w:ascii="Times New Roman" w:hAnsi="Times New Roman" w:cs="Times New Roman"/>
          <w:sz w:val="20"/>
          <w:szCs w:val="20"/>
          <w:u w:val="single"/>
        </w:rPr>
        <w:t>.217(7)</w:t>
      </w:r>
      <w:r w:rsidR="00A14B8A" w:rsidRPr="00A44492">
        <w:rPr>
          <w:rFonts w:ascii="Times New Roman" w:hAnsi="Times New Roman" w:cs="Times New Roman"/>
          <w:sz w:val="20"/>
          <w:szCs w:val="20"/>
          <w:u w:val="single"/>
        </w:rPr>
        <w:t>, F.S.</w:t>
      </w:r>
      <w:r w:rsidRPr="00A44492">
        <w:rPr>
          <w:rFonts w:ascii="Times New Roman" w:hAnsi="Times New Roman" w:cs="Times New Roman"/>
          <w:sz w:val="20"/>
          <w:szCs w:val="20"/>
          <w:u w:val="single"/>
        </w:rPr>
        <w:t xml:space="preserve"> and </w:t>
      </w:r>
      <w:r w:rsidR="007B5F6E" w:rsidRPr="00A44492">
        <w:rPr>
          <w:rFonts w:ascii="Times New Roman" w:hAnsi="Times New Roman" w:cs="Times New Roman"/>
          <w:sz w:val="20"/>
          <w:szCs w:val="20"/>
          <w:u w:val="single"/>
        </w:rPr>
        <w:t>this rule</w:t>
      </w:r>
      <w:r w:rsidR="00DB67E5">
        <w:rPr>
          <w:rFonts w:ascii="Times New Roman" w:hAnsi="Times New Roman" w:cs="Times New Roman"/>
          <w:sz w:val="20"/>
          <w:szCs w:val="20"/>
          <w:u w:val="single"/>
        </w:rPr>
        <w:t>.</w:t>
      </w:r>
    </w:p>
    <w:p w14:paraId="081C5790" w14:textId="7CB70E69" w:rsidR="00E26E93" w:rsidRPr="00A44492" w:rsidRDefault="003135ED" w:rsidP="00E26E93">
      <w:pPr>
        <w:rPr>
          <w:rFonts w:ascii="Times New Roman" w:hAnsi="Times New Roman" w:cs="Times New Roman"/>
          <w:sz w:val="20"/>
          <w:szCs w:val="20"/>
          <w:u w:val="single"/>
        </w:rPr>
      </w:pPr>
      <w:r>
        <w:rPr>
          <w:rFonts w:ascii="Times New Roman" w:hAnsi="Times New Roman" w:cs="Times New Roman"/>
          <w:sz w:val="20"/>
          <w:szCs w:val="20"/>
          <w:u w:val="single"/>
        </w:rPr>
        <w:t>(d)</w:t>
      </w:r>
      <w:r w:rsidR="007B5F6E" w:rsidRPr="00A44492">
        <w:rPr>
          <w:rFonts w:ascii="Times New Roman" w:hAnsi="Times New Roman" w:cs="Times New Roman"/>
          <w:sz w:val="20"/>
          <w:szCs w:val="20"/>
          <w:u w:val="single"/>
        </w:rPr>
        <w:t xml:space="preserve"> </w:t>
      </w:r>
      <w:r>
        <w:rPr>
          <w:rFonts w:ascii="Times New Roman" w:hAnsi="Times New Roman" w:cs="Times New Roman"/>
          <w:sz w:val="20"/>
          <w:szCs w:val="20"/>
          <w:u w:val="single"/>
        </w:rPr>
        <w:t>Each distributor shall m</w:t>
      </w:r>
      <w:r w:rsidR="00E26E93" w:rsidRPr="00A44492">
        <w:rPr>
          <w:rFonts w:ascii="Times New Roman" w:hAnsi="Times New Roman" w:cs="Times New Roman"/>
          <w:sz w:val="20"/>
          <w:szCs w:val="20"/>
          <w:u w:val="single"/>
        </w:rPr>
        <w:t xml:space="preserve">aintain a bookkeeping system and records necessary to indicate accurately the </w:t>
      </w:r>
      <w:r w:rsidR="008C3366" w:rsidRPr="00A44492">
        <w:rPr>
          <w:rFonts w:ascii="Times New Roman" w:hAnsi="Times New Roman" w:cs="Times New Roman"/>
          <w:sz w:val="20"/>
          <w:szCs w:val="20"/>
          <w:u w:val="single"/>
        </w:rPr>
        <w:t>gross receipts</w:t>
      </w:r>
      <w:r w:rsidR="00E26E93" w:rsidRPr="00A44492">
        <w:rPr>
          <w:rFonts w:ascii="Times New Roman" w:hAnsi="Times New Roman" w:cs="Times New Roman"/>
          <w:sz w:val="20"/>
          <w:szCs w:val="20"/>
          <w:u w:val="single"/>
        </w:rPr>
        <w:t xml:space="preserve"> of </w:t>
      </w:r>
      <w:r w:rsidR="000A2A4D" w:rsidRPr="00A44492">
        <w:rPr>
          <w:rFonts w:ascii="Times New Roman" w:hAnsi="Times New Roman" w:cs="Times New Roman"/>
          <w:sz w:val="20"/>
          <w:szCs w:val="20"/>
          <w:u w:val="single"/>
        </w:rPr>
        <w:t xml:space="preserve">“Other Hemp Extract Animal </w:t>
      </w:r>
      <w:r w:rsidR="006D69F5">
        <w:rPr>
          <w:rFonts w:ascii="Times New Roman" w:hAnsi="Times New Roman" w:cs="Times New Roman"/>
          <w:sz w:val="20"/>
          <w:szCs w:val="20"/>
          <w:u w:val="single"/>
        </w:rPr>
        <w:t>Ingestant</w:t>
      </w:r>
      <w:r w:rsidR="000A2A4D" w:rsidRPr="00A44492">
        <w:rPr>
          <w:rFonts w:ascii="Times New Roman" w:hAnsi="Times New Roman" w:cs="Times New Roman"/>
          <w:sz w:val="20"/>
          <w:szCs w:val="20"/>
          <w:u w:val="single"/>
        </w:rPr>
        <w:t>”</w:t>
      </w:r>
      <w:r w:rsidR="004D1214" w:rsidRPr="00A44492">
        <w:rPr>
          <w:rFonts w:ascii="Times New Roman" w:hAnsi="Times New Roman" w:cs="Times New Roman"/>
          <w:sz w:val="20"/>
          <w:szCs w:val="20"/>
          <w:u w:val="single"/>
        </w:rPr>
        <w:t xml:space="preserve"> </w:t>
      </w:r>
      <w:r w:rsidR="00026B48" w:rsidRPr="00A44492">
        <w:rPr>
          <w:rFonts w:ascii="Times New Roman" w:hAnsi="Times New Roman" w:cs="Times New Roman"/>
          <w:sz w:val="20"/>
          <w:szCs w:val="20"/>
          <w:u w:val="single"/>
        </w:rPr>
        <w:t>distributed</w:t>
      </w:r>
      <w:r w:rsidR="00E26E93" w:rsidRPr="00A44492">
        <w:rPr>
          <w:rFonts w:ascii="Times New Roman" w:hAnsi="Times New Roman" w:cs="Times New Roman"/>
          <w:sz w:val="20"/>
          <w:szCs w:val="20"/>
          <w:u w:val="single"/>
        </w:rPr>
        <w:t xml:space="preserve"> in this state.</w:t>
      </w:r>
    </w:p>
    <w:p w14:paraId="2DBA7FD3" w14:textId="03FBE016" w:rsidR="00E26E93" w:rsidRPr="00A44492" w:rsidRDefault="003135ED" w:rsidP="00E26E93">
      <w:pPr>
        <w:rPr>
          <w:rFonts w:ascii="Times New Roman" w:hAnsi="Times New Roman" w:cs="Times New Roman"/>
          <w:sz w:val="20"/>
          <w:szCs w:val="20"/>
          <w:u w:val="single"/>
        </w:rPr>
      </w:pPr>
      <w:r>
        <w:rPr>
          <w:rFonts w:ascii="Times New Roman" w:hAnsi="Times New Roman" w:cs="Times New Roman"/>
          <w:sz w:val="20"/>
          <w:szCs w:val="20"/>
          <w:u w:val="single"/>
        </w:rPr>
        <w:t>(e) Each distributor shall</w:t>
      </w:r>
      <w:r w:rsidR="007B5F6E" w:rsidRPr="00A44492">
        <w:rPr>
          <w:rFonts w:ascii="Times New Roman" w:hAnsi="Times New Roman" w:cs="Times New Roman"/>
          <w:sz w:val="20"/>
          <w:szCs w:val="20"/>
          <w:u w:val="single"/>
        </w:rPr>
        <w:t xml:space="preserve"> </w:t>
      </w:r>
      <w:r>
        <w:rPr>
          <w:rFonts w:ascii="Times New Roman" w:hAnsi="Times New Roman" w:cs="Times New Roman"/>
          <w:sz w:val="20"/>
          <w:szCs w:val="20"/>
          <w:u w:val="single"/>
        </w:rPr>
        <w:t>allow</w:t>
      </w:r>
      <w:r w:rsidR="00E26E93" w:rsidRPr="00A44492">
        <w:rPr>
          <w:rFonts w:ascii="Times New Roman" w:hAnsi="Times New Roman" w:cs="Times New Roman"/>
          <w:sz w:val="20"/>
          <w:szCs w:val="20"/>
          <w:u w:val="single"/>
        </w:rPr>
        <w:t xml:space="preserve"> the department to verify the accuracy of reported </w:t>
      </w:r>
      <w:r w:rsidR="003D4EB9" w:rsidRPr="00A44492">
        <w:rPr>
          <w:rFonts w:ascii="Times New Roman" w:hAnsi="Times New Roman" w:cs="Times New Roman"/>
          <w:sz w:val="20"/>
          <w:szCs w:val="20"/>
          <w:u w:val="single"/>
        </w:rPr>
        <w:t>gross receipts</w:t>
      </w:r>
      <w:r w:rsidR="00E26E93" w:rsidRPr="00A44492">
        <w:rPr>
          <w:rFonts w:ascii="Times New Roman" w:hAnsi="Times New Roman" w:cs="Times New Roman"/>
          <w:sz w:val="20"/>
          <w:szCs w:val="20"/>
          <w:u w:val="single"/>
        </w:rPr>
        <w:t xml:space="preserve"> and to otherwise examine pertinent records at reasonable times.</w:t>
      </w:r>
    </w:p>
    <w:p w14:paraId="66C69828" w14:textId="0C6DCCBD" w:rsidR="00E26E93" w:rsidRPr="00A44492" w:rsidRDefault="00E26E93" w:rsidP="00E26E93">
      <w:pPr>
        <w:rPr>
          <w:rFonts w:ascii="Times New Roman" w:hAnsi="Times New Roman" w:cs="Times New Roman"/>
          <w:sz w:val="20"/>
          <w:szCs w:val="20"/>
          <w:u w:val="single"/>
        </w:rPr>
      </w:pPr>
      <w:r w:rsidRPr="00A44492">
        <w:rPr>
          <w:rFonts w:ascii="Times New Roman" w:hAnsi="Times New Roman" w:cs="Times New Roman"/>
          <w:sz w:val="20"/>
          <w:szCs w:val="20"/>
          <w:u w:val="single"/>
        </w:rPr>
        <w:t>(</w:t>
      </w:r>
      <w:r w:rsidR="003135ED">
        <w:rPr>
          <w:rFonts w:ascii="Times New Roman" w:hAnsi="Times New Roman" w:cs="Times New Roman"/>
          <w:sz w:val="20"/>
          <w:szCs w:val="20"/>
          <w:u w:val="single"/>
        </w:rPr>
        <w:t>f</w:t>
      </w:r>
      <w:r w:rsidRPr="00A44492">
        <w:rPr>
          <w:rFonts w:ascii="Times New Roman" w:hAnsi="Times New Roman" w:cs="Times New Roman"/>
          <w:sz w:val="20"/>
          <w:szCs w:val="20"/>
          <w:u w:val="single"/>
        </w:rPr>
        <w:t>)</w:t>
      </w:r>
      <w:r w:rsidR="007B5F6E" w:rsidRPr="00A44492">
        <w:rPr>
          <w:rFonts w:ascii="Times New Roman" w:hAnsi="Times New Roman" w:cs="Times New Roman"/>
          <w:sz w:val="20"/>
          <w:szCs w:val="20"/>
          <w:u w:val="single"/>
        </w:rPr>
        <w:t xml:space="preserve"> </w:t>
      </w:r>
      <w:r w:rsidRPr="00A44492">
        <w:rPr>
          <w:rFonts w:ascii="Times New Roman" w:hAnsi="Times New Roman" w:cs="Times New Roman"/>
          <w:sz w:val="20"/>
          <w:szCs w:val="20"/>
          <w:u w:val="single"/>
        </w:rPr>
        <w:t>The departm</w:t>
      </w:r>
      <w:r w:rsidR="003D4EB9" w:rsidRPr="00A44492">
        <w:rPr>
          <w:rFonts w:ascii="Times New Roman" w:hAnsi="Times New Roman" w:cs="Times New Roman"/>
          <w:sz w:val="20"/>
          <w:szCs w:val="20"/>
          <w:u w:val="single"/>
        </w:rPr>
        <w:t xml:space="preserve">ent shall provide a copy of the </w:t>
      </w:r>
      <w:r w:rsidRPr="00A44492">
        <w:rPr>
          <w:rFonts w:ascii="Times New Roman" w:hAnsi="Times New Roman" w:cs="Times New Roman"/>
          <w:sz w:val="20"/>
          <w:szCs w:val="20"/>
          <w:u w:val="single"/>
        </w:rPr>
        <w:t>registration to the registrant to signify that administrative requirements have been met.</w:t>
      </w:r>
    </w:p>
    <w:p w14:paraId="6BC81833" w14:textId="55753A1B" w:rsidR="00E26E93" w:rsidRPr="00A44492" w:rsidRDefault="007B5F6E" w:rsidP="00E26E93">
      <w:pPr>
        <w:rPr>
          <w:rFonts w:ascii="Times New Roman" w:hAnsi="Times New Roman" w:cs="Times New Roman"/>
          <w:sz w:val="20"/>
          <w:szCs w:val="20"/>
          <w:u w:val="single"/>
        </w:rPr>
      </w:pPr>
      <w:r w:rsidRPr="00A44492">
        <w:rPr>
          <w:rFonts w:ascii="Times New Roman" w:hAnsi="Times New Roman" w:cs="Times New Roman"/>
          <w:sz w:val="20"/>
          <w:szCs w:val="20"/>
          <w:u w:val="single"/>
        </w:rPr>
        <w:t>(</w:t>
      </w:r>
      <w:r w:rsidR="003135ED">
        <w:rPr>
          <w:rFonts w:ascii="Times New Roman" w:hAnsi="Times New Roman" w:cs="Times New Roman"/>
          <w:sz w:val="20"/>
          <w:szCs w:val="20"/>
          <w:u w:val="single"/>
        </w:rPr>
        <w:t>g</w:t>
      </w:r>
      <w:r w:rsidR="00E26E93" w:rsidRPr="00A44492">
        <w:rPr>
          <w:rFonts w:ascii="Times New Roman" w:hAnsi="Times New Roman" w:cs="Times New Roman"/>
          <w:sz w:val="20"/>
          <w:szCs w:val="20"/>
          <w:u w:val="single"/>
        </w:rPr>
        <w:t>)</w:t>
      </w:r>
      <w:r w:rsidRPr="00A44492">
        <w:rPr>
          <w:rFonts w:ascii="Times New Roman" w:hAnsi="Times New Roman" w:cs="Times New Roman"/>
          <w:sz w:val="20"/>
          <w:szCs w:val="20"/>
          <w:u w:val="single"/>
        </w:rPr>
        <w:t xml:space="preserve"> </w:t>
      </w:r>
      <w:r w:rsidR="00E26E93" w:rsidRPr="00A44492">
        <w:rPr>
          <w:rFonts w:ascii="Times New Roman" w:hAnsi="Times New Roman" w:cs="Times New Roman"/>
          <w:sz w:val="20"/>
          <w:szCs w:val="20"/>
          <w:u w:val="single"/>
        </w:rPr>
        <w:t xml:space="preserve">Failure of any distributor to comply with registration shall be considered prima facie evidence of an attempt to violate this </w:t>
      </w:r>
      <w:r w:rsidR="000A2A4D" w:rsidRPr="00A44492">
        <w:rPr>
          <w:rFonts w:ascii="Times New Roman" w:hAnsi="Times New Roman" w:cs="Times New Roman"/>
          <w:sz w:val="20"/>
          <w:szCs w:val="20"/>
          <w:u w:val="single"/>
        </w:rPr>
        <w:t>rule</w:t>
      </w:r>
      <w:r w:rsidR="00E26E93" w:rsidRPr="00A44492">
        <w:rPr>
          <w:rFonts w:ascii="Times New Roman" w:hAnsi="Times New Roman" w:cs="Times New Roman"/>
          <w:sz w:val="20"/>
          <w:szCs w:val="20"/>
          <w:u w:val="single"/>
        </w:rPr>
        <w:t xml:space="preserve">, and the department shall have full authority to assess penalties where violations are found for </w:t>
      </w:r>
      <w:r w:rsidR="000A2A4D" w:rsidRPr="00A44492">
        <w:rPr>
          <w:rFonts w:ascii="Times New Roman" w:hAnsi="Times New Roman" w:cs="Times New Roman"/>
          <w:sz w:val="20"/>
          <w:szCs w:val="20"/>
          <w:u w:val="single"/>
        </w:rPr>
        <w:t xml:space="preserve">“Other Hemp Extract Animal </w:t>
      </w:r>
      <w:r w:rsidR="006D69F5">
        <w:rPr>
          <w:rFonts w:ascii="Times New Roman" w:hAnsi="Times New Roman" w:cs="Times New Roman"/>
          <w:sz w:val="20"/>
          <w:szCs w:val="20"/>
          <w:u w:val="single"/>
        </w:rPr>
        <w:t>Ingestant</w:t>
      </w:r>
      <w:r w:rsidR="000A2A4D" w:rsidRPr="00A44492">
        <w:rPr>
          <w:rFonts w:ascii="Times New Roman" w:hAnsi="Times New Roman" w:cs="Times New Roman"/>
          <w:sz w:val="20"/>
          <w:szCs w:val="20"/>
          <w:u w:val="single"/>
        </w:rPr>
        <w:t>”</w:t>
      </w:r>
      <w:r w:rsidR="004D1214" w:rsidRPr="00A44492">
        <w:rPr>
          <w:rFonts w:ascii="Times New Roman" w:hAnsi="Times New Roman" w:cs="Times New Roman"/>
          <w:sz w:val="20"/>
          <w:szCs w:val="20"/>
          <w:u w:val="single"/>
        </w:rPr>
        <w:t xml:space="preserve"> </w:t>
      </w:r>
      <w:r w:rsidR="00026B48" w:rsidRPr="00A44492">
        <w:rPr>
          <w:rFonts w:ascii="Times New Roman" w:hAnsi="Times New Roman" w:cs="Times New Roman"/>
          <w:sz w:val="20"/>
          <w:szCs w:val="20"/>
          <w:u w:val="single"/>
        </w:rPr>
        <w:t>distributed</w:t>
      </w:r>
      <w:r w:rsidR="00E26E93" w:rsidRPr="00A44492">
        <w:rPr>
          <w:rFonts w:ascii="Times New Roman" w:hAnsi="Times New Roman" w:cs="Times New Roman"/>
          <w:sz w:val="20"/>
          <w:szCs w:val="20"/>
          <w:u w:val="single"/>
        </w:rPr>
        <w:t xml:space="preserve"> in the state prior to registration.</w:t>
      </w:r>
    </w:p>
    <w:p w14:paraId="3F9D541A" w14:textId="1DBBEB65" w:rsidR="00E26E93" w:rsidRPr="00A44492" w:rsidRDefault="007B5F6E" w:rsidP="00E26E93">
      <w:pPr>
        <w:rPr>
          <w:rFonts w:ascii="Times New Roman" w:hAnsi="Times New Roman" w:cs="Times New Roman"/>
          <w:sz w:val="20"/>
          <w:szCs w:val="20"/>
          <w:u w:val="single"/>
        </w:rPr>
      </w:pPr>
      <w:r w:rsidRPr="00A44492">
        <w:rPr>
          <w:rFonts w:ascii="Times New Roman" w:hAnsi="Times New Roman" w:cs="Times New Roman"/>
          <w:bCs/>
          <w:sz w:val="20"/>
          <w:szCs w:val="20"/>
          <w:u w:val="single"/>
        </w:rPr>
        <w:t>(3</w:t>
      </w:r>
      <w:r w:rsidR="004D1214" w:rsidRPr="00A44492">
        <w:rPr>
          <w:rFonts w:ascii="Times New Roman" w:hAnsi="Times New Roman" w:cs="Times New Roman"/>
          <w:bCs/>
          <w:sz w:val="20"/>
          <w:szCs w:val="20"/>
          <w:u w:val="single"/>
        </w:rPr>
        <w:t xml:space="preserve">) </w:t>
      </w:r>
      <w:r w:rsidR="00296F61" w:rsidRPr="00A44492">
        <w:rPr>
          <w:rFonts w:ascii="Times New Roman" w:hAnsi="Times New Roman" w:cs="Times New Roman"/>
          <w:bCs/>
          <w:sz w:val="20"/>
          <w:szCs w:val="20"/>
          <w:u w:val="single"/>
        </w:rPr>
        <w:t>Labels; requirements</w:t>
      </w:r>
      <w:r w:rsidR="00E26E93" w:rsidRPr="00A44492">
        <w:rPr>
          <w:rFonts w:ascii="Times New Roman" w:hAnsi="Times New Roman" w:cs="Times New Roman"/>
          <w:bCs/>
          <w:sz w:val="20"/>
          <w:szCs w:val="20"/>
          <w:u w:val="single"/>
        </w:rPr>
        <w:t>.</w:t>
      </w:r>
    </w:p>
    <w:p w14:paraId="11B04DC7" w14:textId="72792B5E" w:rsidR="000A2A4D" w:rsidRPr="00A44492" w:rsidRDefault="00E26E93" w:rsidP="000A2A4D">
      <w:pPr>
        <w:rPr>
          <w:rFonts w:ascii="Times New Roman" w:hAnsi="Times New Roman" w:cs="Times New Roman"/>
          <w:sz w:val="20"/>
          <w:szCs w:val="20"/>
          <w:u w:val="single"/>
        </w:rPr>
      </w:pPr>
      <w:r w:rsidRPr="00A44492">
        <w:rPr>
          <w:rFonts w:ascii="Times New Roman" w:hAnsi="Times New Roman" w:cs="Times New Roman"/>
          <w:sz w:val="20"/>
          <w:szCs w:val="20"/>
          <w:u w:val="single"/>
        </w:rPr>
        <w:t>(</w:t>
      </w:r>
      <w:r w:rsidR="004D1214" w:rsidRPr="00A44492">
        <w:rPr>
          <w:rFonts w:ascii="Times New Roman" w:hAnsi="Times New Roman" w:cs="Times New Roman"/>
          <w:sz w:val="20"/>
          <w:szCs w:val="20"/>
          <w:u w:val="single"/>
        </w:rPr>
        <w:t>a</w:t>
      </w:r>
      <w:r w:rsidRPr="00A44492">
        <w:rPr>
          <w:rFonts w:ascii="Times New Roman" w:hAnsi="Times New Roman" w:cs="Times New Roman"/>
          <w:sz w:val="20"/>
          <w:szCs w:val="20"/>
          <w:u w:val="single"/>
        </w:rPr>
        <w:t>)</w:t>
      </w:r>
      <w:r w:rsidR="000A2A4D" w:rsidRPr="00A44492">
        <w:rPr>
          <w:rFonts w:ascii="Times New Roman" w:hAnsi="Times New Roman" w:cs="Times New Roman"/>
          <w:sz w:val="20"/>
          <w:szCs w:val="20"/>
          <w:u w:val="single"/>
        </w:rPr>
        <w:t xml:space="preserve"> The information listed in subsection (b), shall appear in its entirety on the label, or on the container, and further </w:t>
      </w:r>
      <w:proofErr w:type="gramStart"/>
      <w:r w:rsidR="000A2A4D" w:rsidRPr="00A44492">
        <w:rPr>
          <w:rFonts w:ascii="Times New Roman" w:hAnsi="Times New Roman" w:cs="Times New Roman"/>
          <w:sz w:val="20"/>
          <w:szCs w:val="20"/>
          <w:u w:val="single"/>
        </w:rPr>
        <w:t>provided that</w:t>
      </w:r>
      <w:proofErr w:type="gramEnd"/>
      <w:r w:rsidR="000A2A4D" w:rsidRPr="00A44492">
        <w:rPr>
          <w:rFonts w:ascii="Times New Roman" w:hAnsi="Times New Roman" w:cs="Times New Roman"/>
          <w:sz w:val="20"/>
          <w:szCs w:val="20"/>
          <w:u w:val="single"/>
        </w:rPr>
        <w:t xml:space="preserve"> precautions and directions for use may appear on the reverse side of the label. The information shall not be subordinated or obscured by other statements and designs.</w:t>
      </w:r>
    </w:p>
    <w:p w14:paraId="33A48716" w14:textId="5EB2FB00" w:rsidR="00E26E93" w:rsidRPr="00A44492" w:rsidRDefault="000A2A4D" w:rsidP="00E26E93">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(b) Any “Other Hemp Extract Animal </w:t>
      </w:r>
      <w:r w:rsidR="006D69F5">
        <w:rPr>
          <w:rFonts w:ascii="Times New Roman" w:hAnsi="Times New Roman" w:cs="Times New Roman"/>
          <w:sz w:val="20"/>
          <w:szCs w:val="20"/>
          <w:u w:val="single"/>
        </w:rPr>
        <w:t>Ingestant</w:t>
      </w:r>
      <w:r w:rsidRPr="00A44492">
        <w:rPr>
          <w:rFonts w:ascii="Times New Roman" w:hAnsi="Times New Roman" w:cs="Times New Roman"/>
          <w:sz w:val="20"/>
          <w:szCs w:val="20"/>
          <w:u w:val="single"/>
        </w:rPr>
        <w:t>”</w:t>
      </w:r>
      <w:r w:rsidR="004D1214" w:rsidRPr="00A44492">
        <w:rPr>
          <w:rFonts w:ascii="Times New Roman" w:hAnsi="Times New Roman" w:cs="Times New Roman"/>
          <w:sz w:val="20"/>
          <w:szCs w:val="20"/>
          <w:u w:val="single"/>
        </w:rPr>
        <w:t xml:space="preserve"> </w:t>
      </w:r>
      <w:r w:rsidR="00E26E93" w:rsidRPr="00A44492">
        <w:rPr>
          <w:rFonts w:ascii="Times New Roman" w:hAnsi="Times New Roman" w:cs="Times New Roman"/>
          <w:sz w:val="20"/>
          <w:szCs w:val="20"/>
          <w:u w:val="single"/>
        </w:rPr>
        <w:t>distributed in this state, shall be accompanied by a legible label bearing the following information:</w:t>
      </w:r>
    </w:p>
    <w:p w14:paraId="49DF2EE2" w14:textId="63F6122D" w:rsidR="00E26E93" w:rsidRPr="00A44492" w:rsidRDefault="00BF7BE1" w:rsidP="00E26E93">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1. </w:t>
      </w:r>
      <w:r w:rsidR="00E26E93" w:rsidRPr="00A44492">
        <w:rPr>
          <w:rFonts w:ascii="Times New Roman" w:hAnsi="Times New Roman" w:cs="Times New Roman"/>
          <w:sz w:val="20"/>
          <w:szCs w:val="20"/>
          <w:u w:val="single"/>
        </w:rPr>
        <w:t>An accurate statement of the net weight</w:t>
      </w:r>
      <w:r w:rsidR="006F4B37" w:rsidRPr="00A44492">
        <w:rPr>
          <w:rFonts w:ascii="Times New Roman" w:hAnsi="Times New Roman" w:cs="Times New Roman"/>
          <w:sz w:val="20"/>
          <w:szCs w:val="20"/>
          <w:u w:val="single"/>
        </w:rPr>
        <w:t xml:space="preserve"> or volume</w:t>
      </w:r>
      <w:r w:rsidR="00E26E93" w:rsidRPr="00A44492">
        <w:rPr>
          <w:rFonts w:ascii="Times New Roman" w:hAnsi="Times New Roman" w:cs="Times New Roman"/>
          <w:sz w:val="20"/>
          <w:szCs w:val="20"/>
          <w:u w:val="single"/>
        </w:rPr>
        <w:t>.</w:t>
      </w:r>
    </w:p>
    <w:p w14:paraId="1216706B" w14:textId="77777777" w:rsidR="00E26E93" w:rsidRPr="00A44492" w:rsidRDefault="00BF7BE1" w:rsidP="00E26E93">
      <w:pPr>
        <w:rPr>
          <w:rFonts w:ascii="Times New Roman" w:hAnsi="Times New Roman" w:cs="Times New Roman"/>
          <w:sz w:val="20"/>
          <w:szCs w:val="20"/>
          <w:u w:val="single"/>
        </w:rPr>
      </w:pPr>
      <w:r w:rsidRPr="00A44492">
        <w:rPr>
          <w:rFonts w:ascii="Times New Roman" w:hAnsi="Times New Roman" w:cs="Times New Roman"/>
          <w:sz w:val="20"/>
          <w:szCs w:val="20"/>
          <w:u w:val="single"/>
        </w:rPr>
        <w:lastRenderedPageBreak/>
        <w:t xml:space="preserve">2. </w:t>
      </w:r>
      <w:r w:rsidR="00E26E93" w:rsidRPr="00A44492">
        <w:rPr>
          <w:rFonts w:ascii="Times New Roman" w:hAnsi="Times New Roman" w:cs="Times New Roman"/>
          <w:sz w:val="20"/>
          <w:szCs w:val="20"/>
          <w:u w:val="single"/>
        </w:rPr>
        <w:t>The name and principal address of the registrant.</w:t>
      </w:r>
    </w:p>
    <w:p w14:paraId="01E363F5" w14:textId="77777777" w:rsidR="00E26E93" w:rsidRPr="00A44492" w:rsidRDefault="00BF7BE1" w:rsidP="00E26E93">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3. </w:t>
      </w:r>
      <w:r w:rsidR="00E26E93" w:rsidRPr="00A44492">
        <w:rPr>
          <w:rFonts w:ascii="Times New Roman" w:hAnsi="Times New Roman" w:cs="Times New Roman"/>
          <w:sz w:val="20"/>
          <w:szCs w:val="20"/>
          <w:u w:val="single"/>
        </w:rPr>
        <w:t xml:space="preserve">The brand name and product name, if any, under which the </w:t>
      </w:r>
      <w:r w:rsidR="000A2A4D" w:rsidRPr="00A44492">
        <w:rPr>
          <w:rFonts w:ascii="Times New Roman" w:hAnsi="Times New Roman" w:cs="Times New Roman"/>
          <w:sz w:val="20"/>
          <w:szCs w:val="20"/>
          <w:u w:val="single"/>
        </w:rPr>
        <w:t>“Other Hemp Extra</w:t>
      </w:r>
      <w:r w:rsidRPr="00A44492">
        <w:rPr>
          <w:rFonts w:ascii="Times New Roman" w:hAnsi="Times New Roman" w:cs="Times New Roman"/>
          <w:sz w:val="20"/>
          <w:szCs w:val="20"/>
          <w:u w:val="single"/>
        </w:rPr>
        <w:t>ct Animal Ingestible</w:t>
      </w:r>
      <w:r w:rsidR="000A2A4D" w:rsidRPr="00A44492">
        <w:rPr>
          <w:rFonts w:ascii="Times New Roman" w:hAnsi="Times New Roman" w:cs="Times New Roman"/>
          <w:sz w:val="20"/>
          <w:szCs w:val="20"/>
          <w:u w:val="single"/>
        </w:rPr>
        <w:t xml:space="preserve">” </w:t>
      </w:r>
      <w:r w:rsidR="00E26E93" w:rsidRPr="00A44492">
        <w:rPr>
          <w:rFonts w:ascii="Times New Roman" w:hAnsi="Times New Roman" w:cs="Times New Roman"/>
          <w:sz w:val="20"/>
          <w:szCs w:val="20"/>
          <w:u w:val="single"/>
        </w:rPr>
        <w:t xml:space="preserve">is distributed. </w:t>
      </w:r>
    </w:p>
    <w:p w14:paraId="0B7E727E" w14:textId="77777777" w:rsidR="00E26E93" w:rsidRPr="00A44492" w:rsidRDefault="00BF7BE1" w:rsidP="00E26E93">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4. </w:t>
      </w:r>
      <w:r w:rsidR="00E26E93" w:rsidRPr="00A44492">
        <w:rPr>
          <w:rFonts w:ascii="Times New Roman" w:hAnsi="Times New Roman" w:cs="Times New Roman"/>
          <w:sz w:val="20"/>
          <w:szCs w:val="20"/>
          <w:u w:val="single"/>
        </w:rPr>
        <w:t xml:space="preserve">The date of manufacture or expiration date of </w:t>
      </w:r>
      <w:r w:rsidR="004D1214" w:rsidRPr="00A44492">
        <w:rPr>
          <w:rFonts w:ascii="Times New Roman" w:hAnsi="Times New Roman" w:cs="Times New Roman"/>
          <w:sz w:val="20"/>
          <w:szCs w:val="20"/>
          <w:u w:val="single"/>
        </w:rPr>
        <w:t xml:space="preserve">the </w:t>
      </w:r>
      <w:r w:rsidR="000A2A4D" w:rsidRPr="00A44492">
        <w:rPr>
          <w:rFonts w:ascii="Times New Roman" w:hAnsi="Times New Roman" w:cs="Times New Roman"/>
          <w:sz w:val="20"/>
          <w:szCs w:val="20"/>
          <w:u w:val="single"/>
        </w:rPr>
        <w:t>“Other Hemp Extra</w:t>
      </w:r>
      <w:r w:rsidRPr="00A44492">
        <w:rPr>
          <w:rFonts w:ascii="Times New Roman" w:hAnsi="Times New Roman" w:cs="Times New Roman"/>
          <w:sz w:val="20"/>
          <w:szCs w:val="20"/>
          <w:u w:val="single"/>
        </w:rPr>
        <w:t>ct Animal Ingestible</w:t>
      </w:r>
      <w:r w:rsidR="000A2A4D" w:rsidRPr="00A44492">
        <w:rPr>
          <w:rFonts w:ascii="Times New Roman" w:hAnsi="Times New Roman" w:cs="Times New Roman"/>
          <w:sz w:val="20"/>
          <w:szCs w:val="20"/>
          <w:u w:val="single"/>
        </w:rPr>
        <w:t>”</w:t>
      </w:r>
      <w:r w:rsidR="004D1214" w:rsidRPr="00A44492">
        <w:rPr>
          <w:rFonts w:ascii="Times New Roman" w:hAnsi="Times New Roman" w:cs="Times New Roman"/>
          <w:sz w:val="20"/>
          <w:szCs w:val="20"/>
          <w:u w:val="single"/>
        </w:rPr>
        <w:t xml:space="preserve"> </w:t>
      </w:r>
      <w:r w:rsidR="00E26E93" w:rsidRPr="00A44492">
        <w:rPr>
          <w:rFonts w:ascii="Times New Roman" w:hAnsi="Times New Roman" w:cs="Times New Roman"/>
          <w:sz w:val="20"/>
          <w:szCs w:val="20"/>
          <w:u w:val="single"/>
        </w:rPr>
        <w:t>sold at retail.</w:t>
      </w:r>
    </w:p>
    <w:p w14:paraId="584B7558" w14:textId="04AA1551" w:rsidR="00E26E93" w:rsidRPr="00A44492" w:rsidRDefault="00B34766" w:rsidP="00E26E93">
      <w:pPr>
        <w:rPr>
          <w:rFonts w:ascii="Times New Roman" w:hAnsi="Times New Roman" w:cs="Times New Roman"/>
          <w:sz w:val="20"/>
          <w:szCs w:val="20"/>
          <w:u w:val="single"/>
        </w:rPr>
      </w:pPr>
      <w:r w:rsidRPr="00A44492">
        <w:rPr>
          <w:rFonts w:ascii="Times New Roman" w:hAnsi="Times New Roman" w:cs="Times New Roman"/>
          <w:sz w:val="20"/>
          <w:szCs w:val="20"/>
          <w:u w:val="single"/>
        </w:rPr>
        <w:t>5.</w:t>
      </w:r>
      <w:r w:rsidR="00BF7BE1" w:rsidRPr="00A44492">
        <w:rPr>
          <w:rFonts w:ascii="Times New Roman" w:hAnsi="Times New Roman" w:cs="Times New Roman"/>
          <w:sz w:val="20"/>
          <w:szCs w:val="20"/>
          <w:u w:val="single"/>
        </w:rPr>
        <w:t xml:space="preserve"> </w:t>
      </w:r>
      <w:r w:rsidR="00E26E93" w:rsidRPr="00A44492">
        <w:rPr>
          <w:rFonts w:ascii="Times New Roman" w:hAnsi="Times New Roman" w:cs="Times New Roman"/>
          <w:sz w:val="20"/>
          <w:szCs w:val="20"/>
          <w:u w:val="single"/>
        </w:rPr>
        <w:t xml:space="preserve">The common or usual name of each ingredient used in the manufacture of the </w:t>
      </w:r>
      <w:r w:rsidR="00BF7BE1" w:rsidRPr="00A44492">
        <w:rPr>
          <w:rFonts w:ascii="Times New Roman" w:hAnsi="Times New Roman" w:cs="Times New Roman"/>
          <w:sz w:val="20"/>
          <w:szCs w:val="20"/>
          <w:u w:val="single"/>
        </w:rPr>
        <w:t>“Other Hemp Extract Animal Ingestible”.</w:t>
      </w:r>
    </w:p>
    <w:p w14:paraId="2EDCEAF8" w14:textId="0F43741F" w:rsidR="003D4EB9" w:rsidRPr="00A44492" w:rsidRDefault="00B34766" w:rsidP="00E26E93">
      <w:pPr>
        <w:rPr>
          <w:rFonts w:ascii="Times New Roman" w:hAnsi="Times New Roman" w:cs="Times New Roman"/>
          <w:sz w:val="20"/>
          <w:szCs w:val="20"/>
          <w:u w:val="single"/>
        </w:rPr>
      </w:pPr>
      <w:r w:rsidRPr="00A44492">
        <w:rPr>
          <w:rFonts w:ascii="Times New Roman" w:hAnsi="Times New Roman" w:cs="Times New Roman"/>
          <w:sz w:val="20"/>
          <w:szCs w:val="20"/>
          <w:u w:val="single"/>
        </w:rPr>
        <w:t>6</w:t>
      </w:r>
      <w:r w:rsidR="006F4B37" w:rsidRPr="00A44492">
        <w:rPr>
          <w:rFonts w:ascii="Times New Roman" w:hAnsi="Times New Roman" w:cs="Times New Roman"/>
          <w:sz w:val="20"/>
          <w:szCs w:val="20"/>
          <w:u w:val="single"/>
        </w:rPr>
        <w:t>. “Not for human consumption.”</w:t>
      </w:r>
    </w:p>
    <w:p w14:paraId="40AD35A0" w14:textId="1B17C899" w:rsidR="00D63841" w:rsidRPr="00A44492" w:rsidRDefault="00B34766" w:rsidP="00E26E93">
      <w:pPr>
        <w:rPr>
          <w:rFonts w:ascii="Times New Roman" w:hAnsi="Times New Roman" w:cs="Times New Roman"/>
          <w:sz w:val="20"/>
          <w:szCs w:val="20"/>
          <w:u w:val="single"/>
        </w:rPr>
      </w:pPr>
      <w:r w:rsidRPr="00A44492">
        <w:rPr>
          <w:rFonts w:ascii="Times New Roman" w:hAnsi="Times New Roman" w:cs="Times New Roman"/>
          <w:sz w:val="20"/>
          <w:szCs w:val="20"/>
          <w:u w:val="single"/>
        </w:rPr>
        <w:t>7</w:t>
      </w:r>
      <w:r w:rsidR="00D63841" w:rsidRPr="00A44492">
        <w:rPr>
          <w:rFonts w:ascii="Times New Roman" w:hAnsi="Times New Roman" w:cs="Times New Roman"/>
          <w:sz w:val="20"/>
          <w:szCs w:val="20"/>
          <w:u w:val="single"/>
        </w:rPr>
        <w:t>. The number of milligrams of Hemp extract</w:t>
      </w:r>
      <w:r w:rsidR="004F1FC9" w:rsidRPr="00A44492">
        <w:rPr>
          <w:rFonts w:ascii="Times New Roman" w:hAnsi="Times New Roman" w:cs="Times New Roman"/>
          <w:sz w:val="20"/>
          <w:szCs w:val="20"/>
          <w:u w:val="single"/>
        </w:rPr>
        <w:t>.</w:t>
      </w:r>
    </w:p>
    <w:p w14:paraId="42427AA7" w14:textId="2DAF7342" w:rsidR="003D4EB9" w:rsidRPr="00A44492" w:rsidRDefault="00B34766" w:rsidP="00E26E93">
      <w:pPr>
        <w:rPr>
          <w:rFonts w:ascii="Times New Roman" w:hAnsi="Times New Roman" w:cs="Times New Roman"/>
          <w:sz w:val="20"/>
          <w:szCs w:val="20"/>
          <w:u w:val="single"/>
        </w:rPr>
      </w:pPr>
      <w:r w:rsidRPr="00A44492">
        <w:rPr>
          <w:rFonts w:ascii="Times New Roman" w:hAnsi="Times New Roman" w:cs="Times New Roman"/>
          <w:sz w:val="20"/>
          <w:szCs w:val="20"/>
          <w:u w:val="single"/>
        </w:rPr>
        <w:t>8</w:t>
      </w:r>
      <w:r w:rsidR="003D4EB9" w:rsidRPr="00A44492">
        <w:rPr>
          <w:rFonts w:ascii="Times New Roman" w:hAnsi="Times New Roman" w:cs="Times New Roman"/>
          <w:sz w:val="20"/>
          <w:szCs w:val="20"/>
          <w:u w:val="single"/>
        </w:rPr>
        <w:t>. If specific cannabinoids are claimed, the number of milligrams of each cannabinoid per serving must be declared on the label.</w:t>
      </w:r>
    </w:p>
    <w:p w14:paraId="227CA2F8" w14:textId="63590F88" w:rsidR="004F1FC9" w:rsidRPr="00A44492" w:rsidRDefault="00B34766" w:rsidP="00E26E93">
      <w:pPr>
        <w:rPr>
          <w:rFonts w:ascii="Times New Roman" w:hAnsi="Times New Roman" w:cs="Times New Roman"/>
          <w:sz w:val="20"/>
          <w:szCs w:val="20"/>
          <w:u w:val="single"/>
        </w:rPr>
      </w:pPr>
      <w:r w:rsidRPr="00A44492">
        <w:rPr>
          <w:rFonts w:ascii="Times New Roman" w:hAnsi="Times New Roman" w:cs="Times New Roman"/>
          <w:sz w:val="20"/>
          <w:szCs w:val="20"/>
          <w:u w:val="single"/>
        </w:rPr>
        <w:t>9</w:t>
      </w:r>
      <w:r w:rsidR="004F1FC9" w:rsidRPr="00A44492">
        <w:rPr>
          <w:rFonts w:ascii="Times New Roman" w:hAnsi="Times New Roman" w:cs="Times New Roman"/>
          <w:sz w:val="20"/>
          <w:szCs w:val="20"/>
          <w:u w:val="single"/>
        </w:rPr>
        <w:t>. The serving size.</w:t>
      </w:r>
    </w:p>
    <w:p w14:paraId="04CDB1E8" w14:textId="1A374E08" w:rsidR="004F1FC9" w:rsidRPr="00A44492" w:rsidRDefault="00B34766" w:rsidP="00E26E93">
      <w:pPr>
        <w:rPr>
          <w:rFonts w:ascii="Times New Roman" w:hAnsi="Times New Roman" w:cs="Times New Roman"/>
          <w:sz w:val="20"/>
          <w:szCs w:val="20"/>
          <w:u w:val="single"/>
        </w:rPr>
      </w:pPr>
      <w:r w:rsidRPr="00A44492">
        <w:rPr>
          <w:rFonts w:ascii="Times New Roman" w:hAnsi="Times New Roman" w:cs="Times New Roman"/>
          <w:sz w:val="20"/>
          <w:szCs w:val="20"/>
          <w:u w:val="single"/>
        </w:rPr>
        <w:t>10</w:t>
      </w:r>
      <w:r w:rsidR="004F1FC9" w:rsidRPr="00A44492">
        <w:rPr>
          <w:rFonts w:ascii="Times New Roman" w:hAnsi="Times New Roman" w:cs="Times New Roman"/>
          <w:sz w:val="20"/>
          <w:szCs w:val="20"/>
          <w:u w:val="single"/>
        </w:rPr>
        <w:t xml:space="preserve">. “Other Hemp Extract Animal </w:t>
      </w:r>
      <w:r w:rsidR="006D69F5">
        <w:rPr>
          <w:rFonts w:ascii="Times New Roman" w:hAnsi="Times New Roman" w:cs="Times New Roman"/>
          <w:sz w:val="20"/>
          <w:szCs w:val="20"/>
          <w:u w:val="single"/>
        </w:rPr>
        <w:t>Ingestant</w:t>
      </w:r>
      <w:r w:rsidR="004F1FC9" w:rsidRPr="00A44492">
        <w:rPr>
          <w:rFonts w:ascii="Times New Roman" w:hAnsi="Times New Roman" w:cs="Times New Roman"/>
          <w:sz w:val="20"/>
          <w:szCs w:val="20"/>
          <w:u w:val="single"/>
        </w:rPr>
        <w:t>” must be labeled as required in Section 581.217(7), F.S.</w:t>
      </w:r>
    </w:p>
    <w:p w14:paraId="61E18915" w14:textId="3DA1B18A" w:rsidR="00E26E93" w:rsidRPr="00A44492" w:rsidRDefault="00BF7BE1" w:rsidP="00E26E93">
      <w:pPr>
        <w:rPr>
          <w:rFonts w:ascii="Times New Roman" w:hAnsi="Times New Roman" w:cs="Times New Roman"/>
          <w:sz w:val="20"/>
          <w:szCs w:val="20"/>
          <w:u w:val="single"/>
        </w:rPr>
      </w:pPr>
      <w:r w:rsidRPr="00A44492">
        <w:rPr>
          <w:rFonts w:ascii="Times New Roman" w:hAnsi="Times New Roman" w:cs="Times New Roman"/>
          <w:sz w:val="20"/>
          <w:szCs w:val="20"/>
          <w:u w:val="single"/>
        </w:rPr>
        <w:t>(c</w:t>
      </w:r>
      <w:r w:rsidR="00E26E93" w:rsidRPr="00A44492">
        <w:rPr>
          <w:rFonts w:ascii="Times New Roman" w:hAnsi="Times New Roman" w:cs="Times New Roman"/>
          <w:sz w:val="20"/>
          <w:szCs w:val="20"/>
          <w:u w:val="single"/>
        </w:rPr>
        <w:t>)</w:t>
      </w:r>
      <w:r w:rsidRPr="00A44492">
        <w:rPr>
          <w:rFonts w:ascii="Times New Roman" w:hAnsi="Times New Roman" w:cs="Times New Roman"/>
          <w:sz w:val="20"/>
          <w:szCs w:val="20"/>
          <w:u w:val="single"/>
        </w:rPr>
        <w:t xml:space="preserve"> </w:t>
      </w:r>
      <w:r w:rsidR="00E26E93" w:rsidRPr="00A44492">
        <w:rPr>
          <w:rFonts w:ascii="Times New Roman" w:hAnsi="Times New Roman" w:cs="Times New Roman"/>
          <w:sz w:val="20"/>
          <w:szCs w:val="20"/>
          <w:u w:val="single"/>
        </w:rPr>
        <w:t xml:space="preserve">When </w:t>
      </w:r>
      <w:r w:rsidR="008E735E" w:rsidRPr="00A44492">
        <w:rPr>
          <w:rFonts w:ascii="Times New Roman" w:hAnsi="Times New Roman" w:cs="Times New Roman"/>
          <w:sz w:val="20"/>
          <w:szCs w:val="20"/>
          <w:u w:val="single"/>
        </w:rPr>
        <w:t>a</w:t>
      </w:r>
      <w:r w:rsidR="00185BFE" w:rsidRPr="00A44492">
        <w:rPr>
          <w:rFonts w:ascii="Times New Roman" w:hAnsi="Times New Roman" w:cs="Times New Roman"/>
          <w:sz w:val="20"/>
          <w:szCs w:val="20"/>
          <w:u w:val="single"/>
        </w:rPr>
        <w:t>n</w:t>
      </w:r>
      <w:r w:rsidR="00E26E93" w:rsidRPr="00A44492">
        <w:rPr>
          <w:rFonts w:ascii="Times New Roman" w:hAnsi="Times New Roman" w:cs="Times New Roman"/>
          <w:sz w:val="20"/>
          <w:szCs w:val="20"/>
          <w:u w:val="single"/>
        </w:rPr>
        <w:t xml:space="preserve"> </w:t>
      </w:r>
      <w:r w:rsidR="00185BFE" w:rsidRPr="00A44492">
        <w:rPr>
          <w:rFonts w:ascii="Times New Roman" w:hAnsi="Times New Roman" w:cs="Times New Roman"/>
          <w:sz w:val="20"/>
          <w:szCs w:val="20"/>
          <w:u w:val="single"/>
        </w:rPr>
        <w:t>“</w:t>
      </w:r>
      <w:r w:rsidR="004D1214" w:rsidRPr="00A44492">
        <w:rPr>
          <w:rFonts w:ascii="Times New Roman" w:hAnsi="Times New Roman" w:cs="Times New Roman"/>
          <w:sz w:val="20"/>
          <w:szCs w:val="20"/>
          <w:u w:val="single"/>
        </w:rPr>
        <w:t>other hemp extract animal ingestible</w:t>
      </w:r>
      <w:r w:rsidR="00185BFE" w:rsidRPr="00A44492">
        <w:rPr>
          <w:rFonts w:ascii="Times New Roman" w:hAnsi="Times New Roman" w:cs="Times New Roman"/>
          <w:sz w:val="20"/>
          <w:szCs w:val="20"/>
          <w:u w:val="single"/>
        </w:rPr>
        <w:t>”</w:t>
      </w:r>
      <w:r w:rsidR="004D1214" w:rsidRPr="00A44492">
        <w:rPr>
          <w:rFonts w:ascii="Times New Roman" w:hAnsi="Times New Roman" w:cs="Times New Roman"/>
          <w:sz w:val="20"/>
          <w:szCs w:val="20"/>
          <w:u w:val="single"/>
        </w:rPr>
        <w:t xml:space="preserve"> </w:t>
      </w:r>
      <w:r w:rsidR="00E26E93" w:rsidRPr="00A44492">
        <w:rPr>
          <w:rFonts w:ascii="Times New Roman" w:hAnsi="Times New Roman" w:cs="Times New Roman"/>
          <w:sz w:val="20"/>
          <w:szCs w:val="20"/>
          <w:u w:val="single"/>
        </w:rPr>
        <w:t>is distributed in this state in bags or other containers, a label shall be placed on or affixed to each container; when a</w:t>
      </w:r>
      <w:r w:rsidR="00480785" w:rsidRPr="00A44492">
        <w:rPr>
          <w:rFonts w:ascii="Times New Roman" w:hAnsi="Times New Roman" w:cs="Times New Roman"/>
          <w:sz w:val="20"/>
          <w:szCs w:val="20"/>
          <w:u w:val="single"/>
        </w:rPr>
        <w:t>n</w:t>
      </w:r>
      <w:r w:rsidR="00E26E93" w:rsidRPr="00A44492">
        <w:rPr>
          <w:rFonts w:ascii="Times New Roman" w:hAnsi="Times New Roman" w:cs="Times New Roman"/>
          <w:sz w:val="20"/>
          <w:szCs w:val="20"/>
          <w:u w:val="single"/>
        </w:rPr>
        <w:t xml:space="preserve"> </w:t>
      </w:r>
      <w:r w:rsidR="00480785" w:rsidRPr="00A44492">
        <w:rPr>
          <w:rFonts w:ascii="Times New Roman" w:hAnsi="Times New Roman" w:cs="Times New Roman"/>
          <w:sz w:val="20"/>
          <w:szCs w:val="20"/>
          <w:u w:val="single"/>
        </w:rPr>
        <w:t xml:space="preserve">“other hemp extract animal ingestible” </w:t>
      </w:r>
      <w:r w:rsidR="00E26E93" w:rsidRPr="00A44492">
        <w:rPr>
          <w:rFonts w:ascii="Times New Roman" w:hAnsi="Times New Roman" w:cs="Times New Roman"/>
          <w:sz w:val="20"/>
          <w:szCs w:val="20"/>
          <w:u w:val="single"/>
        </w:rPr>
        <w:t>is distributed in bulk, a label shall accompany delivery and be furnished to the customer at time of delivery.</w:t>
      </w:r>
    </w:p>
    <w:p w14:paraId="3999FF9A" w14:textId="1A9375AF" w:rsidR="00B22BBD" w:rsidRPr="00A44492" w:rsidRDefault="00B22BBD" w:rsidP="00B22BBD">
      <w:pPr>
        <w:rPr>
          <w:rFonts w:ascii="Times New Roman" w:hAnsi="Times New Roman" w:cs="Times New Roman"/>
          <w:sz w:val="20"/>
          <w:szCs w:val="20"/>
          <w:u w:val="single"/>
        </w:rPr>
      </w:pPr>
      <w:r w:rsidRPr="00A44492">
        <w:rPr>
          <w:rFonts w:ascii="Times New Roman" w:hAnsi="Times New Roman" w:cs="Times New Roman"/>
          <w:sz w:val="20"/>
          <w:szCs w:val="20"/>
          <w:u w:val="single"/>
        </w:rPr>
        <w:t>(</w:t>
      </w:r>
      <w:r w:rsidR="006F4B37" w:rsidRPr="00A44492">
        <w:rPr>
          <w:rFonts w:ascii="Times New Roman" w:hAnsi="Times New Roman" w:cs="Times New Roman"/>
          <w:sz w:val="20"/>
          <w:szCs w:val="20"/>
          <w:u w:val="single"/>
        </w:rPr>
        <w:t>d</w:t>
      </w:r>
      <w:r w:rsidRPr="00A44492">
        <w:rPr>
          <w:rFonts w:ascii="Times New Roman" w:hAnsi="Times New Roman" w:cs="Times New Roman"/>
          <w:sz w:val="20"/>
          <w:szCs w:val="20"/>
          <w:u w:val="single"/>
        </w:rPr>
        <w:t xml:space="preserve">) A package or a bulk lot of “Other Hemp Extract Animal </w:t>
      </w:r>
      <w:r w:rsidR="006D69F5">
        <w:rPr>
          <w:rFonts w:ascii="Times New Roman" w:hAnsi="Times New Roman" w:cs="Times New Roman"/>
          <w:sz w:val="20"/>
          <w:szCs w:val="20"/>
          <w:u w:val="single"/>
        </w:rPr>
        <w:t>Ingestant</w:t>
      </w:r>
      <w:r w:rsidRPr="00A44492">
        <w:rPr>
          <w:rFonts w:ascii="Times New Roman" w:hAnsi="Times New Roman" w:cs="Times New Roman"/>
          <w:sz w:val="20"/>
          <w:szCs w:val="20"/>
          <w:u w:val="single"/>
        </w:rPr>
        <w:t>” shall not be accompanied by conflicting labeling on tags, containers, delivery ticket or invoice.</w:t>
      </w:r>
    </w:p>
    <w:p w14:paraId="72BFC213" w14:textId="60B1F0EF" w:rsidR="00B22BBD" w:rsidRPr="00A44492" w:rsidRDefault="00B22BBD" w:rsidP="00E26E93">
      <w:pPr>
        <w:rPr>
          <w:rFonts w:ascii="Times New Roman" w:hAnsi="Times New Roman" w:cs="Times New Roman"/>
          <w:sz w:val="20"/>
          <w:szCs w:val="20"/>
          <w:u w:val="single"/>
        </w:rPr>
      </w:pPr>
      <w:r w:rsidRPr="00A44492">
        <w:rPr>
          <w:rFonts w:ascii="Times New Roman" w:hAnsi="Times New Roman" w:cs="Times New Roman"/>
          <w:sz w:val="20"/>
          <w:szCs w:val="20"/>
          <w:u w:val="single"/>
        </w:rPr>
        <w:t>(</w:t>
      </w:r>
      <w:r w:rsidR="005D4859">
        <w:rPr>
          <w:rFonts w:ascii="Times New Roman" w:hAnsi="Times New Roman" w:cs="Times New Roman"/>
          <w:sz w:val="20"/>
          <w:szCs w:val="20"/>
          <w:u w:val="single"/>
        </w:rPr>
        <w:t>e</w:t>
      </w:r>
      <w:r w:rsidRPr="00A44492">
        <w:rPr>
          <w:rFonts w:ascii="Times New Roman" w:hAnsi="Times New Roman" w:cs="Times New Roman"/>
          <w:sz w:val="20"/>
          <w:szCs w:val="20"/>
          <w:u w:val="single"/>
        </w:rPr>
        <w:t xml:space="preserve">) The label and labeling for “Other Hemp Extract Animal </w:t>
      </w:r>
      <w:r w:rsidR="006D69F5">
        <w:rPr>
          <w:rFonts w:ascii="Times New Roman" w:hAnsi="Times New Roman" w:cs="Times New Roman"/>
          <w:sz w:val="20"/>
          <w:szCs w:val="20"/>
          <w:u w:val="single"/>
        </w:rPr>
        <w:t>Ingestant</w:t>
      </w:r>
      <w:r w:rsidRPr="00A44492">
        <w:rPr>
          <w:rFonts w:ascii="Times New Roman" w:hAnsi="Times New Roman" w:cs="Times New Roman"/>
          <w:sz w:val="20"/>
          <w:szCs w:val="20"/>
          <w:u w:val="single"/>
        </w:rPr>
        <w:t>” consisting of or containing Hemp extract shall not contain claims indicating the product is intended for diagnosis, cure, mitigation, treatment, or prevention of disease rendering it a drug as defined by Section 580.031(9), F.S.</w:t>
      </w:r>
    </w:p>
    <w:p w14:paraId="7483E1DC" w14:textId="30058922" w:rsidR="006F4B37" w:rsidRPr="00A44492" w:rsidRDefault="006F4B37" w:rsidP="00E26E93">
      <w:pPr>
        <w:rPr>
          <w:rFonts w:ascii="Times New Roman" w:hAnsi="Times New Roman" w:cs="Times New Roman"/>
          <w:sz w:val="20"/>
          <w:szCs w:val="20"/>
          <w:u w:val="single"/>
        </w:rPr>
      </w:pPr>
      <w:r w:rsidRPr="00A44492">
        <w:rPr>
          <w:rFonts w:ascii="Times New Roman" w:hAnsi="Times New Roman" w:cs="Times New Roman"/>
          <w:sz w:val="20"/>
          <w:szCs w:val="20"/>
          <w:u w:val="single"/>
        </w:rPr>
        <w:t>(</w:t>
      </w:r>
      <w:r w:rsidR="008702CC">
        <w:rPr>
          <w:rFonts w:ascii="Times New Roman" w:hAnsi="Times New Roman" w:cs="Times New Roman"/>
          <w:sz w:val="20"/>
          <w:szCs w:val="20"/>
          <w:u w:val="single"/>
        </w:rPr>
        <w:t>f</w:t>
      </w:r>
      <w:r w:rsidRPr="00A44492">
        <w:rPr>
          <w:rFonts w:ascii="Times New Roman" w:hAnsi="Times New Roman" w:cs="Times New Roman"/>
          <w:sz w:val="20"/>
          <w:szCs w:val="20"/>
          <w:u w:val="single"/>
        </w:rPr>
        <w:t>) Fat, fiber, protein or other nutritio</w:t>
      </w:r>
      <w:r w:rsidR="00602327" w:rsidRPr="00A44492">
        <w:rPr>
          <w:rFonts w:ascii="Times New Roman" w:hAnsi="Times New Roman" w:cs="Times New Roman"/>
          <w:sz w:val="20"/>
          <w:szCs w:val="20"/>
          <w:u w:val="single"/>
        </w:rPr>
        <w:t xml:space="preserve">nal substances, when guaranteed </w:t>
      </w:r>
      <w:r w:rsidRPr="00A44492">
        <w:rPr>
          <w:rFonts w:ascii="Times New Roman" w:hAnsi="Times New Roman" w:cs="Times New Roman"/>
          <w:sz w:val="20"/>
          <w:szCs w:val="20"/>
          <w:u w:val="single"/>
        </w:rPr>
        <w:t>must be determinable by laboratory methods approved by the department in chapter 580.</w:t>
      </w:r>
    </w:p>
    <w:p w14:paraId="6682D8EA" w14:textId="77777777" w:rsidR="006E1D0B" w:rsidRPr="00A44492" w:rsidRDefault="00143B9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(4</w:t>
      </w:r>
      <w:r w:rsidR="006E1D0B" w:rsidRPr="00A44492">
        <w:rPr>
          <w:rFonts w:ascii="Times New Roman" w:hAnsi="Times New Roman" w:cs="Times New Roman"/>
          <w:sz w:val="20"/>
          <w:szCs w:val="20"/>
          <w:u w:val="single"/>
        </w:rPr>
        <w:t xml:space="preserve">) </w:t>
      </w:r>
      <w:r w:rsidRPr="00A44492">
        <w:rPr>
          <w:rFonts w:ascii="Times New Roman" w:hAnsi="Times New Roman" w:cs="Times New Roman"/>
          <w:sz w:val="20"/>
          <w:szCs w:val="20"/>
          <w:u w:val="single"/>
        </w:rPr>
        <w:t>Ingredient Statement.</w:t>
      </w:r>
    </w:p>
    <w:p w14:paraId="5E22930D" w14:textId="655EB0F0" w:rsidR="006E1D0B" w:rsidRPr="00A44492" w:rsidRDefault="00143B9B" w:rsidP="004F1FC9">
      <w:pPr>
        <w:rPr>
          <w:rFonts w:ascii="Times New Roman" w:hAnsi="Times New Roman" w:cs="Times New Roman"/>
          <w:strike/>
          <w:sz w:val="20"/>
          <w:szCs w:val="20"/>
          <w:u w:val="single"/>
        </w:rPr>
      </w:pPr>
      <w:r w:rsidRPr="00A44492">
        <w:rPr>
          <w:rFonts w:ascii="Times New Roman" w:hAnsi="Times New Roman" w:cs="Times New Roman"/>
          <w:sz w:val="20"/>
          <w:szCs w:val="20"/>
          <w:u w:val="single"/>
        </w:rPr>
        <w:t>(a</w:t>
      </w:r>
      <w:r w:rsidR="006E1D0B" w:rsidRPr="00A44492">
        <w:rPr>
          <w:rFonts w:ascii="Times New Roman" w:hAnsi="Times New Roman" w:cs="Times New Roman"/>
          <w:sz w:val="20"/>
          <w:szCs w:val="20"/>
          <w:u w:val="single"/>
        </w:rPr>
        <w:t xml:space="preserve">) Each ingredient shall be specifically named </w:t>
      </w:r>
    </w:p>
    <w:p w14:paraId="3F06A685" w14:textId="39D5D6D0" w:rsidR="006E1D0B" w:rsidRPr="00A44492" w:rsidRDefault="00143B9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w:t>
      </w:r>
      <w:r w:rsidR="004F1FC9" w:rsidRPr="00A44492">
        <w:rPr>
          <w:rFonts w:ascii="Times New Roman" w:hAnsi="Times New Roman" w:cs="Times New Roman"/>
          <w:sz w:val="20"/>
          <w:szCs w:val="20"/>
          <w:u w:val="single"/>
        </w:rPr>
        <w:t>b</w:t>
      </w:r>
      <w:r w:rsidR="006E1D0B" w:rsidRPr="00A44492">
        <w:rPr>
          <w:rFonts w:ascii="Times New Roman" w:hAnsi="Times New Roman" w:cs="Times New Roman"/>
          <w:sz w:val="20"/>
          <w:szCs w:val="20"/>
          <w:u w:val="single"/>
        </w:rPr>
        <w:t xml:space="preserve">) No reference to quality or grade of an ingredient shall appear in the ingredient statement of “Other Hemp Extract Animal </w:t>
      </w:r>
      <w:r w:rsidR="006D69F5">
        <w:rPr>
          <w:rFonts w:ascii="Times New Roman" w:hAnsi="Times New Roman" w:cs="Times New Roman"/>
          <w:sz w:val="20"/>
          <w:szCs w:val="20"/>
          <w:u w:val="single"/>
        </w:rPr>
        <w:t>Ingestant</w:t>
      </w:r>
      <w:r w:rsidR="006E1D0B" w:rsidRPr="00A44492">
        <w:rPr>
          <w:rFonts w:ascii="Times New Roman" w:hAnsi="Times New Roman" w:cs="Times New Roman"/>
          <w:sz w:val="20"/>
          <w:szCs w:val="20"/>
          <w:u w:val="single"/>
        </w:rPr>
        <w:t>”.</w:t>
      </w:r>
    </w:p>
    <w:p w14:paraId="7D2F0777" w14:textId="1D4114F6" w:rsidR="006E1D0B" w:rsidRPr="00A44492" w:rsidRDefault="004F1FC9"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(c</w:t>
      </w:r>
      <w:r w:rsidR="006E1D0B" w:rsidRPr="00A44492">
        <w:rPr>
          <w:rFonts w:ascii="Times New Roman" w:hAnsi="Times New Roman" w:cs="Times New Roman"/>
          <w:sz w:val="20"/>
          <w:szCs w:val="20"/>
          <w:u w:val="single"/>
        </w:rPr>
        <w:t>) Copyrighted brand, trade, or proprietary names shall not be used in the ingredient statement.</w:t>
      </w:r>
    </w:p>
    <w:p w14:paraId="28176CD0" w14:textId="74C97771" w:rsidR="000A2A4D" w:rsidRPr="00A44492" w:rsidRDefault="00143B9B" w:rsidP="000A2A4D">
      <w:pPr>
        <w:rPr>
          <w:rFonts w:ascii="Times New Roman" w:hAnsi="Times New Roman" w:cs="Times New Roman"/>
          <w:b/>
          <w:sz w:val="20"/>
          <w:szCs w:val="20"/>
          <w:u w:val="single"/>
        </w:rPr>
      </w:pPr>
      <w:r w:rsidRPr="00A44492">
        <w:rPr>
          <w:rFonts w:ascii="Times New Roman" w:hAnsi="Times New Roman" w:cs="Times New Roman"/>
          <w:sz w:val="20"/>
          <w:szCs w:val="20"/>
          <w:u w:val="single"/>
        </w:rPr>
        <w:t>(5</w:t>
      </w:r>
      <w:r w:rsidR="000A2A4D" w:rsidRPr="00A44492">
        <w:rPr>
          <w:rFonts w:ascii="Times New Roman" w:hAnsi="Times New Roman" w:cs="Times New Roman"/>
          <w:sz w:val="20"/>
          <w:szCs w:val="20"/>
          <w:u w:val="single"/>
        </w:rPr>
        <w:t>) Inspection; Sampling; Analysis; Reporting Rejected</w:t>
      </w:r>
      <w:r w:rsidR="000A2A4D" w:rsidRPr="00A44492">
        <w:rPr>
          <w:rFonts w:ascii="Times New Roman" w:hAnsi="Times New Roman" w:cs="Times New Roman"/>
          <w:b/>
          <w:sz w:val="20"/>
          <w:szCs w:val="20"/>
          <w:u w:val="single"/>
        </w:rPr>
        <w:t xml:space="preserve"> </w:t>
      </w:r>
      <w:r w:rsidR="000A2A4D" w:rsidRPr="00A44492">
        <w:rPr>
          <w:rFonts w:ascii="Times New Roman" w:hAnsi="Times New Roman" w:cs="Times New Roman"/>
          <w:sz w:val="20"/>
          <w:szCs w:val="20"/>
          <w:u w:val="single"/>
        </w:rPr>
        <w:t xml:space="preserve">“Other Hemp Extract Animal </w:t>
      </w:r>
      <w:r w:rsidR="006D69F5">
        <w:rPr>
          <w:rFonts w:ascii="Times New Roman" w:hAnsi="Times New Roman" w:cs="Times New Roman"/>
          <w:sz w:val="20"/>
          <w:szCs w:val="20"/>
          <w:u w:val="single"/>
        </w:rPr>
        <w:t>Ingestant</w:t>
      </w:r>
      <w:r w:rsidR="000A2A4D" w:rsidRPr="00A44492">
        <w:rPr>
          <w:rFonts w:ascii="Times New Roman" w:hAnsi="Times New Roman" w:cs="Times New Roman"/>
          <w:sz w:val="20"/>
          <w:szCs w:val="20"/>
          <w:u w:val="single"/>
        </w:rPr>
        <w:t>”</w:t>
      </w:r>
      <w:r w:rsidR="000A2A4D" w:rsidRPr="00A44492">
        <w:rPr>
          <w:rFonts w:ascii="Times New Roman" w:hAnsi="Times New Roman" w:cs="Times New Roman"/>
          <w:b/>
          <w:sz w:val="20"/>
          <w:szCs w:val="20"/>
          <w:u w:val="single"/>
        </w:rPr>
        <w:t>.</w:t>
      </w:r>
    </w:p>
    <w:p w14:paraId="5B93429D" w14:textId="0467818C" w:rsidR="000A2A4D" w:rsidRPr="00A44492" w:rsidRDefault="000A2A4D" w:rsidP="000A2A4D">
      <w:pPr>
        <w:rPr>
          <w:rFonts w:ascii="Times New Roman" w:hAnsi="Times New Roman" w:cs="Times New Roman"/>
          <w:sz w:val="20"/>
          <w:szCs w:val="20"/>
          <w:u w:val="single"/>
        </w:rPr>
      </w:pPr>
      <w:r w:rsidRPr="00A44492">
        <w:rPr>
          <w:rFonts w:ascii="Times New Roman" w:hAnsi="Times New Roman" w:cs="Times New Roman"/>
          <w:sz w:val="20"/>
          <w:szCs w:val="20"/>
          <w:u w:val="single"/>
        </w:rPr>
        <w:t>(a) Inspection.</w:t>
      </w:r>
      <w:r w:rsidR="00490127" w:rsidRPr="00A44492">
        <w:rPr>
          <w:rFonts w:ascii="Times New Roman" w:hAnsi="Times New Roman" w:cs="Times New Roman"/>
          <w:sz w:val="20"/>
          <w:szCs w:val="20"/>
          <w:u w:val="single"/>
        </w:rPr>
        <w:t xml:space="preserve"> </w:t>
      </w:r>
      <w:r w:rsidRPr="00A44492">
        <w:rPr>
          <w:rFonts w:ascii="Times New Roman" w:hAnsi="Times New Roman" w:cs="Times New Roman"/>
          <w:sz w:val="20"/>
          <w:szCs w:val="20"/>
          <w:u w:val="single"/>
        </w:rPr>
        <w:t xml:space="preserve">All  “Other Hemp Extract Animal </w:t>
      </w:r>
      <w:r w:rsidR="006D69F5">
        <w:rPr>
          <w:rFonts w:ascii="Times New Roman" w:hAnsi="Times New Roman" w:cs="Times New Roman"/>
          <w:sz w:val="20"/>
          <w:szCs w:val="20"/>
          <w:u w:val="single"/>
        </w:rPr>
        <w:t>Ingestant</w:t>
      </w:r>
      <w:r w:rsidRPr="00A44492">
        <w:rPr>
          <w:rFonts w:ascii="Times New Roman" w:hAnsi="Times New Roman" w:cs="Times New Roman"/>
          <w:sz w:val="20"/>
          <w:szCs w:val="20"/>
          <w:u w:val="single"/>
        </w:rPr>
        <w:t xml:space="preserve">” distributed for use in Florida are subject to inspection by the Department of Agriculture and Consumer Services or its authorized agent at any public or business premises, manufacturing or mixing establishment, and in any vehicle of transport during regular business hours in order to have access to such </w:t>
      </w:r>
      <w:r w:rsidR="00490127" w:rsidRPr="00A44492">
        <w:rPr>
          <w:rFonts w:ascii="Times New Roman" w:hAnsi="Times New Roman" w:cs="Times New Roman"/>
          <w:sz w:val="20"/>
          <w:szCs w:val="20"/>
          <w:u w:val="single"/>
        </w:rPr>
        <w:t xml:space="preserve">“Other Hemp Extract Animal </w:t>
      </w:r>
      <w:r w:rsidR="006D69F5">
        <w:rPr>
          <w:rFonts w:ascii="Times New Roman" w:hAnsi="Times New Roman" w:cs="Times New Roman"/>
          <w:sz w:val="20"/>
          <w:szCs w:val="20"/>
          <w:u w:val="single"/>
        </w:rPr>
        <w:t>Ingestant</w:t>
      </w:r>
      <w:r w:rsidR="00490127" w:rsidRPr="00A44492">
        <w:rPr>
          <w:rFonts w:ascii="Times New Roman" w:hAnsi="Times New Roman" w:cs="Times New Roman"/>
          <w:sz w:val="20"/>
          <w:szCs w:val="20"/>
          <w:u w:val="single"/>
        </w:rPr>
        <w:t>”</w:t>
      </w:r>
      <w:r w:rsidRPr="00A44492">
        <w:rPr>
          <w:rFonts w:ascii="Times New Roman" w:hAnsi="Times New Roman" w:cs="Times New Roman"/>
          <w:sz w:val="20"/>
          <w:szCs w:val="20"/>
          <w:u w:val="single"/>
        </w:rPr>
        <w:t xml:space="preserve"> and records relating to their manufacture, transportation and sale.</w:t>
      </w:r>
    </w:p>
    <w:p w14:paraId="3E4B0384" w14:textId="169F5D6A" w:rsidR="000A2A4D" w:rsidRPr="00A44492" w:rsidRDefault="000A2A4D" w:rsidP="000A2A4D">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(b) </w:t>
      </w:r>
      <w:r w:rsidR="006E1D0B" w:rsidRPr="00A44492">
        <w:rPr>
          <w:rFonts w:ascii="Times New Roman" w:hAnsi="Times New Roman" w:cs="Times New Roman"/>
          <w:sz w:val="20"/>
          <w:szCs w:val="20"/>
          <w:u w:val="single"/>
        </w:rPr>
        <w:t xml:space="preserve">Analysis of </w:t>
      </w:r>
      <w:r w:rsidRPr="00A44492">
        <w:rPr>
          <w:rFonts w:ascii="Times New Roman" w:hAnsi="Times New Roman" w:cs="Times New Roman"/>
          <w:sz w:val="20"/>
          <w:szCs w:val="20"/>
          <w:u w:val="single"/>
        </w:rPr>
        <w:t xml:space="preserve">“Other Hemp Extract Animal </w:t>
      </w:r>
      <w:r w:rsidR="006D69F5">
        <w:rPr>
          <w:rFonts w:ascii="Times New Roman" w:hAnsi="Times New Roman" w:cs="Times New Roman"/>
          <w:sz w:val="20"/>
          <w:szCs w:val="20"/>
          <w:u w:val="single"/>
        </w:rPr>
        <w:t>Ingestant</w:t>
      </w:r>
      <w:r w:rsidRPr="00A44492">
        <w:rPr>
          <w:rFonts w:ascii="Times New Roman" w:hAnsi="Times New Roman" w:cs="Times New Roman"/>
          <w:sz w:val="20"/>
          <w:szCs w:val="20"/>
          <w:u w:val="single"/>
        </w:rPr>
        <w:t xml:space="preserve">”.  </w:t>
      </w:r>
    </w:p>
    <w:p w14:paraId="5ED2B2DF" w14:textId="0230A791" w:rsidR="000A2A4D" w:rsidRPr="00A44492" w:rsidRDefault="00395238" w:rsidP="000A2A4D">
      <w:pPr>
        <w:rPr>
          <w:rFonts w:ascii="Times New Roman" w:hAnsi="Times New Roman" w:cs="Times New Roman"/>
          <w:sz w:val="20"/>
          <w:szCs w:val="20"/>
          <w:u w:val="single"/>
        </w:rPr>
      </w:pPr>
      <w:r w:rsidRPr="00A44492">
        <w:rPr>
          <w:rFonts w:ascii="Times New Roman" w:hAnsi="Times New Roman" w:cs="Times New Roman"/>
          <w:sz w:val="20"/>
          <w:szCs w:val="20"/>
          <w:u w:val="single"/>
        </w:rPr>
        <w:t>1.</w:t>
      </w:r>
      <w:r w:rsidR="000A2A4D" w:rsidRPr="00A44492">
        <w:rPr>
          <w:rFonts w:ascii="Times New Roman" w:hAnsi="Times New Roman" w:cs="Times New Roman"/>
          <w:sz w:val="20"/>
          <w:szCs w:val="20"/>
          <w:u w:val="single"/>
        </w:rPr>
        <w:t xml:space="preserve"> Hemp extract as defined in Section 581.217(3)(e), F.S. used in “Other Hemp Extract Animal </w:t>
      </w:r>
      <w:r w:rsidR="006D69F5">
        <w:rPr>
          <w:rFonts w:ascii="Times New Roman" w:hAnsi="Times New Roman" w:cs="Times New Roman"/>
          <w:sz w:val="20"/>
          <w:szCs w:val="20"/>
          <w:u w:val="single"/>
        </w:rPr>
        <w:t>Ingestant</w:t>
      </w:r>
      <w:r w:rsidR="000A2A4D" w:rsidRPr="00A44492">
        <w:rPr>
          <w:rFonts w:ascii="Times New Roman" w:hAnsi="Times New Roman" w:cs="Times New Roman"/>
          <w:sz w:val="20"/>
          <w:szCs w:val="20"/>
          <w:u w:val="single"/>
        </w:rPr>
        <w:t>” must be tested and have a certificate of analysis prepared by an independent testing laboratory as required in Section 581.217(7), F.S.</w:t>
      </w:r>
    </w:p>
    <w:p w14:paraId="5424FFA2" w14:textId="4D785516" w:rsidR="000A2A4D" w:rsidRPr="00A44492" w:rsidRDefault="00395238" w:rsidP="000A2A4D">
      <w:pPr>
        <w:rPr>
          <w:rFonts w:ascii="Times New Roman" w:hAnsi="Times New Roman" w:cs="Times New Roman"/>
          <w:sz w:val="20"/>
          <w:szCs w:val="20"/>
          <w:u w:val="single"/>
        </w:rPr>
      </w:pPr>
      <w:r w:rsidRPr="00A44492">
        <w:rPr>
          <w:rFonts w:ascii="Times New Roman" w:hAnsi="Times New Roman" w:cs="Times New Roman"/>
          <w:sz w:val="20"/>
          <w:szCs w:val="20"/>
          <w:u w:val="single"/>
        </w:rPr>
        <w:t>2.</w:t>
      </w:r>
      <w:r w:rsidR="000A2A4D" w:rsidRPr="00A44492">
        <w:rPr>
          <w:rFonts w:ascii="Times New Roman" w:hAnsi="Times New Roman" w:cs="Times New Roman"/>
          <w:sz w:val="20"/>
          <w:szCs w:val="20"/>
          <w:u w:val="single"/>
        </w:rPr>
        <w:t xml:space="preserve"> “Other Hemp Extract Animal </w:t>
      </w:r>
      <w:r w:rsidR="006D69F5">
        <w:rPr>
          <w:rFonts w:ascii="Times New Roman" w:hAnsi="Times New Roman" w:cs="Times New Roman"/>
          <w:sz w:val="20"/>
          <w:szCs w:val="20"/>
          <w:u w:val="single"/>
        </w:rPr>
        <w:t>Ingestant</w:t>
      </w:r>
      <w:r w:rsidR="000A2A4D" w:rsidRPr="00A44492">
        <w:rPr>
          <w:rFonts w:ascii="Times New Roman" w:hAnsi="Times New Roman" w:cs="Times New Roman"/>
          <w:sz w:val="20"/>
          <w:szCs w:val="20"/>
          <w:u w:val="single"/>
        </w:rPr>
        <w:t xml:space="preserve">” shall not contain more than 0.3% total delta-9-tetrahydrocannabinol concentration. </w:t>
      </w:r>
    </w:p>
    <w:p w14:paraId="2A6FD5E6" w14:textId="5BE21C9A" w:rsidR="000A2A4D" w:rsidRPr="00A44492" w:rsidRDefault="009E3491" w:rsidP="000A2A4D">
      <w:pPr>
        <w:rPr>
          <w:rFonts w:ascii="Times New Roman" w:hAnsi="Times New Roman" w:cs="Times New Roman"/>
          <w:sz w:val="20"/>
          <w:szCs w:val="20"/>
          <w:u w:val="single"/>
        </w:rPr>
      </w:pPr>
      <w:r w:rsidRPr="00A44492">
        <w:rPr>
          <w:rFonts w:ascii="Times New Roman" w:hAnsi="Times New Roman" w:cs="Times New Roman"/>
          <w:sz w:val="20"/>
          <w:szCs w:val="20"/>
          <w:u w:val="single"/>
        </w:rPr>
        <w:t>3.</w:t>
      </w:r>
      <w:r w:rsidR="000A2A4D" w:rsidRPr="00A44492">
        <w:rPr>
          <w:rFonts w:ascii="Times New Roman" w:hAnsi="Times New Roman" w:cs="Times New Roman"/>
          <w:sz w:val="20"/>
          <w:szCs w:val="20"/>
          <w:u w:val="single"/>
        </w:rPr>
        <w:t xml:space="preserve"> “Other Hemp Extract Animal </w:t>
      </w:r>
      <w:r w:rsidR="006D69F5">
        <w:rPr>
          <w:rFonts w:ascii="Times New Roman" w:hAnsi="Times New Roman" w:cs="Times New Roman"/>
          <w:sz w:val="20"/>
          <w:szCs w:val="20"/>
          <w:u w:val="single"/>
        </w:rPr>
        <w:t>Ingestant</w:t>
      </w:r>
      <w:r w:rsidR="000A2A4D" w:rsidRPr="00A44492">
        <w:rPr>
          <w:rFonts w:ascii="Times New Roman" w:hAnsi="Times New Roman" w:cs="Times New Roman"/>
          <w:sz w:val="20"/>
          <w:szCs w:val="20"/>
          <w:u w:val="single"/>
        </w:rPr>
        <w:t xml:space="preserve">” having a total delta-9-tetrahydrocannabinol concentration that exceeds 0.3%, shall be detained pursuant to </w:t>
      </w:r>
      <w:r w:rsidR="005F31E5" w:rsidRPr="00A44492">
        <w:rPr>
          <w:rFonts w:ascii="Times New Roman" w:hAnsi="Times New Roman" w:cs="Times New Roman"/>
          <w:sz w:val="20"/>
          <w:szCs w:val="20"/>
          <w:u w:val="single"/>
        </w:rPr>
        <w:t>Section 581.031(30)</w:t>
      </w:r>
      <w:r w:rsidR="000A2A4D" w:rsidRPr="00A44492">
        <w:rPr>
          <w:rFonts w:ascii="Times New Roman" w:hAnsi="Times New Roman" w:cs="Times New Roman"/>
          <w:sz w:val="20"/>
          <w:szCs w:val="20"/>
          <w:u w:val="single"/>
        </w:rPr>
        <w:t xml:space="preserve">, F.S. Those products having a total delta-9-tetrahydrocannabinol concentration that exceeds 0.3% which have been detained pursuant to Section </w:t>
      </w:r>
      <w:r w:rsidR="00E024AC" w:rsidRPr="00A44492">
        <w:rPr>
          <w:rFonts w:ascii="Times New Roman" w:hAnsi="Times New Roman" w:cs="Times New Roman"/>
          <w:sz w:val="20"/>
          <w:szCs w:val="20"/>
          <w:u w:val="single"/>
        </w:rPr>
        <w:t>581.031(30)</w:t>
      </w:r>
      <w:r w:rsidR="000A2A4D" w:rsidRPr="00A44492">
        <w:rPr>
          <w:rFonts w:ascii="Times New Roman" w:hAnsi="Times New Roman" w:cs="Times New Roman"/>
          <w:sz w:val="20"/>
          <w:szCs w:val="20"/>
          <w:u w:val="single"/>
        </w:rPr>
        <w:t xml:space="preserve">, F.S., shall not be further subdivided or renumbered such that the integrity of the lot for identification is not maintained. The manufacturer or distributor shall not dispose of the “Other Hemp Extract Animal </w:t>
      </w:r>
      <w:r w:rsidR="006D69F5">
        <w:rPr>
          <w:rFonts w:ascii="Times New Roman" w:hAnsi="Times New Roman" w:cs="Times New Roman"/>
          <w:sz w:val="20"/>
          <w:szCs w:val="20"/>
          <w:u w:val="single"/>
        </w:rPr>
        <w:t>Ingestant</w:t>
      </w:r>
      <w:r w:rsidR="000A2A4D" w:rsidRPr="00A44492">
        <w:rPr>
          <w:rFonts w:ascii="Times New Roman" w:hAnsi="Times New Roman" w:cs="Times New Roman"/>
          <w:sz w:val="20"/>
          <w:szCs w:val="20"/>
          <w:u w:val="single"/>
        </w:rPr>
        <w:t xml:space="preserve">” in any manner until written permission is given by the Department or a court of competent jurisdiction. </w:t>
      </w:r>
    </w:p>
    <w:p w14:paraId="1F6DAF8C" w14:textId="436927E4" w:rsidR="000A2A4D" w:rsidRPr="00A44492" w:rsidRDefault="009E3491" w:rsidP="000A2A4D">
      <w:pPr>
        <w:rPr>
          <w:rFonts w:ascii="Times New Roman" w:hAnsi="Times New Roman" w:cs="Times New Roman"/>
          <w:sz w:val="20"/>
          <w:szCs w:val="20"/>
          <w:u w:val="single"/>
        </w:rPr>
      </w:pPr>
      <w:r w:rsidRPr="00A44492">
        <w:rPr>
          <w:rFonts w:ascii="Times New Roman" w:hAnsi="Times New Roman" w:cs="Times New Roman"/>
          <w:sz w:val="20"/>
          <w:szCs w:val="20"/>
          <w:u w:val="single"/>
        </w:rPr>
        <w:t>4.</w:t>
      </w:r>
      <w:r w:rsidR="000A2A4D" w:rsidRPr="00A44492">
        <w:rPr>
          <w:rFonts w:ascii="Times New Roman" w:hAnsi="Times New Roman" w:cs="Times New Roman"/>
          <w:sz w:val="20"/>
          <w:szCs w:val="20"/>
          <w:u w:val="single"/>
        </w:rPr>
        <w:t xml:space="preserve"> Upon receipt of written permission by the Department or a court of competent jurisdiction, the “Other Hemp Extract Animal </w:t>
      </w:r>
      <w:r w:rsidR="006D69F5">
        <w:rPr>
          <w:rFonts w:ascii="Times New Roman" w:hAnsi="Times New Roman" w:cs="Times New Roman"/>
          <w:sz w:val="20"/>
          <w:szCs w:val="20"/>
          <w:u w:val="single"/>
        </w:rPr>
        <w:t>Ingestant</w:t>
      </w:r>
      <w:r w:rsidR="000A2A4D" w:rsidRPr="00A44492">
        <w:rPr>
          <w:rFonts w:ascii="Times New Roman" w:hAnsi="Times New Roman" w:cs="Times New Roman"/>
          <w:sz w:val="20"/>
          <w:szCs w:val="20"/>
          <w:u w:val="single"/>
        </w:rPr>
        <w:t xml:space="preserve">” shall be disposed of in accordance with the Hemp Waste Disposal Manual FDACS-08115, </w:t>
      </w:r>
      <w:r w:rsidR="00DB67E5">
        <w:rPr>
          <w:rFonts w:ascii="Times New Roman" w:hAnsi="Times New Roman" w:cs="Times New Roman"/>
          <w:sz w:val="20"/>
          <w:szCs w:val="20"/>
          <w:u w:val="single"/>
        </w:rPr>
        <w:t>12</w:t>
      </w:r>
      <w:r w:rsidR="000A2A4D" w:rsidRPr="00A44492">
        <w:rPr>
          <w:rFonts w:ascii="Times New Roman" w:hAnsi="Times New Roman" w:cs="Times New Roman"/>
          <w:sz w:val="20"/>
          <w:szCs w:val="20"/>
          <w:u w:val="single"/>
        </w:rPr>
        <w:t xml:space="preserve">/19, incorporated in paragraph 5B-57.014(6)(b), F.A.C., or in the manner provided for by a court of competent jurisdiction. Upon destruction of the product, the manufacturer or distributor shall notify the Department via Notice of Disposal FDACS-13411, </w:t>
      </w:r>
      <w:r w:rsidR="00DB67E5">
        <w:rPr>
          <w:rFonts w:ascii="Times New Roman" w:hAnsi="Times New Roman" w:cs="Times New Roman"/>
          <w:sz w:val="20"/>
          <w:szCs w:val="20"/>
          <w:u w:val="single"/>
        </w:rPr>
        <w:t>10</w:t>
      </w:r>
      <w:r w:rsidR="000A2A4D" w:rsidRPr="00A44492">
        <w:rPr>
          <w:rFonts w:ascii="Times New Roman" w:hAnsi="Times New Roman" w:cs="Times New Roman"/>
          <w:sz w:val="20"/>
          <w:szCs w:val="20"/>
          <w:u w:val="single"/>
        </w:rPr>
        <w:t xml:space="preserve">/19, incorporated herein by reference and available online at </w:t>
      </w:r>
      <w:hyperlink r:id="rId6" w:history="1">
        <w:r w:rsidR="000A2A4D" w:rsidRPr="00A44492">
          <w:rPr>
            <w:rStyle w:val="Hyperlink"/>
            <w:rFonts w:ascii="Times New Roman" w:hAnsi="Times New Roman" w:cs="Times New Roman"/>
            <w:sz w:val="20"/>
            <w:szCs w:val="20"/>
          </w:rPr>
          <w:t>https://www.flrules.org/Gateway/reference.asp?No=Ref-11419</w:t>
        </w:r>
      </w:hyperlink>
      <w:r w:rsidR="000A2A4D" w:rsidRPr="00A44492">
        <w:rPr>
          <w:rFonts w:ascii="Times New Roman" w:hAnsi="Times New Roman" w:cs="Times New Roman"/>
          <w:sz w:val="20"/>
          <w:szCs w:val="20"/>
          <w:u w:val="single"/>
        </w:rPr>
        <w:t>.</w:t>
      </w:r>
    </w:p>
    <w:p w14:paraId="2B645A24" w14:textId="6128DC8C" w:rsidR="006E1D0B" w:rsidRPr="00A44492" w:rsidRDefault="009E3491"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(6)</w:t>
      </w:r>
      <w:r w:rsidR="006E1D0B" w:rsidRPr="00A44492">
        <w:rPr>
          <w:rFonts w:ascii="Times New Roman" w:hAnsi="Times New Roman" w:cs="Times New Roman"/>
          <w:sz w:val="20"/>
          <w:szCs w:val="20"/>
          <w:u w:val="single"/>
        </w:rPr>
        <w:t xml:space="preserve"> Tolerances for </w:t>
      </w:r>
      <w:r w:rsidR="00490127" w:rsidRPr="00A44492">
        <w:rPr>
          <w:rFonts w:ascii="Times New Roman" w:hAnsi="Times New Roman" w:cs="Times New Roman"/>
          <w:sz w:val="20"/>
          <w:szCs w:val="20"/>
          <w:u w:val="single"/>
        </w:rPr>
        <w:t>Cannabinoids, Guarantees, Minerals, Aflatoxin and</w:t>
      </w:r>
      <w:r w:rsidR="006E1D0B" w:rsidRPr="00A44492">
        <w:rPr>
          <w:rFonts w:ascii="Times New Roman" w:hAnsi="Times New Roman" w:cs="Times New Roman"/>
          <w:sz w:val="20"/>
          <w:szCs w:val="20"/>
          <w:u w:val="single"/>
        </w:rPr>
        <w:t xml:space="preserve"> Pesticide Residues.</w:t>
      </w:r>
    </w:p>
    <w:p w14:paraId="43E2DE1C" w14:textId="1D1C7115" w:rsidR="006E1D0B" w:rsidRPr="00A44492" w:rsidRDefault="009E3491"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(a) </w:t>
      </w:r>
      <w:r w:rsidR="006E1D0B" w:rsidRPr="00A44492">
        <w:rPr>
          <w:rFonts w:ascii="Times New Roman" w:hAnsi="Times New Roman" w:cs="Times New Roman"/>
          <w:sz w:val="20"/>
          <w:szCs w:val="20"/>
          <w:u w:val="single"/>
        </w:rPr>
        <w:t xml:space="preserve">The following tolerances or analytical variations will be permitted in determining </w:t>
      </w:r>
      <w:proofErr w:type="gramStart"/>
      <w:r w:rsidR="006E1D0B" w:rsidRPr="00A44492">
        <w:rPr>
          <w:rFonts w:ascii="Times New Roman" w:hAnsi="Times New Roman" w:cs="Times New Roman"/>
          <w:sz w:val="20"/>
          <w:szCs w:val="20"/>
          <w:u w:val="single"/>
        </w:rPr>
        <w:t>whether or not</w:t>
      </w:r>
      <w:proofErr w:type="gramEnd"/>
      <w:r w:rsidR="006E1D0B" w:rsidRPr="00A44492">
        <w:rPr>
          <w:rFonts w:ascii="Times New Roman" w:hAnsi="Times New Roman" w:cs="Times New Roman"/>
          <w:sz w:val="20"/>
          <w:szCs w:val="20"/>
          <w:u w:val="single"/>
        </w:rPr>
        <w:t xml:space="preserve"> “Other Hemp Extract Animal </w:t>
      </w:r>
      <w:r w:rsidR="006D69F5">
        <w:rPr>
          <w:rFonts w:ascii="Times New Roman" w:hAnsi="Times New Roman" w:cs="Times New Roman"/>
          <w:sz w:val="20"/>
          <w:szCs w:val="20"/>
          <w:u w:val="single"/>
        </w:rPr>
        <w:t>Ingestant</w:t>
      </w:r>
      <w:r w:rsidR="006E1D0B" w:rsidRPr="00A44492">
        <w:rPr>
          <w:rFonts w:ascii="Times New Roman" w:hAnsi="Times New Roman" w:cs="Times New Roman"/>
          <w:sz w:val="20"/>
          <w:szCs w:val="20"/>
          <w:u w:val="single"/>
        </w:rPr>
        <w:t xml:space="preserve">” are deficient or excessive in any </w:t>
      </w:r>
      <w:r w:rsidR="00490127" w:rsidRPr="00A44492">
        <w:rPr>
          <w:rFonts w:ascii="Times New Roman" w:hAnsi="Times New Roman" w:cs="Times New Roman"/>
          <w:sz w:val="20"/>
          <w:szCs w:val="20"/>
          <w:u w:val="single"/>
        </w:rPr>
        <w:t>cannabinoids, guarantees,</w:t>
      </w:r>
      <w:r w:rsidR="006E1D0B" w:rsidRPr="00A44492">
        <w:rPr>
          <w:rFonts w:ascii="Times New Roman" w:hAnsi="Times New Roman" w:cs="Times New Roman"/>
          <w:sz w:val="20"/>
          <w:szCs w:val="20"/>
          <w:u w:val="single"/>
        </w:rPr>
        <w:t xml:space="preserve"> aflatoxin, </w:t>
      </w:r>
      <w:r w:rsidR="00490127" w:rsidRPr="00A44492">
        <w:rPr>
          <w:rFonts w:ascii="Times New Roman" w:hAnsi="Times New Roman" w:cs="Times New Roman"/>
          <w:sz w:val="20"/>
          <w:szCs w:val="20"/>
          <w:u w:val="single"/>
        </w:rPr>
        <w:t xml:space="preserve">or </w:t>
      </w:r>
      <w:r w:rsidR="006E1D0B" w:rsidRPr="00A44492">
        <w:rPr>
          <w:rFonts w:ascii="Times New Roman" w:hAnsi="Times New Roman" w:cs="Times New Roman"/>
          <w:sz w:val="20"/>
          <w:szCs w:val="20"/>
          <w:u w:val="single"/>
        </w:rPr>
        <w:t>pesticide residue:</w:t>
      </w:r>
    </w:p>
    <w:p w14:paraId="716FB980" w14:textId="77777777"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Tolerances</w:t>
      </w:r>
    </w:p>
    <w:tbl>
      <w:tblPr>
        <w:tblW w:w="0" w:type="auto"/>
        <w:tblInd w:w="360" w:type="dxa"/>
        <w:tblLayout w:type="fixed"/>
        <w:tblCellMar>
          <w:left w:w="0" w:type="dxa"/>
          <w:right w:w="0" w:type="dxa"/>
        </w:tblCellMar>
        <w:tblLook w:val="0000" w:firstRow="0" w:lastRow="0" w:firstColumn="0" w:lastColumn="0" w:noHBand="0" w:noVBand="0"/>
      </w:tblPr>
      <w:tblGrid>
        <w:gridCol w:w="3330"/>
        <w:gridCol w:w="2520"/>
      </w:tblGrid>
      <w:tr w:rsidR="006E1D0B" w:rsidRPr="00A44492" w14:paraId="76BC21AC" w14:textId="77777777" w:rsidTr="006751B8">
        <w:tc>
          <w:tcPr>
            <w:tcW w:w="3330" w:type="dxa"/>
          </w:tcPr>
          <w:p w14:paraId="015EE5F9" w14:textId="47B212E5" w:rsidR="00FA751C" w:rsidRPr="00A44492" w:rsidRDefault="008702CC" w:rsidP="006E1D0B">
            <w:pPr>
              <w:rPr>
                <w:rFonts w:ascii="Times New Roman" w:hAnsi="Times New Roman" w:cs="Times New Roman"/>
                <w:sz w:val="20"/>
                <w:szCs w:val="20"/>
                <w:u w:val="single"/>
              </w:rPr>
            </w:pPr>
            <w:r>
              <w:rPr>
                <w:rFonts w:ascii="Times New Roman" w:hAnsi="Times New Roman" w:cs="Times New Roman"/>
                <w:sz w:val="20"/>
                <w:szCs w:val="20"/>
                <w:u w:val="single"/>
              </w:rPr>
              <w:t>1.</w:t>
            </w:r>
            <w:r w:rsidR="00FA751C" w:rsidRPr="00A44492">
              <w:rPr>
                <w:rFonts w:ascii="Times New Roman" w:hAnsi="Times New Roman" w:cs="Times New Roman"/>
                <w:sz w:val="20"/>
                <w:szCs w:val="20"/>
                <w:u w:val="single"/>
              </w:rPr>
              <w:t xml:space="preserve"> </w:t>
            </w:r>
            <w:r w:rsidR="00490127" w:rsidRPr="00A44492">
              <w:rPr>
                <w:rFonts w:ascii="Times New Roman" w:hAnsi="Times New Roman" w:cs="Times New Roman"/>
                <w:sz w:val="20"/>
                <w:szCs w:val="20"/>
                <w:u w:val="single"/>
              </w:rPr>
              <w:t>Cannabinoids</w:t>
            </w:r>
          </w:p>
          <w:p w14:paraId="662C61D4" w14:textId="29B6A43C" w:rsidR="006E1D0B" w:rsidRPr="00A44492" w:rsidRDefault="008702CC" w:rsidP="006E1D0B">
            <w:pPr>
              <w:rPr>
                <w:rFonts w:ascii="Times New Roman" w:hAnsi="Times New Roman" w:cs="Times New Roman"/>
                <w:sz w:val="20"/>
                <w:szCs w:val="20"/>
                <w:u w:val="single"/>
              </w:rPr>
            </w:pPr>
            <w:r>
              <w:rPr>
                <w:rFonts w:ascii="Times New Roman" w:hAnsi="Times New Roman" w:cs="Times New Roman"/>
                <w:sz w:val="20"/>
                <w:szCs w:val="20"/>
                <w:u w:val="single"/>
              </w:rPr>
              <w:t>2.</w:t>
            </w:r>
            <w:r w:rsidR="006E1D0B" w:rsidRPr="00A44492">
              <w:rPr>
                <w:rFonts w:ascii="Times New Roman" w:hAnsi="Times New Roman" w:cs="Times New Roman"/>
                <w:sz w:val="20"/>
                <w:szCs w:val="20"/>
                <w:u w:val="single"/>
              </w:rPr>
              <w:t xml:space="preserve"> </w:t>
            </w:r>
            <w:r w:rsidR="00490127" w:rsidRPr="00A44492">
              <w:rPr>
                <w:rFonts w:ascii="Times New Roman" w:hAnsi="Times New Roman" w:cs="Times New Roman"/>
                <w:sz w:val="20"/>
                <w:szCs w:val="20"/>
                <w:u w:val="single"/>
              </w:rPr>
              <w:t>G</w:t>
            </w:r>
            <w:r w:rsidR="006E1D0B" w:rsidRPr="00A44492">
              <w:rPr>
                <w:rFonts w:ascii="Times New Roman" w:hAnsi="Times New Roman" w:cs="Times New Roman"/>
                <w:sz w:val="20"/>
                <w:szCs w:val="20"/>
                <w:u w:val="single"/>
              </w:rPr>
              <w:t xml:space="preserve">uarantees: </w:t>
            </w:r>
          </w:p>
        </w:tc>
        <w:tc>
          <w:tcPr>
            <w:tcW w:w="2520" w:type="dxa"/>
          </w:tcPr>
          <w:p w14:paraId="4FB1E572" w14:textId="656C73E4" w:rsidR="006E1D0B" w:rsidRPr="00A44492" w:rsidRDefault="00E62FDF"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15%</w:t>
            </w:r>
          </w:p>
        </w:tc>
      </w:tr>
      <w:tr w:rsidR="006E1D0B" w:rsidRPr="00A44492" w14:paraId="014C7899" w14:textId="77777777" w:rsidTr="006751B8">
        <w:tc>
          <w:tcPr>
            <w:tcW w:w="3330" w:type="dxa"/>
          </w:tcPr>
          <w:p w14:paraId="2A64CCD4" w14:textId="2DB8D67C" w:rsidR="006E1D0B" w:rsidRPr="00A44492" w:rsidRDefault="008702CC" w:rsidP="006E1D0B">
            <w:pPr>
              <w:rPr>
                <w:rFonts w:ascii="Times New Roman" w:hAnsi="Times New Roman" w:cs="Times New Roman"/>
                <w:sz w:val="20"/>
                <w:szCs w:val="20"/>
                <w:u w:val="single"/>
              </w:rPr>
            </w:pPr>
            <w:r>
              <w:rPr>
                <w:rFonts w:ascii="Times New Roman" w:hAnsi="Times New Roman" w:cs="Times New Roman"/>
                <w:sz w:val="20"/>
                <w:szCs w:val="20"/>
                <w:u w:val="single"/>
              </w:rPr>
              <w:t>a.</w:t>
            </w:r>
            <w:r w:rsidR="006E1D0B" w:rsidRPr="00A44492">
              <w:rPr>
                <w:rFonts w:ascii="Times New Roman" w:hAnsi="Times New Roman" w:cs="Times New Roman"/>
                <w:sz w:val="20"/>
                <w:szCs w:val="20"/>
                <w:u w:val="single"/>
              </w:rPr>
              <w:t xml:space="preserve"> Moisture</w:t>
            </w:r>
          </w:p>
        </w:tc>
        <w:tc>
          <w:tcPr>
            <w:tcW w:w="2520" w:type="dxa"/>
          </w:tcPr>
          <w:p w14:paraId="7812B8E7" w14:textId="77777777"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4% </w:t>
            </w:r>
          </w:p>
        </w:tc>
      </w:tr>
      <w:tr w:rsidR="006E1D0B" w:rsidRPr="00A44492" w14:paraId="5557246F" w14:textId="77777777" w:rsidTr="006751B8">
        <w:tc>
          <w:tcPr>
            <w:tcW w:w="3330" w:type="dxa"/>
          </w:tcPr>
          <w:p w14:paraId="6DBB30AA" w14:textId="5FE85C4E"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b</w:t>
            </w:r>
            <w:r w:rsidR="008702CC">
              <w:rPr>
                <w:rFonts w:ascii="Times New Roman" w:hAnsi="Times New Roman" w:cs="Times New Roman"/>
                <w:sz w:val="20"/>
                <w:szCs w:val="20"/>
                <w:u w:val="single"/>
              </w:rPr>
              <w:t>.</w:t>
            </w:r>
            <w:r w:rsidRPr="00A44492">
              <w:rPr>
                <w:rFonts w:ascii="Times New Roman" w:hAnsi="Times New Roman" w:cs="Times New Roman"/>
                <w:sz w:val="20"/>
                <w:szCs w:val="20"/>
                <w:u w:val="single"/>
              </w:rPr>
              <w:t xml:space="preserve"> Protein 0-20%</w:t>
            </w:r>
          </w:p>
        </w:tc>
        <w:tc>
          <w:tcPr>
            <w:tcW w:w="2520" w:type="dxa"/>
          </w:tcPr>
          <w:p w14:paraId="4146D49B" w14:textId="77777777"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1% </w:t>
            </w:r>
          </w:p>
        </w:tc>
      </w:tr>
      <w:tr w:rsidR="006E1D0B" w:rsidRPr="00A44492" w14:paraId="57F3C598" w14:textId="77777777" w:rsidTr="006751B8">
        <w:tc>
          <w:tcPr>
            <w:tcW w:w="3330" w:type="dxa"/>
          </w:tcPr>
          <w:p w14:paraId="0B1DA645" w14:textId="2D259D2D"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c</w:t>
            </w:r>
            <w:r w:rsidR="008702CC">
              <w:rPr>
                <w:rFonts w:ascii="Times New Roman" w:hAnsi="Times New Roman" w:cs="Times New Roman"/>
                <w:sz w:val="20"/>
                <w:szCs w:val="20"/>
                <w:u w:val="single"/>
              </w:rPr>
              <w:t>.</w:t>
            </w:r>
            <w:r w:rsidRPr="00A44492">
              <w:rPr>
                <w:rFonts w:ascii="Times New Roman" w:hAnsi="Times New Roman" w:cs="Times New Roman"/>
                <w:sz w:val="20"/>
                <w:szCs w:val="20"/>
                <w:u w:val="single"/>
              </w:rPr>
              <w:t xml:space="preserve"> Protein over 20%</w:t>
            </w:r>
          </w:p>
        </w:tc>
        <w:tc>
          <w:tcPr>
            <w:tcW w:w="2520" w:type="dxa"/>
          </w:tcPr>
          <w:p w14:paraId="0B8066C8" w14:textId="77777777"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2% </w:t>
            </w:r>
          </w:p>
        </w:tc>
      </w:tr>
      <w:tr w:rsidR="006E1D0B" w:rsidRPr="00A44492" w14:paraId="71FC5D49" w14:textId="77777777" w:rsidTr="006751B8">
        <w:tc>
          <w:tcPr>
            <w:tcW w:w="3330" w:type="dxa"/>
          </w:tcPr>
          <w:p w14:paraId="3DF0483D" w14:textId="2D63345A"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d</w:t>
            </w:r>
            <w:r w:rsidR="008702CC">
              <w:rPr>
                <w:rFonts w:ascii="Times New Roman" w:hAnsi="Times New Roman" w:cs="Times New Roman"/>
                <w:sz w:val="20"/>
                <w:szCs w:val="20"/>
                <w:u w:val="single"/>
              </w:rPr>
              <w:t>.</w:t>
            </w:r>
            <w:r w:rsidRPr="00A44492">
              <w:rPr>
                <w:rFonts w:ascii="Times New Roman" w:hAnsi="Times New Roman" w:cs="Times New Roman"/>
                <w:sz w:val="20"/>
                <w:szCs w:val="20"/>
                <w:u w:val="single"/>
              </w:rPr>
              <w:t xml:space="preserve"> Fat</w:t>
            </w:r>
          </w:p>
        </w:tc>
        <w:tc>
          <w:tcPr>
            <w:tcW w:w="2520" w:type="dxa"/>
          </w:tcPr>
          <w:p w14:paraId="461014D7" w14:textId="77777777"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0.5% </w:t>
            </w:r>
          </w:p>
        </w:tc>
      </w:tr>
      <w:tr w:rsidR="006E1D0B" w:rsidRPr="00A44492" w14:paraId="24ECAD46" w14:textId="77777777" w:rsidTr="006751B8">
        <w:tc>
          <w:tcPr>
            <w:tcW w:w="3330" w:type="dxa"/>
          </w:tcPr>
          <w:p w14:paraId="7993A9E9" w14:textId="3241665E"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e</w:t>
            </w:r>
            <w:r w:rsidR="008702CC">
              <w:rPr>
                <w:rFonts w:ascii="Times New Roman" w:hAnsi="Times New Roman" w:cs="Times New Roman"/>
                <w:sz w:val="20"/>
                <w:szCs w:val="20"/>
                <w:u w:val="single"/>
              </w:rPr>
              <w:t>.</w:t>
            </w:r>
            <w:r w:rsidRPr="00A44492">
              <w:rPr>
                <w:rFonts w:ascii="Times New Roman" w:hAnsi="Times New Roman" w:cs="Times New Roman"/>
                <w:sz w:val="20"/>
                <w:szCs w:val="20"/>
                <w:u w:val="single"/>
              </w:rPr>
              <w:t xml:space="preserve"> Fiber 0-20%</w:t>
            </w:r>
          </w:p>
        </w:tc>
        <w:tc>
          <w:tcPr>
            <w:tcW w:w="2520" w:type="dxa"/>
          </w:tcPr>
          <w:p w14:paraId="30EA3B2B" w14:textId="77777777"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1% </w:t>
            </w:r>
          </w:p>
        </w:tc>
      </w:tr>
      <w:tr w:rsidR="006E1D0B" w:rsidRPr="00A44492" w14:paraId="7343EC37" w14:textId="77777777" w:rsidTr="006751B8">
        <w:tc>
          <w:tcPr>
            <w:tcW w:w="3330" w:type="dxa"/>
          </w:tcPr>
          <w:p w14:paraId="26C0294D" w14:textId="5AC4C905"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f</w:t>
            </w:r>
            <w:r w:rsidR="008702CC">
              <w:rPr>
                <w:rFonts w:ascii="Times New Roman" w:hAnsi="Times New Roman" w:cs="Times New Roman"/>
                <w:sz w:val="20"/>
                <w:szCs w:val="20"/>
                <w:u w:val="single"/>
              </w:rPr>
              <w:t>.</w:t>
            </w:r>
            <w:r w:rsidRPr="00A44492">
              <w:rPr>
                <w:rFonts w:ascii="Times New Roman" w:hAnsi="Times New Roman" w:cs="Times New Roman"/>
                <w:sz w:val="20"/>
                <w:szCs w:val="20"/>
                <w:u w:val="single"/>
              </w:rPr>
              <w:t xml:space="preserve"> Fiber over 20%</w:t>
            </w:r>
          </w:p>
        </w:tc>
        <w:tc>
          <w:tcPr>
            <w:tcW w:w="2520" w:type="dxa"/>
          </w:tcPr>
          <w:p w14:paraId="34FD44C4" w14:textId="77777777"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2% </w:t>
            </w:r>
          </w:p>
        </w:tc>
      </w:tr>
      <w:tr w:rsidR="006E1D0B" w:rsidRPr="00A44492" w14:paraId="677DE274" w14:textId="77777777" w:rsidTr="006751B8">
        <w:tc>
          <w:tcPr>
            <w:tcW w:w="3330" w:type="dxa"/>
          </w:tcPr>
          <w:p w14:paraId="0FC9F218" w14:textId="287791D8"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g</w:t>
            </w:r>
            <w:r w:rsidR="008702CC">
              <w:rPr>
                <w:rFonts w:ascii="Times New Roman" w:hAnsi="Times New Roman" w:cs="Times New Roman"/>
                <w:sz w:val="20"/>
                <w:szCs w:val="20"/>
                <w:u w:val="single"/>
              </w:rPr>
              <w:t>.</w:t>
            </w:r>
            <w:r w:rsidRPr="00A44492">
              <w:rPr>
                <w:rFonts w:ascii="Times New Roman" w:hAnsi="Times New Roman" w:cs="Times New Roman"/>
                <w:sz w:val="20"/>
                <w:szCs w:val="20"/>
                <w:u w:val="single"/>
              </w:rPr>
              <w:t xml:space="preserve"> Ash</w:t>
            </w:r>
          </w:p>
        </w:tc>
        <w:tc>
          <w:tcPr>
            <w:tcW w:w="2520" w:type="dxa"/>
          </w:tcPr>
          <w:p w14:paraId="51593CCA" w14:textId="77777777"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3% </w:t>
            </w:r>
          </w:p>
        </w:tc>
      </w:tr>
      <w:tr w:rsidR="006E1D0B" w:rsidRPr="00A44492" w14:paraId="4581B3FD" w14:textId="77777777" w:rsidTr="006751B8">
        <w:tc>
          <w:tcPr>
            <w:tcW w:w="3330" w:type="dxa"/>
          </w:tcPr>
          <w:p w14:paraId="63656A82" w14:textId="2E994F0C"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h</w:t>
            </w:r>
            <w:r w:rsidR="008702CC">
              <w:rPr>
                <w:rFonts w:ascii="Times New Roman" w:hAnsi="Times New Roman" w:cs="Times New Roman"/>
                <w:sz w:val="20"/>
                <w:szCs w:val="20"/>
                <w:u w:val="single"/>
              </w:rPr>
              <w:t>.</w:t>
            </w:r>
            <w:r w:rsidRPr="00A44492">
              <w:rPr>
                <w:rFonts w:ascii="Times New Roman" w:hAnsi="Times New Roman" w:cs="Times New Roman"/>
                <w:sz w:val="20"/>
                <w:szCs w:val="20"/>
                <w:u w:val="single"/>
              </w:rPr>
              <w:t xml:space="preserve"> Equiv. Protein from NPN (Excess)</w:t>
            </w:r>
          </w:p>
        </w:tc>
        <w:tc>
          <w:tcPr>
            <w:tcW w:w="2520" w:type="dxa"/>
          </w:tcPr>
          <w:p w14:paraId="44B3EC6C" w14:textId="77777777"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5% or &gt; than max guarantee </w:t>
            </w:r>
          </w:p>
        </w:tc>
      </w:tr>
      <w:tr w:rsidR="006E1D0B" w:rsidRPr="00A44492" w14:paraId="765E7EBD" w14:textId="77777777" w:rsidTr="006751B8">
        <w:tc>
          <w:tcPr>
            <w:tcW w:w="3330" w:type="dxa"/>
          </w:tcPr>
          <w:p w14:paraId="1BE2D910" w14:textId="59516CA6"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i</w:t>
            </w:r>
            <w:r w:rsidR="008702CC">
              <w:rPr>
                <w:rFonts w:ascii="Times New Roman" w:hAnsi="Times New Roman" w:cs="Times New Roman"/>
                <w:sz w:val="20"/>
                <w:szCs w:val="20"/>
                <w:u w:val="single"/>
              </w:rPr>
              <w:t>.</w:t>
            </w:r>
            <w:r w:rsidRPr="00A44492">
              <w:rPr>
                <w:rFonts w:ascii="Times New Roman" w:hAnsi="Times New Roman" w:cs="Times New Roman"/>
                <w:sz w:val="20"/>
                <w:szCs w:val="20"/>
                <w:u w:val="single"/>
              </w:rPr>
              <w:t xml:space="preserve"> Total Sugar as Invert</w:t>
            </w:r>
          </w:p>
        </w:tc>
        <w:tc>
          <w:tcPr>
            <w:tcW w:w="2520" w:type="dxa"/>
          </w:tcPr>
          <w:p w14:paraId="68AE00B8" w14:textId="77777777"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2% </w:t>
            </w:r>
          </w:p>
        </w:tc>
      </w:tr>
      <w:tr w:rsidR="006E1D0B" w:rsidRPr="00A44492" w14:paraId="4E0573C1" w14:textId="77777777" w:rsidTr="006751B8">
        <w:tc>
          <w:tcPr>
            <w:tcW w:w="3330" w:type="dxa"/>
          </w:tcPr>
          <w:p w14:paraId="22310815" w14:textId="123EBA8D"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j</w:t>
            </w:r>
            <w:r w:rsidR="008702CC">
              <w:rPr>
                <w:rFonts w:ascii="Times New Roman" w:hAnsi="Times New Roman" w:cs="Times New Roman"/>
                <w:sz w:val="20"/>
                <w:szCs w:val="20"/>
                <w:u w:val="single"/>
              </w:rPr>
              <w:t>.</w:t>
            </w:r>
            <w:r w:rsidRPr="00A44492">
              <w:rPr>
                <w:rFonts w:ascii="Times New Roman" w:hAnsi="Times New Roman" w:cs="Times New Roman"/>
                <w:sz w:val="20"/>
                <w:szCs w:val="20"/>
                <w:u w:val="single"/>
              </w:rPr>
              <w:t xml:space="preserve"> Brix</w:t>
            </w:r>
          </w:p>
        </w:tc>
        <w:tc>
          <w:tcPr>
            <w:tcW w:w="2520" w:type="dxa"/>
          </w:tcPr>
          <w:p w14:paraId="4E0FC500" w14:textId="77777777"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2% </w:t>
            </w:r>
          </w:p>
        </w:tc>
      </w:tr>
      <w:tr w:rsidR="006E1D0B" w:rsidRPr="00A44492" w14:paraId="436E91EE" w14:textId="77777777" w:rsidTr="006751B8">
        <w:tc>
          <w:tcPr>
            <w:tcW w:w="3330" w:type="dxa"/>
          </w:tcPr>
          <w:p w14:paraId="42369C63" w14:textId="37AF017E" w:rsidR="006E1D0B" w:rsidRPr="00A44492" w:rsidRDefault="00FA751C"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3</w:t>
            </w:r>
            <w:r w:rsidR="008702CC">
              <w:rPr>
                <w:rFonts w:ascii="Times New Roman" w:hAnsi="Times New Roman" w:cs="Times New Roman"/>
                <w:sz w:val="20"/>
                <w:szCs w:val="20"/>
                <w:u w:val="single"/>
              </w:rPr>
              <w:t>.</w:t>
            </w:r>
            <w:r w:rsidR="006E1D0B" w:rsidRPr="00A44492">
              <w:rPr>
                <w:rFonts w:ascii="Times New Roman" w:hAnsi="Times New Roman" w:cs="Times New Roman"/>
                <w:sz w:val="20"/>
                <w:szCs w:val="20"/>
                <w:u w:val="single"/>
              </w:rPr>
              <w:t xml:space="preserve"> Minerals: </w:t>
            </w:r>
          </w:p>
        </w:tc>
        <w:tc>
          <w:tcPr>
            <w:tcW w:w="2520" w:type="dxa"/>
          </w:tcPr>
          <w:p w14:paraId="441A63AC" w14:textId="77777777" w:rsidR="006E1D0B" w:rsidRPr="00A44492" w:rsidRDefault="006E1D0B" w:rsidP="006E1D0B">
            <w:pPr>
              <w:rPr>
                <w:rFonts w:ascii="Times New Roman" w:hAnsi="Times New Roman" w:cs="Times New Roman"/>
                <w:sz w:val="20"/>
                <w:szCs w:val="20"/>
                <w:u w:val="single"/>
              </w:rPr>
            </w:pPr>
          </w:p>
        </w:tc>
      </w:tr>
      <w:tr w:rsidR="006E1D0B" w:rsidRPr="00A44492" w14:paraId="3D81799F" w14:textId="77777777" w:rsidTr="006751B8">
        <w:tc>
          <w:tcPr>
            <w:tcW w:w="3330" w:type="dxa"/>
          </w:tcPr>
          <w:p w14:paraId="03E12624" w14:textId="40A3CB7C"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a</w:t>
            </w:r>
            <w:r w:rsidR="008702CC">
              <w:rPr>
                <w:rFonts w:ascii="Times New Roman" w:hAnsi="Times New Roman" w:cs="Times New Roman"/>
                <w:sz w:val="20"/>
                <w:szCs w:val="20"/>
                <w:u w:val="single"/>
              </w:rPr>
              <w:t>.</w:t>
            </w:r>
            <w:r w:rsidRPr="00A44492">
              <w:rPr>
                <w:rFonts w:ascii="Times New Roman" w:hAnsi="Times New Roman" w:cs="Times New Roman"/>
                <w:sz w:val="20"/>
                <w:szCs w:val="20"/>
                <w:u w:val="single"/>
              </w:rPr>
              <w:t xml:space="preserve"> Calcium (Ca)</w:t>
            </w:r>
          </w:p>
        </w:tc>
        <w:tc>
          <w:tcPr>
            <w:tcW w:w="2520" w:type="dxa"/>
          </w:tcPr>
          <w:p w14:paraId="6F80DBE9" w14:textId="77777777"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 </w:t>
            </w:r>
          </w:p>
        </w:tc>
      </w:tr>
      <w:tr w:rsidR="006E1D0B" w:rsidRPr="00A44492" w14:paraId="40DC343B" w14:textId="77777777" w:rsidTr="006751B8">
        <w:tc>
          <w:tcPr>
            <w:tcW w:w="3330" w:type="dxa"/>
          </w:tcPr>
          <w:p w14:paraId="2B23ABE5" w14:textId="67F5E1C7"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b</w:t>
            </w:r>
            <w:r w:rsidR="008702CC">
              <w:rPr>
                <w:rFonts w:ascii="Times New Roman" w:hAnsi="Times New Roman" w:cs="Times New Roman"/>
                <w:sz w:val="20"/>
                <w:szCs w:val="20"/>
                <w:u w:val="single"/>
              </w:rPr>
              <w:t>.</w:t>
            </w:r>
            <w:r w:rsidRPr="00A44492">
              <w:rPr>
                <w:rFonts w:ascii="Times New Roman" w:hAnsi="Times New Roman" w:cs="Times New Roman"/>
                <w:sz w:val="20"/>
                <w:szCs w:val="20"/>
                <w:u w:val="single"/>
              </w:rPr>
              <w:t xml:space="preserve"> Phosphorus (P)</w:t>
            </w:r>
          </w:p>
        </w:tc>
        <w:tc>
          <w:tcPr>
            <w:tcW w:w="2520" w:type="dxa"/>
          </w:tcPr>
          <w:p w14:paraId="12862F95" w14:textId="77777777"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 </w:t>
            </w:r>
          </w:p>
        </w:tc>
      </w:tr>
      <w:tr w:rsidR="006E1D0B" w:rsidRPr="00A44492" w14:paraId="28F6FDFA" w14:textId="77777777" w:rsidTr="006751B8">
        <w:tc>
          <w:tcPr>
            <w:tcW w:w="3330" w:type="dxa"/>
          </w:tcPr>
          <w:p w14:paraId="5ACC91C0" w14:textId="5EE0A6E3"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c</w:t>
            </w:r>
            <w:r w:rsidR="008702CC">
              <w:rPr>
                <w:rFonts w:ascii="Times New Roman" w:hAnsi="Times New Roman" w:cs="Times New Roman"/>
                <w:sz w:val="20"/>
                <w:szCs w:val="20"/>
                <w:u w:val="single"/>
              </w:rPr>
              <w:t>.</w:t>
            </w:r>
            <w:r w:rsidRPr="00A44492">
              <w:rPr>
                <w:rFonts w:ascii="Times New Roman" w:hAnsi="Times New Roman" w:cs="Times New Roman"/>
                <w:sz w:val="20"/>
                <w:szCs w:val="20"/>
                <w:u w:val="single"/>
              </w:rPr>
              <w:t xml:space="preserve"> Salt (NaCl)</w:t>
            </w:r>
          </w:p>
        </w:tc>
        <w:tc>
          <w:tcPr>
            <w:tcW w:w="2520" w:type="dxa"/>
          </w:tcPr>
          <w:p w14:paraId="7500562D" w14:textId="77777777"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 </w:t>
            </w:r>
          </w:p>
        </w:tc>
      </w:tr>
      <w:tr w:rsidR="006E1D0B" w:rsidRPr="00A44492" w14:paraId="77BC19FC" w14:textId="77777777" w:rsidTr="006751B8">
        <w:tc>
          <w:tcPr>
            <w:tcW w:w="3330" w:type="dxa"/>
          </w:tcPr>
          <w:p w14:paraId="267A1C97" w14:textId="361C4CB7"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d</w:t>
            </w:r>
            <w:r w:rsidR="008702CC">
              <w:rPr>
                <w:rFonts w:ascii="Times New Roman" w:hAnsi="Times New Roman" w:cs="Times New Roman"/>
                <w:sz w:val="20"/>
                <w:szCs w:val="20"/>
                <w:u w:val="single"/>
              </w:rPr>
              <w:t>.</w:t>
            </w:r>
            <w:r w:rsidRPr="00A44492">
              <w:rPr>
                <w:rFonts w:ascii="Times New Roman" w:hAnsi="Times New Roman" w:cs="Times New Roman"/>
                <w:sz w:val="20"/>
                <w:szCs w:val="20"/>
                <w:u w:val="single"/>
              </w:rPr>
              <w:t xml:space="preserve"> Iron (Fe)</w:t>
            </w:r>
          </w:p>
        </w:tc>
        <w:tc>
          <w:tcPr>
            <w:tcW w:w="2520" w:type="dxa"/>
          </w:tcPr>
          <w:p w14:paraId="35A78C3F" w14:textId="77777777"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 </w:t>
            </w:r>
          </w:p>
        </w:tc>
      </w:tr>
      <w:tr w:rsidR="006E1D0B" w:rsidRPr="00A44492" w14:paraId="1DBC0AC4" w14:textId="77777777" w:rsidTr="006751B8">
        <w:tc>
          <w:tcPr>
            <w:tcW w:w="3330" w:type="dxa"/>
          </w:tcPr>
          <w:p w14:paraId="063DD53B" w14:textId="4B3476B2"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e</w:t>
            </w:r>
            <w:r w:rsidR="008702CC">
              <w:rPr>
                <w:rFonts w:ascii="Times New Roman" w:hAnsi="Times New Roman" w:cs="Times New Roman"/>
                <w:sz w:val="20"/>
                <w:szCs w:val="20"/>
                <w:u w:val="single"/>
              </w:rPr>
              <w:t>.</w:t>
            </w:r>
            <w:r w:rsidRPr="00A44492">
              <w:rPr>
                <w:rFonts w:ascii="Times New Roman" w:hAnsi="Times New Roman" w:cs="Times New Roman"/>
                <w:sz w:val="20"/>
                <w:szCs w:val="20"/>
                <w:u w:val="single"/>
              </w:rPr>
              <w:t xml:space="preserve"> Magnesium (Mg)</w:t>
            </w:r>
          </w:p>
        </w:tc>
        <w:tc>
          <w:tcPr>
            <w:tcW w:w="2520" w:type="dxa"/>
          </w:tcPr>
          <w:p w14:paraId="0D29F581" w14:textId="77777777"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 </w:t>
            </w:r>
          </w:p>
        </w:tc>
      </w:tr>
      <w:tr w:rsidR="006E1D0B" w:rsidRPr="00A44492" w14:paraId="57845627" w14:textId="77777777" w:rsidTr="006751B8">
        <w:tc>
          <w:tcPr>
            <w:tcW w:w="3330" w:type="dxa"/>
          </w:tcPr>
          <w:p w14:paraId="51F5BDD2" w14:textId="230170A3"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f</w:t>
            </w:r>
            <w:r w:rsidR="00145718">
              <w:rPr>
                <w:rFonts w:ascii="Times New Roman" w:hAnsi="Times New Roman" w:cs="Times New Roman"/>
                <w:sz w:val="20"/>
                <w:szCs w:val="20"/>
                <w:u w:val="single"/>
              </w:rPr>
              <w:t>.</w:t>
            </w:r>
            <w:r w:rsidRPr="00A44492">
              <w:rPr>
                <w:rFonts w:ascii="Times New Roman" w:hAnsi="Times New Roman" w:cs="Times New Roman"/>
                <w:sz w:val="20"/>
                <w:szCs w:val="20"/>
                <w:u w:val="single"/>
              </w:rPr>
              <w:t xml:space="preserve"> Zinc (Zn)</w:t>
            </w:r>
          </w:p>
        </w:tc>
        <w:tc>
          <w:tcPr>
            <w:tcW w:w="2520" w:type="dxa"/>
          </w:tcPr>
          <w:p w14:paraId="5B7FF91B" w14:textId="77777777"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50% of Guarantee </w:t>
            </w:r>
          </w:p>
        </w:tc>
      </w:tr>
      <w:tr w:rsidR="006E1D0B" w:rsidRPr="00A44492" w14:paraId="2B83E4AE" w14:textId="77777777" w:rsidTr="006751B8">
        <w:tc>
          <w:tcPr>
            <w:tcW w:w="3330" w:type="dxa"/>
          </w:tcPr>
          <w:p w14:paraId="0AE9EBBD" w14:textId="1093E07D"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g</w:t>
            </w:r>
            <w:r w:rsidR="00145718">
              <w:rPr>
                <w:rFonts w:ascii="Times New Roman" w:hAnsi="Times New Roman" w:cs="Times New Roman"/>
                <w:sz w:val="20"/>
                <w:szCs w:val="20"/>
                <w:u w:val="single"/>
              </w:rPr>
              <w:t>.</w:t>
            </w:r>
            <w:r w:rsidRPr="00A44492">
              <w:rPr>
                <w:rFonts w:ascii="Times New Roman" w:hAnsi="Times New Roman" w:cs="Times New Roman"/>
                <w:sz w:val="20"/>
                <w:szCs w:val="20"/>
                <w:u w:val="single"/>
              </w:rPr>
              <w:t xml:space="preserve"> Copper (Cu)</w:t>
            </w:r>
          </w:p>
        </w:tc>
        <w:tc>
          <w:tcPr>
            <w:tcW w:w="2520" w:type="dxa"/>
          </w:tcPr>
          <w:p w14:paraId="4B0575C5" w14:textId="77777777"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50% of Guarantee </w:t>
            </w:r>
          </w:p>
        </w:tc>
      </w:tr>
      <w:tr w:rsidR="006E1D0B" w:rsidRPr="00A44492" w14:paraId="48C7B957" w14:textId="77777777" w:rsidTr="006751B8">
        <w:tc>
          <w:tcPr>
            <w:tcW w:w="3330" w:type="dxa"/>
          </w:tcPr>
          <w:p w14:paraId="7DE8A014" w14:textId="74313945"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h</w:t>
            </w:r>
            <w:r w:rsidR="00145718">
              <w:rPr>
                <w:rFonts w:ascii="Times New Roman" w:hAnsi="Times New Roman" w:cs="Times New Roman"/>
                <w:sz w:val="20"/>
                <w:szCs w:val="20"/>
                <w:u w:val="single"/>
              </w:rPr>
              <w:t>.</w:t>
            </w:r>
            <w:r w:rsidRPr="00A44492">
              <w:rPr>
                <w:rFonts w:ascii="Times New Roman" w:hAnsi="Times New Roman" w:cs="Times New Roman"/>
                <w:sz w:val="20"/>
                <w:szCs w:val="20"/>
                <w:u w:val="single"/>
              </w:rPr>
              <w:t xml:space="preserve"> Cobalt (Co)</w:t>
            </w:r>
          </w:p>
        </w:tc>
        <w:tc>
          <w:tcPr>
            <w:tcW w:w="2520" w:type="dxa"/>
          </w:tcPr>
          <w:p w14:paraId="60521A4C" w14:textId="77777777"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50% of Guarantee </w:t>
            </w:r>
          </w:p>
        </w:tc>
      </w:tr>
      <w:tr w:rsidR="006E1D0B" w:rsidRPr="00A44492" w14:paraId="7647DB9C" w14:textId="77777777" w:rsidTr="006751B8">
        <w:tc>
          <w:tcPr>
            <w:tcW w:w="3330" w:type="dxa"/>
          </w:tcPr>
          <w:p w14:paraId="311E0F61" w14:textId="638E2E88"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i</w:t>
            </w:r>
            <w:r w:rsidR="00145718">
              <w:rPr>
                <w:rFonts w:ascii="Times New Roman" w:hAnsi="Times New Roman" w:cs="Times New Roman"/>
                <w:sz w:val="20"/>
                <w:szCs w:val="20"/>
                <w:u w:val="single"/>
              </w:rPr>
              <w:t>.</w:t>
            </w:r>
            <w:r w:rsidRPr="00A44492">
              <w:rPr>
                <w:rFonts w:ascii="Times New Roman" w:hAnsi="Times New Roman" w:cs="Times New Roman"/>
                <w:sz w:val="20"/>
                <w:szCs w:val="20"/>
                <w:u w:val="single"/>
              </w:rPr>
              <w:t xml:space="preserve"> Manganese (Mn)</w:t>
            </w:r>
          </w:p>
        </w:tc>
        <w:tc>
          <w:tcPr>
            <w:tcW w:w="2520" w:type="dxa"/>
          </w:tcPr>
          <w:p w14:paraId="6940CEBB" w14:textId="77777777"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50% of Guarantee </w:t>
            </w:r>
          </w:p>
        </w:tc>
      </w:tr>
      <w:tr w:rsidR="006E1D0B" w:rsidRPr="00A44492" w14:paraId="47558EBC" w14:textId="77777777" w:rsidTr="006751B8">
        <w:tc>
          <w:tcPr>
            <w:tcW w:w="3330" w:type="dxa"/>
          </w:tcPr>
          <w:p w14:paraId="3DC0DD4B" w14:textId="13677A3C"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j</w:t>
            </w:r>
            <w:r w:rsidR="00145718">
              <w:rPr>
                <w:rFonts w:ascii="Times New Roman" w:hAnsi="Times New Roman" w:cs="Times New Roman"/>
                <w:sz w:val="20"/>
                <w:szCs w:val="20"/>
                <w:u w:val="single"/>
              </w:rPr>
              <w:t>.</w:t>
            </w:r>
            <w:r w:rsidRPr="00A44492">
              <w:rPr>
                <w:rFonts w:ascii="Times New Roman" w:hAnsi="Times New Roman" w:cs="Times New Roman"/>
                <w:sz w:val="20"/>
                <w:szCs w:val="20"/>
                <w:u w:val="single"/>
              </w:rPr>
              <w:t xml:space="preserve"> Potassium (K)</w:t>
            </w:r>
          </w:p>
        </w:tc>
        <w:tc>
          <w:tcPr>
            <w:tcW w:w="2520" w:type="dxa"/>
          </w:tcPr>
          <w:p w14:paraId="2AF65632" w14:textId="77777777"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 </w:t>
            </w:r>
          </w:p>
        </w:tc>
      </w:tr>
    </w:tbl>
    <w:p w14:paraId="3851A295" w14:textId="77777777"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 10% of Guarantee but not less than 0.4%</w:t>
      </w:r>
    </w:p>
    <w:p w14:paraId="2ED6F144" w14:textId="77777777"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 10% of Guarantee but not less than 0.5%</w:t>
      </w:r>
    </w:p>
    <w:p w14:paraId="06F28DF5" w14:textId="77777777" w:rsidR="006E1D0B" w:rsidRPr="00A44492" w:rsidRDefault="006E1D0B"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 20% of Guarantee but not less than 0.05%</w:t>
      </w:r>
    </w:p>
    <w:p w14:paraId="172446C3" w14:textId="5186C67D" w:rsidR="006E1D0B" w:rsidRPr="00A44492" w:rsidRDefault="009E3491"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w:t>
      </w:r>
      <w:r w:rsidR="00145718">
        <w:rPr>
          <w:rFonts w:ascii="Times New Roman" w:hAnsi="Times New Roman" w:cs="Times New Roman"/>
          <w:sz w:val="20"/>
          <w:szCs w:val="20"/>
          <w:u w:val="single"/>
        </w:rPr>
        <w:t>b</w:t>
      </w:r>
      <w:r w:rsidR="006E1D0B" w:rsidRPr="00A44492">
        <w:rPr>
          <w:rFonts w:ascii="Times New Roman" w:hAnsi="Times New Roman" w:cs="Times New Roman"/>
          <w:sz w:val="20"/>
          <w:szCs w:val="20"/>
          <w:u w:val="single"/>
        </w:rPr>
        <w:t>) Aflatoxin:</w:t>
      </w:r>
    </w:p>
    <w:p w14:paraId="65BB5B23" w14:textId="74E6FEAD" w:rsidR="006E1D0B" w:rsidRPr="00A44492" w:rsidRDefault="009E3491"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1.</w:t>
      </w:r>
      <w:r w:rsidR="006E1D0B" w:rsidRPr="00A44492">
        <w:rPr>
          <w:rFonts w:ascii="Times New Roman" w:hAnsi="Times New Roman" w:cs="Times New Roman"/>
          <w:sz w:val="20"/>
          <w:szCs w:val="20"/>
          <w:u w:val="single"/>
        </w:rPr>
        <w:t xml:space="preserve"> The maximum permissible level of aflatoxin in “Other Hemp Extract Animal </w:t>
      </w:r>
      <w:r w:rsidR="006D69F5">
        <w:rPr>
          <w:rFonts w:ascii="Times New Roman" w:hAnsi="Times New Roman" w:cs="Times New Roman"/>
          <w:sz w:val="20"/>
          <w:szCs w:val="20"/>
          <w:u w:val="single"/>
        </w:rPr>
        <w:t>Ingestant</w:t>
      </w:r>
      <w:r w:rsidR="006E1D0B" w:rsidRPr="00A44492">
        <w:rPr>
          <w:rFonts w:ascii="Times New Roman" w:hAnsi="Times New Roman" w:cs="Times New Roman"/>
          <w:sz w:val="20"/>
          <w:szCs w:val="20"/>
          <w:u w:val="single"/>
        </w:rPr>
        <w:t>” shall be 20 ppb for immature or lactating animals. Those tolerances listed under U.S. FDA Compliance Policy Guide No. 7126.33 (8/28/94) shall be applied.</w:t>
      </w:r>
    </w:p>
    <w:p w14:paraId="5FA445AC" w14:textId="2A18F2F8" w:rsidR="006E1D0B" w:rsidRPr="00A44492" w:rsidRDefault="009E3491"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2.</w:t>
      </w:r>
      <w:r w:rsidR="006E1D0B" w:rsidRPr="00A44492">
        <w:rPr>
          <w:rFonts w:ascii="Times New Roman" w:hAnsi="Times New Roman" w:cs="Times New Roman"/>
          <w:sz w:val="20"/>
          <w:szCs w:val="20"/>
          <w:u w:val="single"/>
        </w:rPr>
        <w:t xml:space="preserve"> U.S. FDA Compliance Policy Guide No. 7126.33 (8/28/94) is hereby incorporated by reference. Copies may be obtained from the Florida Department of Agriculture and Consumer Services, Bureau of </w:t>
      </w:r>
      <w:r w:rsidR="00FF5193">
        <w:rPr>
          <w:rFonts w:ascii="Times New Roman" w:hAnsi="Times New Roman" w:cs="Times New Roman"/>
          <w:sz w:val="20"/>
          <w:szCs w:val="20"/>
          <w:u w:val="single"/>
        </w:rPr>
        <w:t>Licensing and Enforcement</w:t>
      </w:r>
      <w:r w:rsidR="006E1D0B" w:rsidRPr="00A44492">
        <w:rPr>
          <w:rFonts w:ascii="Times New Roman" w:hAnsi="Times New Roman" w:cs="Times New Roman"/>
          <w:sz w:val="20"/>
          <w:szCs w:val="20"/>
          <w:u w:val="single"/>
        </w:rPr>
        <w:t>, 3125 Conner Boulevard, Tallahassee, Florida 32399-1650, (850)</w:t>
      </w:r>
      <w:r w:rsidR="00FF5193" w:rsidRPr="00FF5193">
        <w:rPr>
          <w:rFonts w:ascii="Times New Roman" w:hAnsi="Times New Roman" w:cs="Times New Roman"/>
          <w:sz w:val="20"/>
          <w:szCs w:val="20"/>
          <w:u w:val="single"/>
        </w:rPr>
        <w:t>617-7</w:t>
      </w:r>
      <w:r w:rsidR="00FF5193">
        <w:rPr>
          <w:rFonts w:ascii="Times New Roman" w:hAnsi="Times New Roman" w:cs="Times New Roman"/>
          <w:sz w:val="20"/>
          <w:szCs w:val="20"/>
          <w:u w:val="single"/>
        </w:rPr>
        <w:t>997</w:t>
      </w:r>
      <w:r w:rsidR="006E1D0B" w:rsidRPr="00A44492">
        <w:rPr>
          <w:rFonts w:ascii="Times New Roman" w:hAnsi="Times New Roman" w:cs="Times New Roman"/>
          <w:sz w:val="20"/>
          <w:szCs w:val="20"/>
          <w:u w:val="single"/>
        </w:rPr>
        <w:t>.</w:t>
      </w:r>
    </w:p>
    <w:p w14:paraId="3C11D045" w14:textId="64760B5B" w:rsidR="006E1D0B" w:rsidRPr="00A44492" w:rsidRDefault="009E3491"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w:t>
      </w:r>
      <w:r w:rsidR="00145718">
        <w:rPr>
          <w:rFonts w:ascii="Times New Roman" w:hAnsi="Times New Roman" w:cs="Times New Roman"/>
          <w:sz w:val="20"/>
          <w:szCs w:val="20"/>
          <w:u w:val="single"/>
        </w:rPr>
        <w:t>c</w:t>
      </w:r>
      <w:r w:rsidR="006E1D0B" w:rsidRPr="00A44492">
        <w:rPr>
          <w:rFonts w:ascii="Times New Roman" w:hAnsi="Times New Roman" w:cs="Times New Roman"/>
          <w:sz w:val="20"/>
          <w:szCs w:val="20"/>
          <w:u w:val="single"/>
        </w:rPr>
        <w:t>) Pesticide Residues:</w:t>
      </w:r>
    </w:p>
    <w:p w14:paraId="126FB96A" w14:textId="7D8A5623" w:rsidR="006E1D0B" w:rsidRPr="00A44492" w:rsidRDefault="009E3491"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1.</w:t>
      </w:r>
      <w:r w:rsidR="006E1D0B" w:rsidRPr="00A44492">
        <w:rPr>
          <w:rFonts w:ascii="Times New Roman" w:hAnsi="Times New Roman" w:cs="Times New Roman"/>
          <w:sz w:val="20"/>
          <w:szCs w:val="20"/>
          <w:u w:val="single"/>
        </w:rPr>
        <w:t xml:space="preserve"> Those tolerances listed in 21 C.F.R. pt. 573 (4/1/01) – Food Additives Permitted in Feed and Drinking Water of Animals and 40 C.F.R. pt. 180 (7/1/01) – Tolerances and Exemptions from Tolerances for Pesticide Chemicals in or on Raw Agricultural Commodities shall be applied.</w:t>
      </w:r>
    </w:p>
    <w:p w14:paraId="6328E2E2" w14:textId="4FA815BB" w:rsidR="006E1D0B" w:rsidRPr="00A44492" w:rsidRDefault="009E3491"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2.</w:t>
      </w:r>
      <w:r w:rsidR="006E1D0B" w:rsidRPr="00A44492">
        <w:rPr>
          <w:rFonts w:ascii="Times New Roman" w:hAnsi="Times New Roman" w:cs="Times New Roman"/>
          <w:sz w:val="20"/>
          <w:szCs w:val="20"/>
          <w:u w:val="single"/>
        </w:rPr>
        <w:t xml:space="preserve"> The following materials are hereby incorporated by reference. Copies may be obtained from the Superintendent of Documents, U.S. Government Printing Office, 732 North Capitol Street, N. W., Mail Stop #SDE, Washington, D.C. 20401.</w:t>
      </w:r>
    </w:p>
    <w:p w14:paraId="3294EDF7" w14:textId="432BDC33" w:rsidR="006E1D0B" w:rsidRPr="00A44492" w:rsidRDefault="009E3491" w:rsidP="006E1D0B">
      <w:pPr>
        <w:rPr>
          <w:rFonts w:ascii="Times New Roman" w:hAnsi="Times New Roman" w:cs="Times New Roman"/>
          <w:sz w:val="20"/>
          <w:szCs w:val="20"/>
          <w:u w:val="single"/>
        </w:rPr>
      </w:pPr>
      <w:r w:rsidRPr="00A44492">
        <w:rPr>
          <w:rFonts w:ascii="Times New Roman" w:hAnsi="Times New Roman" w:cs="Times New Roman"/>
          <w:sz w:val="20"/>
          <w:szCs w:val="20"/>
          <w:u w:val="single"/>
        </w:rPr>
        <w:t>a.</w:t>
      </w:r>
      <w:r w:rsidR="006E1D0B" w:rsidRPr="00A44492">
        <w:rPr>
          <w:rFonts w:ascii="Times New Roman" w:hAnsi="Times New Roman" w:cs="Times New Roman"/>
          <w:sz w:val="20"/>
          <w:szCs w:val="20"/>
          <w:u w:val="single"/>
        </w:rPr>
        <w:t xml:space="preserve"> 21 C.F.R. pt. 573 (4/1/01), Food Additives Permitted in Feed and Drinking Water of Animals.</w:t>
      </w:r>
    </w:p>
    <w:p w14:paraId="3E39C924" w14:textId="106A0B3D" w:rsidR="006E1D0B" w:rsidRPr="00A44492" w:rsidRDefault="009E3491" w:rsidP="000A2A4D">
      <w:pPr>
        <w:rPr>
          <w:rFonts w:ascii="Times New Roman" w:hAnsi="Times New Roman" w:cs="Times New Roman"/>
          <w:sz w:val="20"/>
          <w:szCs w:val="20"/>
          <w:u w:val="single"/>
        </w:rPr>
      </w:pPr>
      <w:r w:rsidRPr="00A44492">
        <w:rPr>
          <w:rFonts w:ascii="Times New Roman" w:hAnsi="Times New Roman" w:cs="Times New Roman"/>
          <w:sz w:val="20"/>
          <w:szCs w:val="20"/>
          <w:u w:val="single"/>
        </w:rPr>
        <w:t>b.</w:t>
      </w:r>
      <w:r w:rsidR="006E1D0B" w:rsidRPr="00A44492">
        <w:rPr>
          <w:rFonts w:ascii="Times New Roman" w:hAnsi="Times New Roman" w:cs="Times New Roman"/>
          <w:sz w:val="20"/>
          <w:szCs w:val="20"/>
          <w:u w:val="single"/>
        </w:rPr>
        <w:t xml:space="preserve"> 40 C.F.R. pt. 180 (7/1/01), Tolerances and Exemptions from Tolerances for Pesticide Chemicals in or on Raw Agricultural Commodities.</w:t>
      </w:r>
    </w:p>
    <w:p w14:paraId="49E64F75" w14:textId="0CF0C29C" w:rsidR="008E735E" w:rsidRPr="00A44492" w:rsidRDefault="009E3491" w:rsidP="00E26E93">
      <w:pPr>
        <w:rPr>
          <w:rFonts w:ascii="Times New Roman" w:hAnsi="Times New Roman" w:cs="Times New Roman"/>
          <w:bCs/>
          <w:sz w:val="20"/>
          <w:szCs w:val="20"/>
          <w:u w:val="single"/>
        </w:rPr>
      </w:pPr>
      <w:r w:rsidRPr="00A44492">
        <w:rPr>
          <w:rFonts w:ascii="Times New Roman" w:hAnsi="Times New Roman" w:cs="Times New Roman"/>
          <w:bCs/>
          <w:sz w:val="20"/>
          <w:szCs w:val="20"/>
          <w:u w:val="single"/>
        </w:rPr>
        <w:t>(7</w:t>
      </w:r>
      <w:r w:rsidR="008E735E" w:rsidRPr="00A44492">
        <w:rPr>
          <w:rFonts w:ascii="Times New Roman" w:hAnsi="Times New Roman" w:cs="Times New Roman"/>
          <w:bCs/>
          <w:sz w:val="20"/>
          <w:szCs w:val="20"/>
          <w:u w:val="single"/>
        </w:rPr>
        <w:t>) Violations</w:t>
      </w:r>
    </w:p>
    <w:p w14:paraId="23830C21" w14:textId="2425186E" w:rsidR="00E26E93" w:rsidRPr="00A44492" w:rsidRDefault="008E735E" w:rsidP="00E26E93">
      <w:pPr>
        <w:rPr>
          <w:rFonts w:ascii="Times New Roman" w:hAnsi="Times New Roman" w:cs="Times New Roman"/>
          <w:sz w:val="20"/>
          <w:szCs w:val="20"/>
          <w:u w:val="single"/>
        </w:rPr>
      </w:pPr>
      <w:r w:rsidRPr="00A44492">
        <w:rPr>
          <w:rFonts w:ascii="Times New Roman" w:hAnsi="Times New Roman" w:cs="Times New Roman"/>
          <w:bCs/>
          <w:sz w:val="20"/>
          <w:szCs w:val="20"/>
          <w:u w:val="single"/>
        </w:rPr>
        <w:t xml:space="preserve">(a) </w:t>
      </w:r>
      <w:r w:rsidR="00E26E93" w:rsidRPr="00A44492">
        <w:rPr>
          <w:rFonts w:ascii="Times New Roman" w:hAnsi="Times New Roman" w:cs="Times New Roman"/>
          <w:bCs/>
          <w:sz w:val="20"/>
          <w:szCs w:val="20"/>
          <w:u w:val="single"/>
        </w:rPr>
        <w:t>Adulteration.</w:t>
      </w:r>
      <w:r w:rsidR="009E3491" w:rsidRPr="00A44492">
        <w:rPr>
          <w:rFonts w:ascii="Times New Roman" w:hAnsi="Times New Roman" w:cs="Times New Roman"/>
          <w:sz w:val="20"/>
          <w:szCs w:val="20"/>
          <w:u w:val="single"/>
        </w:rPr>
        <w:t xml:space="preserve"> </w:t>
      </w:r>
      <w:r w:rsidR="00E26E93" w:rsidRPr="00A44492">
        <w:rPr>
          <w:rFonts w:ascii="Times New Roman" w:hAnsi="Times New Roman" w:cs="Times New Roman"/>
          <w:sz w:val="20"/>
          <w:szCs w:val="20"/>
          <w:u w:val="single"/>
        </w:rPr>
        <w:t xml:space="preserve">No person shall distribute an adulterated </w:t>
      </w:r>
      <w:r w:rsidR="009E3491" w:rsidRPr="00A44492">
        <w:rPr>
          <w:rFonts w:ascii="Times New Roman" w:hAnsi="Times New Roman" w:cs="Times New Roman"/>
          <w:sz w:val="20"/>
          <w:szCs w:val="20"/>
          <w:u w:val="single"/>
        </w:rPr>
        <w:t>“Other Hemp Extract Animal Ingestible”</w:t>
      </w:r>
      <w:r w:rsidR="00E26E93" w:rsidRPr="00A44492">
        <w:rPr>
          <w:rFonts w:ascii="Times New Roman" w:hAnsi="Times New Roman" w:cs="Times New Roman"/>
          <w:sz w:val="20"/>
          <w:szCs w:val="20"/>
          <w:u w:val="single"/>
        </w:rPr>
        <w:t>. A</w:t>
      </w:r>
      <w:r w:rsidR="009E3491" w:rsidRPr="00A44492">
        <w:rPr>
          <w:rFonts w:ascii="Times New Roman" w:hAnsi="Times New Roman" w:cs="Times New Roman"/>
          <w:sz w:val="20"/>
          <w:szCs w:val="20"/>
          <w:u w:val="single"/>
        </w:rPr>
        <w:t>n</w:t>
      </w:r>
      <w:r w:rsidR="00E26E93" w:rsidRPr="00A44492">
        <w:rPr>
          <w:rFonts w:ascii="Times New Roman" w:hAnsi="Times New Roman" w:cs="Times New Roman"/>
          <w:sz w:val="20"/>
          <w:szCs w:val="20"/>
          <w:u w:val="single"/>
        </w:rPr>
        <w:t xml:space="preserve"> </w:t>
      </w:r>
      <w:r w:rsidR="009E3491" w:rsidRPr="00A44492">
        <w:rPr>
          <w:rFonts w:ascii="Times New Roman" w:hAnsi="Times New Roman" w:cs="Times New Roman"/>
          <w:sz w:val="20"/>
          <w:szCs w:val="20"/>
          <w:u w:val="single"/>
        </w:rPr>
        <w:t>“Other Hemp Extract Animal Ingestible”</w:t>
      </w:r>
      <w:r w:rsidRPr="00A44492">
        <w:rPr>
          <w:rFonts w:ascii="Times New Roman" w:hAnsi="Times New Roman" w:cs="Times New Roman"/>
          <w:sz w:val="20"/>
          <w:szCs w:val="20"/>
          <w:u w:val="single"/>
        </w:rPr>
        <w:t xml:space="preserve"> </w:t>
      </w:r>
      <w:r w:rsidR="00E26E93" w:rsidRPr="00A44492">
        <w:rPr>
          <w:rFonts w:ascii="Times New Roman" w:hAnsi="Times New Roman" w:cs="Times New Roman"/>
          <w:sz w:val="20"/>
          <w:szCs w:val="20"/>
          <w:u w:val="single"/>
        </w:rPr>
        <w:t>shall be deemed to be adulterated</w:t>
      </w:r>
      <w:r w:rsidR="00145718">
        <w:rPr>
          <w:rFonts w:ascii="Times New Roman" w:hAnsi="Times New Roman" w:cs="Times New Roman"/>
          <w:sz w:val="20"/>
          <w:szCs w:val="20"/>
          <w:u w:val="single"/>
        </w:rPr>
        <w:t xml:space="preserve"> if</w:t>
      </w:r>
      <w:r w:rsidR="00E26E93" w:rsidRPr="00A44492">
        <w:rPr>
          <w:rFonts w:ascii="Times New Roman" w:hAnsi="Times New Roman" w:cs="Times New Roman"/>
          <w:sz w:val="20"/>
          <w:szCs w:val="20"/>
          <w:u w:val="single"/>
        </w:rPr>
        <w:t>:</w:t>
      </w:r>
    </w:p>
    <w:p w14:paraId="7575128B" w14:textId="673CF99E" w:rsidR="00E26E93" w:rsidRPr="00A44492" w:rsidRDefault="009E3491" w:rsidP="00E26E93">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1. </w:t>
      </w:r>
      <w:r w:rsidR="00E26E93" w:rsidRPr="00A44492">
        <w:rPr>
          <w:rFonts w:ascii="Times New Roman" w:hAnsi="Times New Roman" w:cs="Times New Roman"/>
          <w:sz w:val="20"/>
          <w:szCs w:val="20"/>
          <w:u w:val="single"/>
        </w:rPr>
        <w:t xml:space="preserve">If it bears or contains any poisonous, deleterious, or nonnutritive substance that may render it injurious to animal or human health. However, if the substance is not an additive, the </w:t>
      </w:r>
      <w:r w:rsidR="00AE0640" w:rsidRPr="00A44492">
        <w:rPr>
          <w:rFonts w:ascii="Times New Roman" w:hAnsi="Times New Roman" w:cs="Times New Roman"/>
          <w:sz w:val="20"/>
          <w:szCs w:val="20"/>
          <w:u w:val="single"/>
        </w:rPr>
        <w:t xml:space="preserve">“Other Hemp Extract Animal Ingestible” </w:t>
      </w:r>
      <w:r w:rsidR="00E26E93" w:rsidRPr="00A44492">
        <w:rPr>
          <w:rFonts w:ascii="Times New Roman" w:hAnsi="Times New Roman" w:cs="Times New Roman"/>
          <w:sz w:val="20"/>
          <w:szCs w:val="20"/>
          <w:u w:val="single"/>
        </w:rPr>
        <w:t>shall not be considered adulterated if the quantity of the substance does not ordinarily render it injurious to animal or human health;</w:t>
      </w:r>
    </w:p>
    <w:p w14:paraId="3F4FEB3F" w14:textId="75AB90EF" w:rsidR="00E26E93" w:rsidRPr="00A44492" w:rsidRDefault="00145718" w:rsidP="00E26E93">
      <w:pPr>
        <w:rPr>
          <w:rFonts w:ascii="Times New Roman" w:hAnsi="Times New Roman" w:cs="Times New Roman"/>
          <w:sz w:val="20"/>
          <w:szCs w:val="20"/>
          <w:u w:val="single"/>
        </w:rPr>
      </w:pPr>
      <w:r>
        <w:rPr>
          <w:rFonts w:ascii="Times New Roman" w:hAnsi="Times New Roman" w:cs="Times New Roman"/>
          <w:sz w:val="20"/>
          <w:szCs w:val="20"/>
          <w:u w:val="single"/>
        </w:rPr>
        <w:t>2. I</w:t>
      </w:r>
      <w:r w:rsidR="00E26E93" w:rsidRPr="00A44492">
        <w:rPr>
          <w:rFonts w:ascii="Times New Roman" w:hAnsi="Times New Roman" w:cs="Times New Roman"/>
          <w:sz w:val="20"/>
          <w:szCs w:val="20"/>
          <w:u w:val="single"/>
        </w:rPr>
        <w:t xml:space="preserve">t consists, in whole or in part, of any filthy, putrid, or decomposed substance or is otherwise unfit for </w:t>
      </w:r>
      <w:r w:rsidR="00AE0640" w:rsidRPr="00A44492">
        <w:rPr>
          <w:rFonts w:ascii="Times New Roman" w:hAnsi="Times New Roman" w:cs="Times New Roman"/>
          <w:sz w:val="20"/>
          <w:szCs w:val="20"/>
          <w:u w:val="single"/>
        </w:rPr>
        <w:t>a “Other Hemp Extract Animal Ingestible”</w:t>
      </w:r>
      <w:r w:rsidR="00E26E93" w:rsidRPr="00A44492">
        <w:rPr>
          <w:rFonts w:ascii="Times New Roman" w:hAnsi="Times New Roman" w:cs="Times New Roman"/>
          <w:sz w:val="20"/>
          <w:szCs w:val="20"/>
          <w:u w:val="single"/>
        </w:rPr>
        <w:t>;</w:t>
      </w:r>
    </w:p>
    <w:p w14:paraId="7800AED1" w14:textId="2CBD480F" w:rsidR="00E26E93" w:rsidRPr="00A44492" w:rsidRDefault="00145718" w:rsidP="00E26E93">
      <w:pPr>
        <w:rPr>
          <w:rFonts w:ascii="Times New Roman" w:hAnsi="Times New Roman" w:cs="Times New Roman"/>
          <w:sz w:val="20"/>
          <w:szCs w:val="20"/>
          <w:u w:val="single"/>
        </w:rPr>
      </w:pPr>
      <w:r>
        <w:rPr>
          <w:rFonts w:ascii="Times New Roman" w:hAnsi="Times New Roman" w:cs="Times New Roman"/>
          <w:sz w:val="20"/>
          <w:szCs w:val="20"/>
          <w:u w:val="single"/>
        </w:rPr>
        <w:t>3, I</w:t>
      </w:r>
      <w:r w:rsidR="00E26E93" w:rsidRPr="00A44492">
        <w:rPr>
          <w:rFonts w:ascii="Times New Roman" w:hAnsi="Times New Roman" w:cs="Times New Roman"/>
          <w:sz w:val="20"/>
          <w:szCs w:val="20"/>
          <w:u w:val="single"/>
        </w:rPr>
        <w:t xml:space="preserve">t is prepared, packaged, or held under unsanitary conditions in which it may have become contaminated with filth or </w:t>
      </w:r>
      <w:r w:rsidR="003C7452" w:rsidRPr="00A44492">
        <w:rPr>
          <w:rFonts w:ascii="Times New Roman" w:hAnsi="Times New Roman" w:cs="Times New Roman"/>
          <w:sz w:val="20"/>
          <w:szCs w:val="20"/>
          <w:u w:val="single"/>
        </w:rPr>
        <w:t>rendered injurious to health.</w:t>
      </w:r>
    </w:p>
    <w:p w14:paraId="00AEBE6D" w14:textId="52170F0C" w:rsidR="00E26E93" w:rsidRPr="00A44492" w:rsidRDefault="00145718" w:rsidP="00E26E93">
      <w:pPr>
        <w:rPr>
          <w:rFonts w:ascii="Times New Roman" w:hAnsi="Times New Roman" w:cs="Times New Roman"/>
          <w:sz w:val="20"/>
          <w:szCs w:val="20"/>
          <w:u w:val="single"/>
        </w:rPr>
      </w:pPr>
      <w:r>
        <w:rPr>
          <w:rFonts w:ascii="Times New Roman" w:hAnsi="Times New Roman" w:cs="Times New Roman"/>
          <w:sz w:val="20"/>
          <w:szCs w:val="20"/>
          <w:u w:val="single"/>
        </w:rPr>
        <w:t>3. Any</w:t>
      </w:r>
      <w:r w:rsidR="00E26E93" w:rsidRPr="00A44492">
        <w:rPr>
          <w:rFonts w:ascii="Times New Roman" w:hAnsi="Times New Roman" w:cs="Times New Roman"/>
          <w:sz w:val="20"/>
          <w:szCs w:val="20"/>
          <w:u w:val="single"/>
        </w:rPr>
        <w:t xml:space="preserve"> valuable constituent has been in whole or in part omitted or removed, or any less valuable substance has been substituted.</w:t>
      </w:r>
    </w:p>
    <w:p w14:paraId="4ACC143E" w14:textId="39C1A662" w:rsidR="00E26E93" w:rsidRPr="00A44492" w:rsidRDefault="00145718" w:rsidP="00E26E93">
      <w:pPr>
        <w:rPr>
          <w:rFonts w:ascii="Times New Roman" w:hAnsi="Times New Roman" w:cs="Times New Roman"/>
          <w:sz w:val="20"/>
          <w:szCs w:val="20"/>
          <w:u w:val="single"/>
        </w:rPr>
      </w:pPr>
      <w:r>
        <w:rPr>
          <w:rFonts w:ascii="Times New Roman" w:hAnsi="Times New Roman" w:cs="Times New Roman"/>
          <w:sz w:val="20"/>
          <w:szCs w:val="20"/>
          <w:u w:val="single"/>
        </w:rPr>
        <w:t>4. I</w:t>
      </w:r>
      <w:r w:rsidR="00E26E93" w:rsidRPr="00A44492">
        <w:rPr>
          <w:rFonts w:ascii="Times New Roman" w:hAnsi="Times New Roman" w:cs="Times New Roman"/>
          <w:sz w:val="20"/>
          <w:szCs w:val="20"/>
          <w:u w:val="single"/>
        </w:rPr>
        <w:t>ts composition or quality falls below or differs from that which it is purported or is represented to possess by its labeling.</w:t>
      </w:r>
    </w:p>
    <w:p w14:paraId="123174A8" w14:textId="2957EC07" w:rsidR="00E26E93" w:rsidRPr="00A44492" w:rsidRDefault="008E735E" w:rsidP="00E26E93">
      <w:pPr>
        <w:rPr>
          <w:rFonts w:ascii="Times New Roman" w:hAnsi="Times New Roman" w:cs="Times New Roman"/>
          <w:sz w:val="20"/>
          <w:szCs w:val="20"/>
          <w:u w:val="single"/>
        </w:rPr>
      </w:pPr>
      <w:r w:rsidRPr="00A44492">
        <w:rPr>
          <w:rFonts w:ascii="Times New Roman" w:hAnsi="Times New Roman" w:cs="Times New Roman"/>
          <w:bCs/>
          <w:sz w:val="20"/>
          <w:szCs w:val="20"/>
          <w:u w:val="single"/>
        </w:rPr>
        <w:t xml:space="preserve">(b) </w:t>
      </w:r>
      <w:r w:rsidR="00E26E93" w:rsidRPr="00A44492">
        <w:rPr>
          <w:rFonts w:ascii="Times New Roman" w:hAnsi="Times New Roman" w:cs="Times New Roman"/>
          <w:bCs/>
          <w:sz w:val="20"/>
          <w:szCs w:val="20"/>
          <w:u w:val="single"/>
        </w:rPr>
        <w:t>Misbranding</w:t>
      </w:r>
      <w:r w:rsidR="00E26E93" w:rsidRPr="00A44492">
        <w:rPr>
          <w:rFonts w:ascii="Times New Roman" w:hAnsi="Times New Roman" w:cs="Times New Roman"/>
          <w:b/>
          <w:bCs/>
          <w:sz w:val="20"/>
          <w:szCs w:val="20"/>
          <w:u w:val="single"/>
        </w:rPr>
        <w:t>.</w:t>
      </w:r>
      <w:r w:rsidR="009E3491" w:rsidRPr="00A44492">
        <w:rPr>
          <w:rFonts w:ascii="Times New Roman" w:hAnsi="Times New Roman" w:cs="Times New Roman"/>
          <w:b/>
          <w:bCs/>
          <w:sz w:val="20"/>
          <w:szCs w:val="20"/>
          <w:u w:val="single"/>
        </w:rPr>
        <w:t xml:space="preserve"> </w:t>
      </w:r>
      <w:r w:rsidR="00E26E93" w:rsidRPr="00A44492">
        <w:rPr>
          <w:rFonts w:ascii="Times New Roman" w:hAnsi="Times New Roman" w:cs="Times New Roman"/>
          <w:sz w:val="20"/>
          <w:szCs w:val="20"/>
          <w:u w:val="single"/>
        </w:rPr>
        <w:t xml:space="preserve">No person shall distribute misbranded </w:t>
      </w:r>
      <w:r w:rsidR="00AE0640" w:rsidRPr="00A44492">
        <w:rPr>
          <w:rFonts w:ascii="Times New Roman" w:hAnsi="Times New Roman" w:cs="Times New Roman"/>
          <w:sz w:val="20"/>
          <w:szCs w:val="20"/>
          <w:u w:val="single"/>
        </w:rPr>
        <w:t xml:space="preserve">“Other Hemp Extract Animal </w:t>
      </w:r>
      <w:r w:rsidR="006D69F5">
        <w:rPr>
          <w:rFonts w:ascii="Times New Roman" w:hAnsi="Times New Roman" w:cs="Times New Roman"/>
          <w:sz w:val="20"/>
          <w:szCs w:val="20"/>
          <w:u w:val="single"/>
        </w:rPr>
        <w:t>Ingestant</w:t>
      </w:r>
      <w:r w:rsidR="00AE0640" w:rsidRPr="00A44492">
        <w:rPr>
          <w:rFonts w:ascii="Times New Roman" w:hAnsi="Times New Roman" w:cs="Times New Roman"/>
          <w:sz w:val="20"/>
          <w:szCs w:val="20"/>
          <w:u w:val="single"/>
        </w:rPr>
        <w:t>”</w:t>
      </w:r>
      <w:r w:rsidR="00E26E93" w:rsidRPr="00A44492">
        <w:rPr>
          <w:rFonts w:ascii="Times New Roman" w:hAnsi="Times New Roman" w:cs="Times New Roman"/>
          <w:sz w:val="20"/>
          <w:szCs w:val="20"/>
          <w:u w:val="single"/>
        </w:rPr>
        <w:t xml:space="preserve">. A </w:t>
      </w:r>
      <w:r w:rsidR="00AE0640" w:rsidRPr="00A44492">
        <w:rPr>
          <w:rFonts w:ascii="Times New Roman" w:hAnsi="Times New Roman" w:cs="Times New Roman"/>
          <w:sz w:val="20"/>
          <w:szCs w:val="20"/>
          <w:u w:val="single"/>
        </w:rPr>
        <w:t>“Other Hemp Extract Animal Ingestible”</w:t>
      </w:r>
      <w:r w:rsidRPr="00A44492">
        <w:rPr>
          <w:rFonts w:ascii="Times New Roman" w:hAnsi="Times New Roman" w:cs="Times New Roman"/>
          <w:sz w:val="20"/>
          <w:szCs w:val="20"/>
          <w:u w:val="single"/>
        </w:rPr>
        <w:t xml:space="preserve"> </w:t>
      </w:r>
      <w:r w:rsidR="00E26E93" w:rsidRPr="00A44492">
        <w:rPr>
          <w:rFonts w:ascii="Times New Roman" w:hAnsi="Times New Roman" w:cs="Times New Roman"/>
          <w:sz w:val="20"/>
          <w:szCs w:val="20"/>
          <w:u w:val="single"/>
        </w:rPr>
        <w:t>shall be deemed to be misbranded</w:t>
      </w:r>
      <w:r w:rsidR="00BD0FAC">
        <w:rPr>
          <w:rFonts w:ascii="Times New Roman" w:hAnsi="Times New Roman" w:cs="Times New Roman"/>
          <w:sz w:val="20"/>
          <w:szCs w:val="20"/>
          <w:u w:val="single"/>
        </w:rPr>
        <w:t xml:space="preserve"> if</w:t>
      </w:r>
      <w:r w:rsidR="00E26E93" w:rsidRPr="00A44492">
        <w:rPr>
          <w:rFonts w:ascii="Times New Roman" w:hAnsi="Times New Roman" w:cs="Times New Roman"/>
          <w:sz w:val="20"/>
          <w:szCs w:val="20"/>
          <w:u w:val="single"/>
        </w:rPr>
        <w:t>:</w:t>
      </w:r>
    </w:p>
    <w:p w14:paraId="0E54FFB7" w14:textId="2B91D0A7" w:rsidR="00E26E93" w:rsidRPr="00A44492" w:rsidRDefault="00E26E93" w:rsidP="00E26E93">
      <w:pPr>
        <w:rPr>
          <w:rFonts w:ascii="Times New Roman" w:hAnsi="Times New Roman" w:cs="Times New Roman"/>
          <w:sz w:val="20"/>
          <w:szCs w:val="20"/>
          <w:u w:val="single"/>
        </w:rPr>
      </w:pPr>
      <w:r w:rsidRPr="00A44492">
        <w:rPr>
          <w:rFonts w:ascii="Times New Roman" w:hAnsi="Times New Roman" w:cs="Times New Roman"/>
          <w:sz w:val="20"/>
          <w:szCs w:val="20"/>
          <w:u w:val="single"/>
        </w:rPr>
        <w:t>1</w:t>
      </w:r>
      <w:r w:rsidR="00AE0640" w:rsidRPr="00A44492">
        <w:rPr>
          <w:rFonts w:ascii="Times New Roman" w:hAnsi="Times New Roman" w:cs="Times New Roman"/>
          <w:sz w:val="20"/>
          <w:szCs w:val="20"/>
          <w:u w:val="single"/>
        </w:rPr>
        <w:t xml:space="preserve">. </w:t>
      </w:r>
      <w:r w:rsidR="00BD0FAC">
        <w:rPr>
          <w:rFonts w:ascii="Times New Roman" w:hAnsi="Times New Roman" w:cs="Times New Roman"/>
          <w:sz w:val="20"/>
          <w:szCs w:val="20"/>
          <w:u w:val="single"/>
        </w:rPr>
        <w:t>I</w:t>
      </w:r>
      <w:r w:rsidRPr="00A44492">
        <w:rPr>
          <w:rFonts w:ascii="Times New Roman" w:hAnsi="Times New Roman" w:cs="Times New Roman"/>
          <w:sz w:val="20"/>
          <w:szCs w:val="20"/>
          <w:u w:val="single"/>
        </w:rPr>
        <w:t>ts labeling is false or misleading.</w:t>
      </w:r>
    </w:p>
    <w:p w14:paraId="6DE2C92C" w14:textId="3AAE5204" w:rsidR="00E26E93" w:rsidRPr="00A44492" w:rsidRDefault="00AE0640" w:rsidP="00E26E93">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2. </w:t>
      </w:r>
      <w:r w:rsidR="00BD0FAC">
        <w:rPr>
          <w:rFonts w:ascii="Times New Roman" w:hAnsi="Times New Roman" w:cs="Times New Roman"/>
          <w:sz w:val="20"/>
          <w:szCs w:val="20"/>
          <w:u w:val="single"/>
        </w:rPr>
        <w:t>I</w:t>
      </w:r>
      <w:r w:rsidR="00E26E93" w:rsidRPr="00A44492">
        <w:rPr>
          <w:rFonts w:ascii="Times New Roman" w:hAnsi="Times New Roman" w:cs="Times New Roman"/>
          <w:sz w:val="20"/>
          <w:szCs w:val="20"/>
          <w:u w:val="single"/>
        </w:rPr>
        <w:t xml:space="preserve">t is distributed under the name of another </w:t>
      </w:r>
      <w:r w:rsidR="004A486B" w:rsidRPr="00A44492">
        <w:rPr>
          <w:rFonts w:ascii="Times New Roman" w:hAnsi="Times New Roman" w:cs="Times New Roman"/>
          <w:sz w:val="20"/>
          <w:szCs w:val="20"/>
          <w:u w:val="single"/>
        </w:rPr>
        <w:t>“Other Hemp Extract Animal Ingestible”</w:t>
      </w:r>
      <w:r w:rsidR="00E26E93" w:rsidRPr="00A44492">
        <w:rPr>
          <w:rFonts w:ascii="Times New Roman" w:hAnsi="Times New Roman" w:cs="Times New Roman"/>
          <w:sz w:val="20"/>
          <w:szCs w:val="20"/>
          <w:u w:val="single"/>
        </w:rPr>
        <w:t>.</w:t>
      </w:r>
    </w:p>
    <w:p w14:paraId="304C97F1" w14:textId="1D19048E" w:rsidR="00E26E93" w:rsidRPr="00A44492" w:rsidRDefault="00AE0640" w:rsidP="00E26E93">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3. </w:t>
      </w:r>
      <w:r w:rsidR="00BD0FAC">
        <w:rPr>
          <w:rFonts w:ascii="Times New Roman" w:hAnsi="Times New Roman" w:cs="Times New Roman"/>
          <w:sz w:val="20"/>
          <w:szCs w:val="20"/>
          <w:u w:val="single"/>
        </w:rPr>
        <w:t>I</w:t>
      </w:r>
      <w:r w:rsidR="00E26E93" w:rsidRPr="00A44492">
        <w:rPr>
          <w:rFonts w:ascii="Times New Roman" w:hAnsi="Times New Roman" w:cs="Times New Roman"/>
          <w:sz w:val="20"/>
          <w:szCs w:val="20"/>
          <w:u w:val="single"/>
        </w:rPr>
        <w:t xml:space="preserve">t is not labeled as required </w:t>
      </w:r>
      <w:r w:rsidRPr="00A44492">
        <w:rPr>
          <w:rFonts w:ascii="Times New Roman" w:hAnsi="Times New Roman" w:cs="Times New Roman"/>
          <w:sz w:val="20"/>
          <w:szCs w:val="20"/>
          <w:u w:val="single"/>
        </w:rPr>
        <w:t xml:space="preserve">by </w:t>
      </w:r>
      <w:r w:rsidR="008E735E" w:rsidRPr="00A44492">
        <w:rPr>
          <w:rFonts w:ascii="Times New Roman" w:hAnsi="Times New Roman" w:cs="Times New Roman"/>
          <w:sz w:val="20"/>
          <w:szCs w:val="20"/>
          <w:u w:val="single"/>
        </w:rPr>
        <w:t>this rule</w:t>
      </w:r>
      <w:r w:rsidR="00E26E93" w:rsidRPr="00A44492">
        <w:rPr>
          <w:rFonts w:ascii="Times New Roman" w:hAnsi="Times New Roman" w:cs="Times New Roman"/>
          <w:sz w:val="20"/>
          <w:szCs w:val="20"/>
          <w:u w:val="single"/>
        </w:rPr>
        <w:t>.</w:t>
      </w:r>
    </w:p>
    <w:p w14:paraId="619A5315" w14:textId="1D552DB1" w:rsidR="00E26E93" w:rsidRPr="00A44492" w:rsidRDefault="004A486B" w:rsidP="00E26E93">
      <w:pPr>
        <w:rPr>
          <w:rFonts w:ascii="Times New Roman" w:hAnsi="Times New Roman" w:cs="Times New Roman"/>
          <w:sz w:val="20"/>
          <w:szCs w:val="20"/>
          <w:u w:val="single"/>
        </w:rPr>
      </w:pPr>
      <w:r w:rsidRPr="00A44492">
        <w:rPr>
          <w:rFonts w:ascii="Times New Roman" w:hAnsi="Times New Roman" w:cs="Times New Roman"/>
          <w:sz w:val="20"/>
          <w:szCs w:val="20"/>
          <w:u w:val="single"/>
        </w:rPr>
        <w:t>4</w:t>
      </w:r>
      <w:r w:rsidR="00AE0640" w:rsidRPr="00A44492">
        <w:rPr>
          <w:rFonts w:ascii="Times New Roman" w:hAnsi="Times New Roman" w:cs="Times New Roman"/>
          <w:sz w:val="20"/>
          <w:szCs w:val="20"/>
          <w:u w:val="single"/>
        </w:rPr>
        <w:t xml:space="preserve">. </w:t>
      </w:r>
      <w:r w:rsidR="00BD0FAC">
        <w:rPr>
          <w:rFonts w:ascii="Times New Roman" w:hAnsi="Times New Roman" w:cs="Times New Roman"/>
          <w:sz w:val="20"/>
          <w:szCs w:val="20"/>
          <w:u w:val="single"/>
        </w:rPr>
        <w:t>A</w:t>
      </w:r>
      <w:r w:rsidR="00E26E93" w:rsidRPr="00A44492">
        <w:rPr>
          <w:rFonts w:ascii="Times New Roman" w:hAnsi="Times New Roman" w:cs="Times New Roman"/>
          <w:sz w:val="20"/>
          <w:szCs w:val="20"/>
          <w:u w:val="single"/>
        </w:rPr>
        <w:t xml:space="preserve">ny word, statement, or other information required by </w:t>
      </w:r>
      <w:r w:rsidR="008E735E" w:rsidRPr="00A44492">
        <w:rPr>
          <w:rFonts w:ascii="Times New Roman" w:hAnsi="Times New Roman" w:cs="Times New Roman"/>
          <w:sz w:val="20"/>
          <w:szCs w:val="20"/>
          <w:u w:val="single"/>
        </w:rPr>
        <w:t>Chapter 581</w:t>
      </w:r>
      <w:r w:rsidR="00257FF7" w:rsidRPr="00A44492">
        <w:rPr>
          <w:rFonts w:ascii="Times New Roman" w:hAnsi="Times New Roman" w:cs="Times New Roman"/>
          <w:sz w:val="20"/>
          <w:szCs w:val="20"/>
          <w:u w:val="single"/>
        </w:rPr>
        <w:t>.217(7)</w:t>
      </w:r>
      <w:r w:rsidR="008E735E" w:rsidRPr="00A44492">
        <w:rPr>
          <w:rFonts w:ascii="Times New Roman" w:hAnsi="Times New Roman" w:cs="Times New Roman"/>
          <w:sz w:val="20"/>
          <w:szCs w:val="20"/>
          <w:u w:val="single"/>
        </w:rPr>
        <w:t>, F.S.,</w:t>
      </w:r>
      <w:r w:rsidR="00E26E93" w:rsidRPr="00A44492">
        <w:rPr>
          <w:rFonts w:ascii="Times New Roman" w:hAnsi="Times New Roman" w:cs="Times New Roman"/>
          <w:sz w:val="20"/>
          <w:szCs w:val="20"/>
          <w:u w:val="single"/>
        </w:rPr>
        <w:t xml:space="preserve"> </w:t>
      </w:r>
      <w:r w:rsidR="008E735E" w:rsidRPr="00A44492">
        <w:rPr>
          <w:rFonts w:ascii="Times New Roman" w:hAnsi="Times New Roman" w:cs="Times New Roman"/>
          <w:sz w:val="20"/>
          <w:szCs w:val="20"/>
          <w:u w:val="single"/>
        </w:rPr>
        <w:t xml:space="preserve">and this rule </w:t>
      </w:r>
      <w:r w:rsidR="00E26E93" w:rsidRPr="00A44492">
        <w:rPr>
          <w:rFonts w:ascii="Times New Roman" w:hAnsi="Times New Roman" w:cs="Times New Roman"/>
          <w:sz w:val="20"/>
          <w:szCs w:val="20"/>
          <w:u w:val="single"/>
        </w:rPr>
        <w:t>to appear on the label or labeling is not prominently and conspicuously placed thereon in such terms as to render it likely to be read and understood by the ordinary individual under customary conditions of purchase and use.</w:t>
      </w:r>
    </w:p>
    <w:p w14:paraId="7872493B" w14:textId="15110926" w:rsidR="00E26E93" w:rsidRPr="00A44492" w:rsidRDefault="004A486B" w:rsidP="00E26E93">
      <w:pPr>
        <w:rPr>
          <w:rFonts w:ascii="Times New Roman" w:hAnsi="Times New Roman" w:cs="Times New Roman"/>
          <w:sz w:val="20"/>
          <w:szCs w:val="20"/>
          <w:u w:val="single"/>
        </w:rPr>
      </w:pPr>
      <w:r w:rsidRPr="00A44492">
        <w:rPr>
          <w:rFonts w:ascii="Times New Roman" w:hAnsi="Times New Roman" w:cs="Times New Roman"/>
          <w:sz w:val="20"/>
          <w:szCs w:val="20"/>
          <w:u w:val="single"/>
        </w:rPr>
        <w:t>5</w:t>
      </w:r>
      <w:r w:rsidR="00AE0640" w:rsidRPr="00A44492">
        <w:rPr>
          <w:rFonts w:ascii="Times New Roman" w:hAnsi="Times New Roman" w:cs="Times New Roman"/>
          <w:sz w:val="20"/>
          <w:szCs w:val="20"/>
          <w:u w:val="single"/>
        </w:rPr>
        <w:t xml:space="preserve">. </w:t>
      </w:r>
      <w:r w:rsidR="00BD0FAC">
        <w:rPr>
          <w:rFonts w:ascii="Times New Roman" w:hAnsi="Times New Roman" w:cs="Times New Roman"/>
          <w:sz w:val="20"/>
          <w:szCs w:val="20"/>
          <w:u w:val="single"/>
        </w:rPr>
        <w:t>I</w:t>
      </w:r>
      <w:r w:rsidR="00E26E93" w:rsidRPr="00A44492">
        <w:rPr>
          <w:rFonts w:ascii="Times New Roman" w:hAnsi="Times New Roman" w:cs="Times New Roman"/>
          <w:sz w:val="20"/>
          <w:szCs w:val="20"/>
          <w:u w:val="single"/>
        </w:rPr>
        <w:t>t is not appropriate for its intended or purported use.</w:t>
      </w:r>
    </w:p>
    <w:p w14:paraId="19034683" w14:textId="1F4A399F" w:rsidR="008E735E" w:rsidRPr="00A44492" w:rsidRDefault="008E735E" w:rsidP="008E735E">
      <w:pPr>
        <w:rPr>
          <w:rFonts w:ascii="Times New Roman" w:hAnsi="Times New Roman" w:cs="Times New Roman"/>
          <w:sz w:val="20"/>
          <w:szCs w:val="20"/>
          <w:u w:val="single"/>
        </w:rPr>
      </w:pPr>
      <w:r w:rsidRPr="00A44492">
        <w:rPr>
          <w:rFonts w:ascii="Times New Roman" w:hAnsi="Times New Roman" w:cs="Times New Roman"/>
          <w:bCs/>
          <w:sz w:val="20"/>
          <w:szCs w:val="20"/>
          <w:u w:val="single"/>
        </w:rPr>
        <w:t>(c) Certain acts prohibited.</w:t>
      </w:r>
      <w:r w:rsidR="00AE0640" w:rsidRPr="00A44492">
        <w:rPr>
          <w:rFonts w:ascii="Times New Roman" w:hAnsi="Times New Roman" w:cs="Times New Roman"/>
          <w:sz w:val="20"/>
          <w:szCs w:val="20"/>
          <w:u w:val="single"/>
        </w:rPr>
        <w:t xml:space="preserve"> </w:t>
      </w:r>
      <w:r w:rsidRPr="00A44492">
        <w:rPr>
          <w:rFonts w:ascii="Times New Roman" w:hAnsi="Times New Roman" w:cs="Times New Roman"/>
          <w:sz w:val="20"/>
          <w:szCs w:val="20"/>
          <w:u w:val="single"/>
        </w:rPr>
        <w:t>The following acts, or the causing thereof knowingly, within the state are prohibited:</w:t>
      </w:r>
    </w:p>
    <w:p w14:paraId="0E132DAA" w14:textId="21F4AFBE" w:rsidR="008E735E" w:rsidRPr="00A44492" w:rsidRDefault="004E54D3" w:rsidP="008E735E">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1. </w:t>
      </w:r>
      <w:r w:rsidR="008E735E" w:rsidRPr="00A44492">
        <w:rPr>
          <w:rFonts w:ascii="Times New Roman" w:hAnsi="Times New Roman" w:cs="Times New Roman"/>
          <w:sz w:val="20"/>
          <w:szCs w:val="20"/>
          <w:u w:val="single"/>
        </w:rPr>
        <w:t xml:space="preserve">The adulteration or misbranding of any </w:t>
      </w:r>
      <w:r w:rsidRPr="00A44492">
        <w:rPr>
          <w:rFonts w:ascii="Times New Roman" w:hAnsi="Times New Roman" w:cs="Times New Roman"/>
          <w:sz w:val="20"/>
          <w:szCs w:val="20"/>
          <w:u w:val="single"/>
        </w:rPr>
        <w:t xml:space="preserve">“Other Hemp Extract Animal </w:t>
      </w:r>
      <w:r w:rsidR="006D69F5">
        <w:rPr>
          <w:rFonts w:ascii="Times New Roman" w:hAnsi="Times New Roman" w:cs="Times New Roman"/>
          <w:sz w:val="20"/>
          <w:szCs w:val="20"/>
          <w:u w:val="single"/>
        </w:rPr>
        <w:t>Ingestant</w:t>
      </w:r>
      <w:r w:rsidRPr="00A44492">
        <w:rPr>
          <w:rFonts w:ascii="Times New Roman" w:hAnsi="Times New Roman" w:cs="Times New Roman"/>
          <w:sz w:val="20"/>
          <w:szCs w:val="20"/>
          <w:u w:val="single"/>
        </w:rPr>
        <w:t>”</w:t>
      </w:r>
      <w:r w:rsidR="008E735E" w:rsidRPr="00A44492">
        <w:rPr>
          <w:rFonts w:ascii="Times New Roman" w:hAnsi="Times New Roman" w:cs="Times New Roman"/>
          <w:sz w:val="20"/>
          <w:szCs w:val="20"/>
          <w:u w:val="single"/>
        </w:rPr>
        <w:t>.</w:t>
      </w:r>
    </w:p>
    <w:p w14:paraId="06624F63" w14:textId="75074201" w:rsidR="008E735E" w:rsidRPr="00A44492" w:rsidRDefault="004E54D3" w:rsidP="008E735E">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2. </w:t>
      </w:r>
      <w:r w:rsidR="008E735E" w:rsidRPr="00A44492">
        <w:rPr>
          <w:rFonts w:ascii="Times New Roman" w:hAnsi="Times New Roman" w:cs="Times New Roman"/>
          <w:sz w:val="20"/>
          <w:szCs w:val="20"/>
          <w:u w:val="single"/>
        </w:rPr>
        <w:t xml:space="preserve">The dissemination of any false advertisement with reference to the distribution of any </w:t>
      </w:r>
      <w:r w:rsidR="000A2A4D" w:rsidRPr="00A44492">
        <w:rPr>
          <w:rFonts w:ascii="Times New Roman" w:hAnsi="Times New Roman" w:cs="Times New Roman"/>
          <w:sz w:val="20"/>
          <w:szCs w:val="20"/>
          <w:u w:val="single"/>
        </w:rPr>
        <w:t xml:space="preserve">“Other </w:t>
      </w:r>
      <w:r w:rsidRPr="00A44492">
        <w:rPr>
          <w:rFonts w:ascii="Times New Roman" w:hAnsi="Times New Roman" w:cs="Times New Roman"/>
          <w:sz w:val="20"/>
          <w:szCs w:val="20"/>
          <w:u w:val="single"/>
        </w:rPr>
        <w:t xml:space="preserve">Hemp Extract Animal </w:t>
      </w:r>
      <w:r w:rsidR="006D69F5">
        <w:rPr>
          <w:rFonts w:ascii="Times New Roman" w:hAnsi="Times New Roman" w:cs="Times New Roman"/>
          <w:sz w:val="20"/>
          <w:szCs w:val="20"/>
          <w:u w:val="single"/>
        </w:rPr>
        <w:t>Ingestant</w:t>
      </w:r>
      <w:r w:rsidR="000A2A4D" w:rsidRPr="00A44492">
        <w:rPr>
          <w:rFonts w:ascii="Times New Roman" w:hAnsi="Times New Roman" w:cs="Times New Roman"/>
          <w:sz w:val="20"/>
          <w:szCs w:val="20"/>
          <w:u w:val="single"/>
        </w:rPr>
        <w:t>”</w:t>
      </w:r>
      <w:r w:rsidR="008E735E" w:rsidRPr="00A44492">
        <w:rPr>
          <w:rFonts w:ascii="Times New Roman" w:hAnsi="Times New Roman" w:cs="Times New Roman"/>
          <w:sz w:val="20"/>
          <w:szCs w:val="20"/>
          <w:u w:val="single"/>
        </w:rPr>
        <w:t>.</w:t>
      </w:r>
    </w:p>
    <w:p w14:paraId="048C388C" w14:textId="5F19CB13" w:rsidR="008E735E" w:rsidRPr="00A44492" w:rsidRDefault="004E54D3" w:rsidP="008E735E">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3. </w:t>
      </w:r>
      <w:r w:rsidR="008E735E" w:rsidRPr="00A44492">
        <w:rPr>
          <w:rFonts w:ascii="Times New Roman" w:hAnsi="Times New Roman" w:cs="Times New Roman"/>
          <w:sz w:val="20"/>
          <w:szCs w:val="20"/>
          <w:u w:val="single"/>
        </w:rPr>
        <w:t xml:space="preserve">The refusal to permit entry, inspection, or collection of samples of </w:t>
      </w:r>
      <w:r w:rsidR="000A2A4D" w:rsidRPr="00A44492">
        <w:rPr>
          <w:rFonts w:ascii="Times New Roman" w:hAnsi="Times New Roman" w:cs="Times New Roman"/>
          <w:sz w:val="20"/>
          <w:szCs w:val="20"/>
          <w:u w:val="single"/>
        </w:rPr>
        <w:t xml:space="preserve">“Other Hemp Extract Animal </w:t>
      </w:r>
      <w:r w:rsidR="006D69F5">
        <w:rPr>
          <w:rFonts w:ascii="Times New Roman" w:hAnsi="Times New Roman" w:cs="Times New Roman"/>
          <w:sz w:val="20"/>
          <w:szCs w:val="20"/>
          <w:u w:val="single"/>
        </w:rPr>
        <w:t>Ingestant</w:t>
      </w:r>
      <w:r w:rsidR="000A2A4D" w:rsidRPr="00A44492">
        <w:rPr>
          <w:rFonts w:ascii="Times New Roman" w:hAnsi="Times New Roman" w:cs="Times New Roman"/>
          <w:sz w:val="20"/>
          <w:szCs w:val="20"/>
          <w:u w:val="single"/>
        </w:rPr>
        <w:t>”</w:t>
      </w:r>
      <w:r w:rsidR="008E735E" w:rsidRPr="00A44492">
        <w:rPr>
          <w:rFonts w:ascii="Times New Roman" w:hAnsi="Times New Roman" w:cs="Times New Roman"/>
          <w:sz w:val="20"/>
          <w:szCs w:val="20"/>
          <w:u w:val="single"/>
        </w:rPr>
        <w:t xml:space="preserve"> by authorized department personnel.</w:t>
      </w:r>
    </w:p>
    <w:p w14:paraId="12621373" w14:textId="70626C71" w:rsidR="008E735E" w:rsidRPr="00A44492" w:rsidRDefault="004E54D3" w:rsidP="008E735E">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4. </w:t>
      </w:r>
      <w:r w:rsidR="008E735E" w:rsidRPr="00A44492">
        <w:rPr>
          <w:rFonts w:ascii="Times New Roman" w:hAnsi="Times New Roman" w:cs="Times New Roman"/>
          <w:sz w:val="20"/>
          <w:szCs w:val="20"/>
          <w:u w:val="single"/>
        </w:rPr>
        <w:t xml:space="preserve">The removal or disposal of a lot of </w:t>
      </w:r>
      <w:r w:rsidR="000A2A4D" w:rsidRPr="00A44492">
        <w:rPr>
          <w:rFonts w:ascii="Times New Roman" w:hAnsi="Times New Roman" w:cs="Times New Roman"/>
          <w:sz w:val="20"/>
          <w:szCs w:val="20"/>
          <w:u w:val="single"/>
        </w:rPr>
        <w:t xml:space="preserve">“Other </w:t>
      </w:r>
      <w:r w:rsidRPr="00A44492">
        <w:rPr>
          <w:rFonts w:ascii="Times New Roman" w:hAnsi="Times New Roman" w:cs="Times New Roman"/>
          <w:sz w:val="20"/>
          <w:szCs w:val="20"/>
          <w:u w:val="single"/>
        </w:rPr>
        <w:t xml:space="preserve">Hemp Extract Animal </w:t>
      </w:r>
      <w:r w:rsidR="006D69F5">
        <w:rPr>
          <w:rFonts w:ascii="Times New Roman" w:hAnsi="Times New Roman" w:cs="Times New Roman"/>
          <w:sz w:val="20"/>
          <w:szCs w:val="20"/>
          <w:u w:val="single"/>
        </w:rPr>
        <w:t>Ingestant</w:t>
      </w:r>
      <w:r w:rsidR="000A2A4D" w:rsidRPr="00A44492">
        <w:rPr>
          <w:rFonts w:ascii="Times New Roman" w:hAnsi="Times New Roman" w:cs="Times New Roman"/>
          <w:sz w:val="20"/>
          <w:szCs w:val="20"/>
          <w:u w:val="single"/>
        </w:rPr>
        <w:t>”</w:t>
      </w:r>
      <w:r w:rsidR="004C2997" w:rsidRPr="00A44492">
        <w:rPr>
          <w:rFonts w:ascii="Times New Roman" w:hAnsi="Times New Roman" w:cs="Times New Roman"/>
          <w:sz w:val="20"/>
          <w:szCs w:val="20"/>
          <w:u w:val="single"/>
        </w:rPr>
        <w:t xml:space="preserve"> </w:t>
      </w:r>
      <w:r w:rsidR="008E735E" w:rsidRPr="00A44492">
        <w:rPr>
          <w:rFonts w:ascii="Times New Roman" w:hAnsi="Times New Roman" w:cs="Times New Roman"/>
          <w:sz w:val="20"/>
          <w:szCs w:val="20"/>
          <w:u w:val="single"/>
        </w:rPr>
        <w:t>that has had a stop-sale, stop-use, removal, or hold order issued, prior to release by the department or the court.</w:t>
      </w:r>
    </w:p>
    <w:p w14:paraId="5790EC48" w14:textId="72DF5095" w:rsidR="008E735E" w:rsidRPr="00A44492" w:rsidRDefault="004E54D3" w:rsidP="008E735E">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5. </w:t>
      </w:r>
      <w:r w:rsidR="008E735E" w:rsidRPr="00A44492">
        <w:rPr>
          <w:rFonts w:ascii="Times New Roman" w:hAnsi="Times New Roman" w:cs="Times New Roman"/>
          <w:sz w:val="20"/>
          <w:szCs w:val="20"/>
          <w:u w:val="single"/>
        </w:rPr>
        <w:t xml:space="preserve">The use of any label that does not comply with the provisions of </w:t>
      </w:r>
      <w:r w:rsidR="004C2997" w:rsidRPr="00A44492">
        <w:rPr>
          <w:rFonts w:ascii="Times New Roman" w:hAnsi="Times New Roman" w:cs="Times New Roman"/>
          <w:sz w:val="20"/>
          <w:szCs w:val="20"/>
          <w:u w:val="single"/>
        </w:rPr>
        <w:t>Chapter 581, F.S. and this rule</w:t>
      </w:r>
      <w:r w:rsidR="008E735E" w:rsidRPr="00A44492">
        <w:rPr>
          <w:rFonts w:ascii="Times New Roman" w:hAnsi="Times New Roman" w:cs="Times New Roman"/>
          <w:sz w:val="20"/>
          <w:szCs w:val="20"/>
          <w:u w:val="single"/>
        </w:rPr>
        <w:t>.</w:t>
      </w:r>
    </w:p>
    <w:p w14:paraId="6DC56743" w14:textId="2994EC3E" w:rsidR="008E735E" w:rsidRPr="00A44492" w:rsidRDefault="004E54D3" w:rsidP="008E735E">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6. </w:t>
      </w:r>
      <w:r w:rsidR="008E735E" w:rsidRPr="00A44492">
        <w:rPr>
          <w:rFonts w:ascii="Times New Roman" w:hAnsi="Times New Roman" w:cs="Times New Roman"/>
          <w:sz w:val="20"/>
          <w:szCs w:val="20"/>
          <w:u w:val="single"/>
        </w:rPr>
        <w:t>The forging, counterfeiting, simulating, or false representing of any label.</w:t>
      </w:r>
    </w:p>
    <w:p w14:paraId="49175EC4" w14:textId="6F17FF70" w:rsidR="008E735E" w:rsidRPr="00A44492" w:rsidRDefault="004E54D3" w:rsidP="008E735E">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7. </w:t>
      </w:r>
      <w:r w:rsidR="008E735E" w:rsidRPr="00A44492">
        <w:rPr>
          <w:rFonts w:ascii="Times New Roman" w:hAnsi="Times New Roman" w:cs="Times New Roman"/>
          <w:sz w:val="20"/>
          <w:szCs w:val="20"/>
          <w:u w:val="single"/>
        </w:rPr>
        <w:t>Placing or permitting to be placed any false advertisement or misleading statement on a label.</w:t>
      </w:r>
    </w:p>
    <w:p w14:paraId="00AF4B92" w14:textId="1F9B3DA6" w:rsidR="008E735E" w:rsidRPr="00A44492" w:rsidRDefault="00557D6D" w:rsidP="008E735E">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8. </w:t>
      </w:r>
      <w:r w:rsidR="008E735E" w:rsidRPr="00A44492">
        <w:rPr>
          <w:rFonts w:ascii="Times New Roman" w:hAnsi="Times New Roman" w:cs="Times New Roman"/>
          <w:sz w:val="20"/>
          <w:szCs w:val="20"/>
          <w:u w:val="single"/>
        </w:rPr>
        <w:t>The failure or refusal to register, file reports, or perform any other affirmative act required by this rule.</w:t>
      </w:r>
    </w:p>
    <w:p w14:paraId="5550ABF4" w14:textId="77C15DFF" w:rsidR="004C2997" w:rsidRPr="00A44492" w:rsidRDefault="00557D6D" w:rsidP="004C2997">
      <w:pPr>
        <w:rPr>
          <w:rFonts w:ascii="Times New Roman" w:hAnsi="Times New Roman" w:cs="Times New Roman"/>
          <w:bCs/>
          <w:sz w:val="20"/>
          <w:szCs w:val="20"/>
          <w:u w:val="single"/>
        </w:rPr>
      </w:pPr>
      <w:r w:rsidRPr="00A44492">
        <w:rPr>
          <w:rFonts w:ascii="Times New Roman" w:hAnsi="Times New Roman" w:cs="Times New Roman"/>
          <w:bCs/>
          <w:sz w:val="20"/>
          <w:szCs w:val="20"/>
          <w:u w:val="single"/>
        </w:rPr>
        <w:t>(8</w:t>
      </w:r>
      <w:r w:rsidR="008E735E" w:rsidRPr="00A44492">
        <w:rPr>
          <w:rFonts w:ascii="Times New Roman" w:hAnsi="Times New Roman" w:cs="Times New Roman"/>
          <w:bCs/>
          <w:sz w:val="20"/>
          <w:szCs w:val="20"/>
          <w:u w:val="single"/>
        </w:rPr>
        <w:t xml:space="preserve">) Penalties </w:t>
      </w:r>
    </w:p>
    <w:p w14:paraId="12E19446" w14:textId="7B8261A6" w:rsidR="004C2997" w:rsidRPr="00A44492" w:rsidRDefault="004C2997" w:rsidP="004C2997">
      <w:pPr>
        <w:rPr>
          <w:rFonts w:ascii="Times New Roman" w:hAnsi="Times New Roman" w:cs="Times New Roman"/>
          <w:sz w:val="20"/>
          <w:szCs w:val="20"/>
          <w:u w:val="single"/>
        </w:rPr>
      </w:pPr>
      <w:r w:rsidRPr="00A44492">
        <w:rPr>
          <w:rFonts w:ascii="Times New Roman" w:hAnsi="Times New Roman" w:cs="Times New Roman"/>
          <w:sz w:val="20"/>
          <w:szCs w:val="20"/>
          <w:u w:val="single"/>
        </w:rPr>
        <w:t>(a)</w:t>
      </w:r>
      <w:r w:rsidR="00F92856" w:rsidRPr="00A44492">
        <w:rPr>
          <w:rFonts w:ascii="Times New Roman" w:hAnsi="Times New Roman" w:cs="Times New Roman"/>
          <w:sz w:val="20"/>
          <w:szCs w:val="20"/>
          <w:u w:val="single"/>
        </w:rPr>
        <w:t xml:space="preserve"> </w:t>
      </w:r>
      <w:r w:rsidRPr="00A44492">
        <w:rPr>
          <w:rFonts w:ascii="Times New Roman" w:hAnsi="Times New Roman" w:cs="Times New Roman"/>
          <w:sz w:val="20"/>
          <w:szCs w:val="20"/>
          <w:u w:val="single"/>
        </w:rPr>
        <w:t xml:space="preserve">The department may impose one or more of the following penalties against any person who violates any provision of this </w:t>
      </w:r>
      <w:r w:rsidR="008C2112" w:rsidRPr="00A44492">
        <w:rPr>
          <w:rFonts w:ascii="Times New Roman" w:hAnsi="Times New Roman" w:cs="Times New Roman"/>
          <w:sz w:val="20"/>
          <w:szCs w:val="20"/>
          <w:u w:val="single"/>
        </w:rPr>
        <w:t>rule</w:t>
      </w:r>
      <w:r w:rsidRPr="00A44492">
        <w:rPr>
          <w:rFonts w:ascii="Times New Roman" w:hAnsi="Times New Roman" w:cs="Times New Roman"/>
          <w:sz w:val="20"/>
          <w:szCs w:val="20"/>
          <w:u w:val="single"/>
        </w:rPr>
        <w:t>:</w:t>
      </w:r>
    </w:p>
    <w:p w14:paraId="2CC9DDB4" w14:textId="14575125" w:rsidR="004C2997" w:rsidRPr="00A44492" w:rsidRDefault="002E4C9E" w:rsidP="004C2997">
      <w:pPr>
        <w:rPr>
          <w:rFonts w:ascii="Times New Roman" w:hAnsi="Times New Roman" w:cs="Times New Roman"/>
          <w:sz w:val="20"/>
          <w:szCs w:val="20"/>
          <w:u w:val="single"/>
        </w:rPr>
      </w:pPr>
      <w:r w:rsidRPr="00A44492">
        <w:rPr>
          <w:rFonts w:ascii="Times New Roman" w:hAnsi="Times New Roman" w:cs="Times New Roman"/>
          <w:sz w:val="20"/>
          <w:szCs w:val="20"/>
          <w:u w:val="single"/>
        </w:rPr>
        <w:t>1</w:t>
      </w:r>
      <w:r w:rsidR="00557D6D" w:rsidRPr="00A44492">
        <w:rPr>
          <w:rFonts w:ascii="Times New Roman" w:hAnsi="Times New Roman" w:cs="Times New Roman"/>
          <w:sz w:val="20"/>
          <w:szCs w:val="20"/>
          <w:u w:val="single"/>
        </w:rPr>
        <w:t xml:space="preserve">. </w:t>
      </w:r>
      <w:r w:rsidR="004C2997" w:rsidRPr="00A44492">
        <w:rPr>
          <w:rFonts w:ascii="Times New Roman" w:hAnsi="Times New Roman" w:cs="Times New Roman"/>
          <w:sz w:val="20"/>
          <w:szCs w:val="20"/>
          <w:u w:val="single"/>
        </w:rPr>
        <w:t>Imposition of an administrative fine in the Class I</w:t>
      </w:r>
      <w:r w:rsidRPr="00A44492">
        <w:rPr>
          <w:rFonts w:ascii="Times New Roman" w:hAnsi="Times New Roman" w:cs="Times New Roman"/>
          <w:sz w:val="20"/>
          <w:szCs w:val="20"/>
          <w:u w:val="single"/>
        </w:rPr>
        <w:t>I</w:t>
      </w:r>
      <w:r w:rsidR="004C2997" w:rsidRPr="00A44492">
        <w:rPr>
          <w:rFonts w:ascii="Times New Roman" w:hAnsi="Times New Roman" w:cs="Times New Roman"/>
          <w:sz w:val="20"/>
          <w:szCs w:val="20"/>
          <w:u w:val="single"/>
        </w:rPr>
        <w:t xml:space="preserve"> category pursuant to s. 570.971 for each occurrence.</w:t>
      </w:r>
    </w:p>
    <w:p w14:paraId="574B2046" w14:textId="1CD13C71" w:rsidR="004C2997" w:rsidRPr="00A44492" w:rsidRDefault="002E4C9E" w:rsidP="004C2997">
      <w:pPr>
        <w:rPr>
          <w:rFonts w:ascii="Times New Roman" w:hAnsi="Times New Roman" w:cs="Times New Roman"/>
          <w:sz w:val="20"/>
          <w:szCs w:val="20"/>
          <w:u w:val="single"/>
        </w:rPr>
      </w:pPr>
      <w:r w:rsidRPr="00A44492">
        <w:rPr>
          <w:rFonts w:ascii="Times New Roman" w:hAnsi="Times New Roman" w:cs="Times New Roman"/>
          <w:sz w:val="20"/>
          <w:szCs w:val="20"/>
          <w:u w:val="single"/>
        </w:rPr>
        <w:t>2</w:t>
      </w:r>
      <w:r w:rsidR="00557D6D" w:rsidRPr="00A44492">
        <w:rPr>
          <w:rFonts w:ascii="Times New Roman" w:hAnsi="Times New Roman" w:cs="Times New Roman"/>
          <w:sz w:val="20"/>
          <w:szCs w:val="20"/>
          <w:u w:val="single"/>
        </w:rPr>
        <w:t xml:space="preserve">. </w:t>
      </w:r>
      <w:r w:rsidR="004C2997" w:rsidRPr="00A44492">
        <w:rPr>
          <w:rFonts w:ascii="Times New Roman" w:hAnsi="Times New Roman" w:cs="Times New Roman"/>
          <w:sz w:val="20"/>
          <w:szCs w:val="20"/>
          <w:u w:val="single"/>
        </w:rPr>
        <w:t>Revocation or suspension of the registration.</w:t>
      </w:r>
    </w:p>
    <w:p w14:paraId="78220E1E" w14:textId="36A91B2B" w:rsidR="004C2997" w:rsidRPr="00A44492" w:rsidRDefault="002E4C9E" w:rsidP="004C2997">
      <w:pPr>
        <w:rPr>
          <w:rFonts w:ascii="Times New Roman" w:hAnsi="Times New Roman" w:cs="Times New Roman"/>
          <w:sz w:val="20"/>
          <w:szCs w:val="20"/>
          <w:u w:val="single"/>
        </w:rPr>
      </w:pPr>
      <w:r w:rsidRPr="00A44492">
        <w:rPr>
          <w:rFonts w:ascii="Times New Roman" w:hAnsi="Times New Roman" w:cs="Times New Roman"/>
          <w:sz w:val="20"/>
          <w:szCs w:val="20"/>
          <w:u w:val="single"/>
        </w:rPr>
        <w:t>3</w:t>
      </w:r>
      <w:r w:rsidR="00557D6D" w:rsidRPr="00A44492">
        <w:rPr>
          <w:rFonts w:ascii="Times New Roman" w:hAnsi="Times New Roman" w:cs="Times New Roman"/>
          <w:sz w:val="20"/>
          <w:szCs w:val="20"/>
          <w:u w:val="single"/>
        </w:rPr>
        <w:t xml:space="preserve">. </w:t>
      </w:r>
      <w:r w:rsidR="004C2997" w:rsidRPr="00A44492">
        <w:rPr>
          <w:rFonts w:ascii="Times New Roman" w:hAnsi="Times New Roman" w:cs="Times New Roman"/>
          <w:sz w:val="20"/>
          <w:szCs w:val="20"/>
          <w:u w:val="single"/>
        </w:rPr>
        <w:t xml:space="preserve">Probation for up to </w:t>
      </w:r>
      <w:r w:rsidRPr="00A44492">
        <w:rPr>
          <w:rFonts w:ascii="Times New Roman" w:hAnsi="Times New Roman" w:cs="Times New Roman"/>
          <w:sz w:val="20"/>
          <w:szCs w:val="20"/>
          <w:u w:val="single"/>
        </w:rPr>
        <w:t>1 year, with conditions</w:t>
      </w:r>
      <w:r w:rsidR="004C2997" w:rsidRPr="00A44492">
        <w:rPr>
          <w:rFonts w:ascii="Times New Roman" w:hAnsi="Times New Roman" w:cs="Times New Roman"/>
          <w:sz w:val="20"/>
          <w:szCs w:val="20"/>
          <w:u w:val="single"/>
        </w:rPr>
        <w:t>.</w:t>
      </w:r>
    </w:p>
    <w:p w14:paraId="736CCBC6" w14:textId="0AA5FD73" w:rsidR="004C2997" w:rsidRPr="00A44492" w:rsidRDefault="00557D6D" w:rsidP="004C2997">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(b) </w:t>
      </w:r>
      <w:r w:rsidR="004C2997" w:rsidRPr="00A44492">
        <w:rPr>
          <w:rFonts w:ascii="Times New Roman" w:hAnsi="Times New Roman" w:cs="Times New Roman"/>
          <w:sz w:val="20"/>
          <w:szCs w:val="20"/>
          <w:u w:val="single"/>
        </w:rPr>
        <w:t xml:space="preserve">In cases where the department has determined a pattern of noncompliance with the provisions of this chapter, penalties may be imposed </w:t>
      </w:r>
      <w:r w:rsidRPr="00A44492">
        <w:rPr>
          <w:rFonts w:ascii="Times New Roman" w:hAnsi="Times New Roman" w:cs="Times New Roman"/>
          <w:sz w:val="20"/>
          <w:szCs w:val="20"/>
          <w:u w:val="single"/>
        </w:rPr>
        <w:t>in accordance with subsection (8)(a</w:t>
      </w:r>
      <w:r w:rsidR="004C2997" w:rsidRPr="00A44492">
        <w:rPr>
          <w:rFonts w:ascii="Times New Roman" w:hAnsi="Times New Roman" w:cs="Times New Roman"/>
          <w:sz w:val="20"/>
          <w:szCs w:val="20"/>
          <w:u w:val="single"/>
        </w:rPr>
        <w:t>). Such penalties are in addition to any penalty or penalties that might be imposed under a</w:t>
      </w:r>
      <w:r w:rsidR="00566EB7" w:rsidRPr="00A44492">
        <w:rPr>
          <w:rFonts w:ascii="Times New Roman" w:hAnsi="Times New Roman" w:cs="Times New Roman"/>
          <w:sz w:val="20"/>
          <w:szCs w:val="20"/>
          <w:u w:val="single"/>
        </w:rPr>
        <w:t>ny other portion of this rule</w:t>
      </w:r>
      <w:r w:rsidR="004C2997" w:rsidRPr="00A44492">
        <w:rPr>
          <w:rFonts w:ascii="Times New Roman" w:hAnsi="Times New Roman" w:cs="Times New Roman"/>
          <w:sz w:val="20"/>
          <w:szCs w:val="20"/>
          <w:u w:val="single"/>
        </w:rPr>
        <w:t>.</w:t>
      </w:r>
    </w:p>
    <w:p w14:paraId="06F6D91B" w14:textId="6C81D8B3" w:rsidR="008E735E" w:rsidRPr="00A44492" w:rsidRDefault="003C7452" w:rsidP="008E735E">
      <w:pPr>
        <w:rPr>
          <w:rFonts w:ascii="Times New Roman" w:hAnsi="Times New Roman" w:cs="Times New Roman"/>
          <w:sz w:val="20"/>
          <w:szCs w:val="20"/>
          <w:u w:val="single"/>
        </w:rPr>
      </w:pPr>
      <w:r w:rsidRPr="00A44492">
        <w:rPr>
          <w:rFonts w:ascii="Times New Roman" w:hAnsi="Times New Roman" w:cs="Times New Roman"/>
          <w:bCs/>
          <w:sz w:val="20"/>
          <w:szCs w:val="20"/>
          <w:u w:val="single"/>
        </w:rPr>
        <w:t>(c</w:t>
      </w:r>
      <w:r w:rsidR="004C2997" w:rsidRPr="00A44492">
        <w:rPr>
          <w:rFonts w:ascii="Times New Roman" w:hAnsi="Times New Roman" w:cs="Times New Roman"/>
          <w:bCs/>
          <w:sz w:val="20"/>
          <w:szCs w:val="20"/>
          <w:u w:val="single"/>
        </w:rPr>
        <w:t>)</w:t>
      </w:r>
      <w:r w:rsidR="00557D6D" w:rsidRPr="00A44492">
        <w:rPr>
          <w:rFonts w:ascii="Times New Roman" w:hAnsi="Times New Roman" w:cs="Times New Roman"/>
          <w:bCs/>
          <w:sz w:val="20"/>
          <w:szCs w:val="20"/>
          <w:u w:val="single"/>
        </w:rPr>
        <w:t xml:space="preserve"> </w:t>
      </w:r>
      <w:r w:rsidR="008E735E" w:rsidRPr="00A44492">
        <w:rPr>
          <w:rFonts w:ascii="Times New Roman" w:hAnsi="Times New Roman" w:cs="Times New Roman"/>
          <w:bCs/>
          <w:sz w:val="20"/>
          <w:szCs w:val="20"/>
          <w:u w:val="single"/>
        </w:rPr>
        <w:t>Detained commercial feed and feedstuff.</w:t>
      </w:r>
    </w:p>
    <w:p w14:paraId="46F3A61E" w14:textId="193F4C8B" w:rsidR="008E735E" w:rsidRPr="00A44492" w:rsidRDefault="00557D6D" w:rsidP="008E735E">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1. </w:t>
      </w:r>
      <w:r w:rsidR="008E735E" w:rsidRPr="00A44492">
        <w:rPr>
          <w:rFonts w:ascii="Times New Roman" w:hAnsi="Times New Roman" w:cs="Times New Roman"/>
          <w:sz w:val="20"/>
          <w:szCs w:val="20"/>
          <w:u w:val="single"/>
        </w:rPr>
        <w:t>STOP-SALE, STO</w:t>
      </w:r>
      <w:r w:rsidRPr="00A44492">
        <w:rPr>
          <w:rFonts w:ascii="Times New Roman" w:hAnsi="Times New Roman" w:cs="Times New Roman"/>
          <w:sz w:val="20"/>
          <w:szCs w:val="20"/>
          <w:u w:val="single"/>
        </w:rPr>
        <w:t xml:space="preserve">P-USE, REMOVAL, OR HOLD ORDERS. </w:t>
      </w:r>
      <w:r w:rsidR="008E735E" w:rsidRPr="00A44492">
        <w:rPr>
          <w:rFonts w:ascii="Times New Roman" w:hAnsi="Times New Roman" w:cs="Times New Roman"/>
          <w:sz w:val="20"/>
          <w:szCs w:val="20"/>
          <w:u w:val="single"/>
        </w:rPr>
        <w:t xml:space="preserve">When the department has cause to believe any lot of </w:t>
      </w:r>
      <w:r w:rsidR="000A2A4D" w:rsidRPr="00A44492">
        <w:rPr>
          <w:rFonts w:ascii="Times New Roman" w:hAnsi="Times New Roman" w:cs="Times New Roman"/>
          <w:sz w:val="20"/>
          <w:szCs w:val="20"/>
          <w:u w:val="single"/>
        </w:rPr>
        <w:t xml:space="preserve">“Other Hemp Extract Animal </w:t>
      </w:r>
      <w:r w:rsidR="006D69F5">
        <w:rPr>
          <w:rFonts w:ascii="Times New Roman" w:hAnsi="Times New Roman" w:cs="Times New Roman"/>
          <w:sz w:val="20"/>
          <w:szCs w:val="20"/>
          <w:u w:val="single"/>
        </w:rPr>
        <w:t>Ingestant</w:t>
      </w:r>
      <w:r w:rsidR="000A2A4D" w:rsidRPr="00A44492">
        <w:rPr>
          <w:rFonts w:ascii="Times New Roman" w:hAnsi="Times New Roman" w:cs="Times New Roman"/>
          <w:sz w:val="20"/>
          <w:szCs w:val="20"/>
          <w:u w:val="single"/>
        </w:rPr>
        <w:t>”</w:t>
      </w:r>
      <w:r w:rsidR="004C2997" w:rsidRPr="00A44492">
        <w:rPr>
          <w:rFonts w:ascii="Times New Roman" w:hAnsi="Times New Roman" w:cs="Times New Roman"/>
          <w:sz w:val="20"/>
          <w:szCs w:val="20"/>
          <w:u w:val="single"/>
        </w:rPr>
        <w:t xml:space="preserve"> </w:t>
      </w:r>
      <w:r w:rsidR="008E735E" w:rsidRPr="00A44492">
        <w:rPr>
          <w:rFonts w:ascii="Times New Roman" w:hAnsi="Times New Roman" w:cs="Times New Roman"/>
          <w:sz w:val="20"/>
          <w:szCs w:val="20"/>
          <w:u w:val="single"/>
        </w:rPr>
        <w:t xml:space="preserve">is being distributed in violation of this rule, it may issue and enforce a written or printed stop-sale, stop-use, removal, or hold order, warning the possessor not to dispose of the </w:t>
      </w:r>
      <w:r w:rsidR="000A2A4D" w:rsidRPr="00A44492">
        <w:rPr>
          <w:rFonts w:ascii="Times New Roman" w:hAnsi="Times New Roman" w:cs="Times New Roman"/>
          <w:sz w:val="20"/>
          <w:szCs w:val="20"/>
          <w:u w:val="single"/>
        </w:rPr>
        <w:t xml:space="preserve">“Other </w:t>
      </w:r>
      <w:r w:rsidR="002E4C9E" w:rsidRPr="00A44492">
        <w:rPr>
          <w:rFonts w:ascii="Times New Roman" w:hAnsi="Times New Roman" w:cs="Times New Roman"/>
          <w:sz w:val="20"/>
          <w:szCs w:val="20"/>
          <w:u w:val="single"/>
        </w:rPr>
        <w:t xml:space="preserve">Hemp Extract Animal </w:t>
      </w:r>
      <w:r w:rsidR="006D69F5">
        <w:rPr>
          <w:rFonts w:ascii="Times New Roman" w:hAnsi="Times New Roman" w:cs="Times New Roman"/>
          <w:sz w:val="20"/>
          <w:szCs w:val="20"/>
          <w:u w:val="single"/>
        </w:rPr>
        <w:t>Ingestant</w:t>
      </w:r>
      <w:r w:rsidR="000A2A4D" w:rsidRPr="00A44492">
        <w:rPr>
          <w:rFonts w:ascii="Times New Roman" w:hAnsi="Times New Roman" w:cs="Times New Roman"/>
          <w:sz w:val="20"/>
          <w:szCs w:val="20"/>
          <w:u w:val="single"/>
        </w:rPr>
        <w:t>”</w:t>
      </w:r>
      <w:r w:rsidR="008E735E" w:rsidRPr="00A44492">
        <w:rPr>
          <w:rFonts w:ascii="Times New Roman" w:hAnsi="Times New Roman" w:cs="Times New Roman"/>
          <w:sz w:val="20"/>
          <w:szCs w:val="20"/>
          <w:u w:val="single"/>
        </w:rPr>
        <w:t xml:space="preserve"> in any manner until written permission is given by the department or a court of competent jurisdiction. The department shall release the </w:t>
      </w:r>
      <w:r w:rsidR="000A2A4D" w:rsidRPr="00A44492">
        <w:rPr>
          <w:rFonts w:ascii="Times New Roman" w:hAnsi="Times New Roman" w:cs="Times New Roman"/>
          <w:sz w:val="20"/>
          <w:szCs w:val="20"/>
          <w:u w:val="single"/>
        </w:rPr>
        <w:t xml:space="preserve">“Other Hemp Extract Animal </w:t>
      </w:r>
      <w:r w:rsidR="006D69F5">
        <w:rPr>
          <w:rFonts w:ascii="Times New Roman" w:hAnsi="Times New Roman" w:cs="Times New Roman"/>
          <w:sz w:val="20"/>
          <w:szCs w:val="20"/>
          <w:u w:val="single"/>
        </w:rPr>
        <w:t>Ingestant</w:t>
      </w:r>
      <w:r w:rsidR="000A2A4D" w:rsidRPr="00A44492">
        <w:rPr>
          <w:rFonts w:ascii="Times New Roman" w:hAnsi="Times New Roman" w:cs="Times New Roman"/>
          <w:sz w:val="20"/>
          <w:szCs w:val="20"/>
          <w:u w:val="single"/>
        </w:rPr>
        <w:t>”</w:t>
      </w:r>
      <w:r w:rsidR="004C2997" w:rsidRPr="00A44492">
        <w:rPr>
          <w:rFonts w:ascii="Times New Roman" w:hAnsi="Times New Roman" w:cs="Times New Roman"/>
          <w:sz w:val="20"/>
          <w:szCs w:val="20"/>
          <w:u w:val="single"/>
        </w:rPr>
        <w:t xml:space="preserve"> </w:t>
      </w:r>
      <w:r w:rsidR="008E735E" w:rsidRPr="00A44492">
        <w:rPr>
          <w:rFonts w:ascii="Times New Roman" w:hAnsi="Times New Roman" w:cs="Times New Roman"/>
          <w:sz w:val="20"/>
          <w:szCs w:val="20"/>
          <w:u w:val="single"/>
        </w:rPr>
        <w:t xml:space="preserve">so withdrawn when the provisions and rules have been complied with and all costs and expenses incurred in the withdrawal have been paid. The department may permit any lot of </w:t>
      </w:r>
      <w:r w:rsidR="000A2A4D" w:rsidRPr="00A44492">
        <w:rPr>
          <w:rFonts w:ascii="Times New Roman" w:hAnsi="Times New Roman" w:cs="Times New Roman"/>
          <w:sz w:val="20"/>
          <w:szCs w:val="20"/>
          <w:u w:val="single"/>
        </w:rPr>
        <w:t xml:space="preserve">“Other </w:t>
      </w:r>
      <w:r w:rsidRPr="00A44492">
        <w:rPr>
          <w:rFonts w:ascii="Times New Roman" w:hAnsi="Times New Roman" w:cs="Times New Roman"/>
          <w:sz w:val="20"/>
          <w:szCs w:val="20"/>
          <w:u w:val="single"/>
        </w:rPr>
        <w:t xml:space="preserve">Hemp Extract Animal </w:t>
      </w:r>
      <w:r w:rsidR="006D69F5">
        <w:rPr>
          <w:rFonts w:ascii="Times New Roman" w:hAnsi="Times New Roman" w:cs="Times New Roman"/>
          <w:sz w:val="20"/>
          <w:szCs w:val="20"/>
          <w:u w:val="single"/>
        </w:rPr>
        <w:t>Ingestant</w:t>
      </w:r>
      <w:r w:rsidR="000A2A4D" w:rsidRPr="00A44492">
        <w:rPr>
          <w:rFonts w:ascii="Times New Roman" w:hAnsi="Times New Roman" w:cs="Times New Roman"/>
          <w:sz w:val="20"/>
          <w:szCs w:val="20"/>
          <w:u w:val="single"/>
        </w:rPr>
        <w:t>”</w:t>
      </w:r>
      <w:r w:rsidR="008E735E" w:rsidRPr="00A44492">
        <w:rPr>
          <w:rFonts w:ascii="Times New Roman" w:hAnsi="Times New Roman" w:cs="Times New Roman"/>
          <w:sz w:val="20"/>
          <w:szCs w:val="20"/>
          <w:u w:val="single"/>
        </w:rPr>
        <w:t xml:space="preserve"> under stop-sale, stop-use, removal, or hold order to be sold to a consumer who shall sign a statement at the time of purchase professing knowledge of the violation. If compliance is not obtained within 30 days, the department may begin proceedings for condemnation.</w:t>
      </w:r>
    </w:p>
    <w:p w14:paraId="0C38A76A" w14:textId="499310D5" w:rsidR="008E735E" w:rsidRPr="00A44492" w:rsidRDefault="00557D6D" w:rsidP="008E735E">
      <w:pPr>
        <w:rPr>
          <w:rFonts w:ascii="Times New Roman" w:hAnsi="Times New Roman" w:cs="Times New Roman"/>
          <w:sz w:val="20"/>
          <w:szCs w:val="20"/>
          <w:u w:val="single"/>
        </w:rPr>
      </w:pPr>
      <w:r w:rsidRPr="00A44492">
        <w:rPr>
          <w:rFonts w:ascii="Times New Roman" w:hAnsi="Times New Roman" w:cs="Times New Roman"/>
          <w:sz w:val="20"/>
          <w:szCs w:val="20"/>
          <w:u w:val="single"/>
        </w:rPr>
        <w:t xml:space="preserve">2. </w:t>
      </w:r>
      <w:r w:rsidR="008E735E" w:rsidRPr="00A44492">
        <w:rPr>
          <w:rFonts w:ascii="Times New Roman" w:hAnsi="Times New Roman" w:cs="Times New Roman"/>
          <w:sz w:val="20"/>
          <w:szCs w:val="20"/>
          <w:u w:val="single"/>
        </w:rPr>
        <w:t xml:space="preserve">CONDEMNATION AND </w:t>
      </w:r>
      <w:r w:rsidRPr="00A44492">
        <w:rPr>
          <w:rFonts w:ascii="Times New Roman" w:hAnsi="Times New Roman" w:cs="Times New Roman"/>
          <w:sz w:val="20"/>
          <w:szCs w:val="20"/>
          <w:u w:val="single"/>
        </w:rPr>
        <w:t xml:space="preserve">CONFISCATION. </w:t>
      </w:r>
      <w:r w:rsidR="008E735E" w:rsidRPr="00A44492">
        <w:rPr>
          <w:rFonts w:ascii="Times New Roman" w:hAnsi="Times New Roman" w:cs="Times New Roman"/>
          <w:sz w:val="20"/>
          <w:szCs w:val="20"/>
          <w:u w:val="single"/>
        </w:rPr>
        <w:t xml:space="preserve">Any lot of </w:t>
      </w:r>
      <w:r w:rsidR="000A2A4D" w:rsidRPr="00A44492">
        <w:rPr>
          <w:rFonts w:ascii="Times New Roman" w:hAnsi="Times New Roman" w:cs="Times New Roman"/>
          <w:sz w:val="20"/>
          <w:szCs w:val="20"/>
          <w:u w:val="single"/>
        </w:rPr>
        <w:t xml:space="preserve">“Other </w:t>
      </w:r>
      <w:r w:rsidRPr="00A44492">
        <w:rPr>
          <w:rFonts w:ascii="Times New Roman" w:hAnsi="Times New Roman" w:cs="Times New Roman"/>
          <w:sz w:val="20"/>
          <w:szCs w:val="20"/>
          <w:u w:val="single"/>
        </w:rPr>
        <w:t xml:space="preserve">Hemp Extract Animal </w:t>
      </w:r>
      <w:r w:rsidR="006D69F5">
        <w:rPr>
          <w:rFonts w:ascii="Times New Roman" w:hAnsi="Times New Roman" w:cs="Times New Roman"/>
          <w:sz w:val="20"/>
          <w:szCs w:val="20"/>
          <w:u w:val="single"/>
        </w:rPr>
        <w:t>Ingestant</w:t>
      </w:r>
      <w:r w:rsidR="000A2A4D" w:rsidRPr="00A44492">
        <w:rPr>
          <w:rFonts w:ascii="Times New Roman" w:hAnsi="Times New Roman" w:cs="Times New Roman"/>
          <w:sz w:val="20"/>
          <w:szCs w:val="20"/>
          <w:u w:val="single"/>
        </w:rPr>
        <w:t>”</w:t>
      </w:r>
      <w:r w:rsidR="004C2997" w:rsidRPr="00A44492">
        <w:rPr>
          <w:rFonts w:ascii="Times New Roman" w:hAnsi="Times New Roman" w:cs="Times New Roman"/>
          <w:sz w:val="20"/>
          <w:szCs w:val="20"/>
          <w:u w:val="single"/>
        </w:rPr>
        <w:t xml:space="preserve"> </w:t>
      </w:r>
      <w:r w:rsidR="008E735E" w:rsidRPr="00A44492">
        <w:rPr>
          <w:rFonts w:ascii="Times New Roman" w:hAnsi="Times New Roman" w:cs="Times New Roman"/>
          <w:sz w:val="20"/>
          <w:szCs w:val="20"/>
          <w:u w:val="single"/>
        </w:rPr>
        <w:t xml:space="preserve">not in compliance with this </w:t>
      </w:r>
      <w:r w:rsidR="003A18CE" w:rsidRPr="00A44492">
        <w:rPr>
          <w:rFonts w:ascii="Times New Roman" w:hAnsi="Times New Roman" w:cs="Times New Roman"/>
          <w:sz w:val="20"/>
          <w:szCs w:val="20"/>
          <w:u w:val="single"/>
        </w:rPr>
        <w:t xml:space="preserve">rule </w:t>
      </w:r>
      <w:r w:rsidR="008E735E" w:rsidRPr="00A44492">
        <w:rPr>
          <w:rFonts w:ascii="Times New Roman" w:hAnsi="Times New Roman" w:cs="Times New Roman"/>
          <w:sz w:val="20"/>
          <w:szCs w:val="20"/>
          <w:u w:val="single"/>
        </w:rPr>
        <w:t xml:space="preserve">shall be subject to seizure on complaint of the department to the circuit court of the circuit in which the </w:t>
      </w:r>
      <w:r w:rsidR="000A2A4D" w:rsidRPr="00A44492">
        <w:rPr>
          <w:rFonts w:ascii="Times New Roman" w:hAnsi="Times New Roman" w:cs="Times New Roman"/>
          <w:sz w:val="20"/>
          <w:szCs w:val="20"/>
          <w:u w:val="single"/>
        </w:rPr>
        <w:t xml:space="preserve">“Other </w:t>
      </w:r>
      <w:r w:rsidRPr="00A44492">
        <w:rPr>
          <w:rFonts w:ascii="Times New Roman" w:hAnsi="Times New Roman" w:cs="Times New Roman"/>
          <w:sz w:val="20"/>
          <w:szCs w:val="20"/>
          <w:u w:val="single"/>
        </w:rPr>
        <w:t xml:space="preserve">Hemp Extract Animal </w:t>
      </w:r>
      <w:r w:rsidR="006D69F5">
        <w:rPr>
          <w:rFonts w:ascii="Times New Roman" w:hAnsi="Times New Roman" w:cs="Times New Roman"/>
          <w:sz w:val="20"/>
          <w:szCs w:val="20"/>
          <w:u w:val="single"/>
        </w:rPr>
        <w:t>Ingestant</w:t>
      </w:r>
      <w:r w:rsidR="000A2A4D" w:rsidRPr="00A44492">
        <w:rPr>
          <w:rFonts w:ascii="Times New Roman" w:hAnsi="Times New Roman" w:cs="Times New Roman"/>
          <w:sz w:val="20"/>
          <w:szCs w:val="20"/>
          <w:u w:val="single"/>
        </w:rPr>
        <w:t>”</w:t>
      </w:r>
      <w:r w:rsidR="004C2997" w:rsidRPr="00A44492">
        <w:rPr>
          <w:rFonts w:ascii="Times New Roman" w:hAnsi="Times New Roman" w:cs="Times New Roman"/>
          <w:sz w:val="20"/>
          <w:szCs w:val="20"/>
          <w:u w:val="single"/>
        </w:rPr>
        <w:t xml:space="preserve"> </w:t>
      </w:r>
      <w:r w:rsidR="008E735E" w:rsidRPr="00A44492">
        <w:rPr>
          <w:rFonts w:ascii="Times New Roman" w:hAnsi="Times New Roman" w:cs="Times New Roman"/>
          <w:sz w:val="20"/>
          <w:szCs w:val="20"/>
          <w:u w:val="single"/>
        </w:rPr>
        <w:t xml:space="preserve">is located. In the event the court finds the commercial feed or feedstuff to be in violation of this chapter or rules promulgated hereunder and orders the condemnation of the </w:t>
      </w:r>
      <w:r w:rsidR="000A2A4D" w:rsidRPr="00A44492">
        <w:rPr>
          <w:rFonts w:ascii="Times New Roman" w:hAnsi="Times New Roman" w:cs="Times New Roman"/>
          <w:sz w:val="20"/>
          <w:szCs w:val="20"/>
          <w:u w:val="single"/>
        </w:rPr>
        <w:t xml:space="preserve">“Other </w:t>
      </w:r>
      <w:r w:rsidRPr="00A44492">
        <w:rPr>
          <w:rFonts w:ascii="Times New Roman" w:hAnsi="Times New Roman" w:cs="Times New Roman"/>
          <w:sz w:val="20"/>
          <w:szCs w:val="20"/>
          <w:u w:val="single"/>
        </w:rPr>
        <w:t xml:space="preserve">Hemp Extract Animal </w:t>
      </w:r>
      <w:r w:rsidR="006D69F5">
        <w:rPr>
          <w:rFonts w:ascii="Times New Roman" w:hAnsi="Times New Roman" w:cs="Times New Roman"/>
          <w:sz w:val="20"/>
          <w:szCs w:val="20"/>
          <w:u w:val="single"/>
        </w:rPr>
        <w:t>Ingestant</w:t>
      </w:r>
      <w:r w:rsidR="000A2A4D" w:rsidRPr="00A44492">
        <w:rPr>
          <w:rFonts w:ascii="Times New Roman" w:hAnsi="Times New Roman" w:cs="Times New Roman"/>
          <w:sz w:val="20"/>
          <w:szCs w:val="20"/>
          <w:u w:val="single"/>
        </w:rPr>
        <w:t>”</w:t>
      </w:r>
      <w:r w:rsidR="008E735E" w:rsidRPr="00A44492">
        <w:rPr>
          <w:rFonts w:ascii="Times New Roman" w:hAnsi="Times New Roman" w:cs="Times New Roman"/>
          <w:sz w:val="20"/>
          <w:szCs w:val="20"/>
          <w:u w:val="single"/>
        </w:rPr>
        <w:t xml:space="preserve">, it shall be disposed of in the manner provided by the circuit court in the order of condemnation. In no instance shall the disposition of the </w:t>
      </w:r>
      <w:r w:rsidR="000A2A4D" w:rsidRPr="00A44492">
        <w:rPr>
          <w:rFonts w:ascii="Times New Roman" w:hAnsi="Times New Roman" w:cs="Times New Roman"/>
          <w:sz w:val="20"/>
          <w:szCs w:val="20"/>
          <w:u w:val="single"/>
        </w:rPr>
        <w:t>“Other Hem</w:t>
      </w:r>
      <w:r w:rsidRPr="00A44492">
        <w:rPr>
          <w:rFonts w:ascii="Times New Roman" w:hAnsi="Times New Roman" w:cs="Times New Roman"/>
          <w:sz w:val="20"/>
          <w:szCs w:val="20"/>
          <w:u w:val="single"/>
        </w:rPr>
        <w:t xml:space="preserve">p Extract Animal </w:t>
      </w:r>
      <w:r w:rsidR="006D69F5">
        <w:rPr>
          <w:rFonts w:ascii="Times New Roman" w:hAnsi="Times New Roman" w:cs="Times New Roman"/>
          <w:sz w:val="20"/>
          <w:szCs w:val="20"/>
          <w:u w:val="single"/>
        </w:rPr>
        <w:t>Ingestant</w:t>
      </w:r>
      <w:r w:rsidR="000A2A4D" w:rsidRPr="00A44492">
        <w:rPr>
          <w:rFonts w:ascii="Times New Roman" w:hAnsi="Times New Roman" w:cs="Times New Roman"/>
          <w:sz w:val="20"/>
          <w:szCs w:val="20"/>
          <w:u w:val="single"/>
        </w:rPr>
        <w:t>”</w:t>
      </w:r>
      <w:r w:rsidR="004C2997" w:rsidRPr="00A44492">
        <w:rPr>
          <w:rFonts w:ascii="Times New Roman" w:hAnsi="Times New Roman" w:cs="Times New Roman"/>
          <w:sz w:val="20"/>
          <w:szCs w:val="20"/>
          <w:u w:val="single"/>
        </w:rPr>
        <w:t xml:space="preserve"> </w:t>
      </w:r>
      <w:r w:rsidR="008E735E" w:rsidRPr="00A44492">
        <w:rPr>
          <w:rFonts w:ascii="Times New Roman" w:hAnsi="Times New Roman" w:cs="Times New Roman"/>
          <w:sz w:val="20"/>
          <w:szCs w:val="20"/>
          <w:u w:val="single"/>
        </w:rPr>
        <w:t xml:space="preserve">be ordered by the court without first giving the claimant an opportunity to apply to the court for release of the commercial feed or feedstuff or to apply for permission to process or relabel the </w:t>
      </w:r>
      <w:r w:rsidR="000A2A4D" w:rsidRPr="00A44492">
        <w:rPr>
          <w:rFonts w:ascii="Times New Roman" w:hAnsi="Times New Roman" w:cs="Times New Roman"/>
          <w:sz w:val="20"/>
          <w:szCs w:val="20"/>
          <w:u w:val="single"/>
        </w:rPr>
        <w:t xml:space="preserve">“Other </w:t>
      </w:r>
      <w:r w:rsidRPr="00A44492">
        <w:rPr>
          <w:rFonts w:ascii="Times New Roman" w:hAnsi="Times New Roman" w:cs="Times New Roman"/>
          <w:sz w:val="20"/>
          <w:szCs w:val="20"/>
          <w:u w:val="single"/>
        </w:rPr>
        <w:t xml:space="preserve">Hemp Extract Animal </w:t>
      </w:r>
      <w:r w:rsidR="006D69F5">
        <w:rPr>
          <w:rFonts w:ascii="Times New Roman" w:hAnsi="Times New Roman" w:cs="Times New Roman"/>
          <w:sz w:val="20"/>
          <w:szCs w:val="20"/>
          <w:u w:val="single"/>
        </w:rPr>
        <w:t>Ingestant</w:t>
      </w:r>
      <w:r w:rsidR="000A2A4D" w:rsidRPr="00A44492">
        <w:rPr>
          <w:rFonts w:ascii="Times New Roman" w:hAnsi="Times New Roman" w:cs="Times New Roman"/>
          <w:sz w:val="20"/>
          <w:szCs w:val="20"/>
          <w:u w:val="single"/>
        </w:rPr>
        <w:t>”</w:t>
      </w:r>
      <w:r w:rsidR="008E735E" w:rsidRPr="00A44492">
        <w:rPr>
          <w:rFonts w:ascii="Times New Roman" w:hAnsi="Times New Roman" w:cs="Times New Roman"/>
          <w:sz w:val="20"/>
          <w:szCs w:val="20"/>
          <w:u w:val="single"/>
        </w:rPr>
        <w:t xml:space="preserve"> to bring it into compliance with this chapter.</w:t>
      </w:r>
    </w:p>
    <w:p w14:paraId="5C039E50" w14:textId="7AC3A558" w:rsidR="00505749" w:rsidRPr="00A44492" w:rsidRDefault="003C7452"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(d</w:t>
      </w:r>
      <w:r w:rsidR="00505749" w:rsidRPr="00A44492">
        <w:rPr>
          <w:rFonts w:ascii="Times New Roman" w:hAnsi="Times New Roman" w:cs="Times New Roman"/>
          <w:sz w:val="20"/>
          <w:szCs w:val="20"/>
          <w:u w:val="single"/>
        </w:rPr>
        <w:t>) Notice of Noncompliance. Any department investigation or inspection which reveals minor violations of this rule chapter in which the department determines that the violator was unaware of the rule or unclear as to how to comply with it will result in the issuance of a notice of noncompliance as the department’s first response to the minor violation. The following violations shall result in the issuance of a notice of noncompliance:</w:t>
      </w:r>
    </w:p>
    <w:p w14:paraId="52EDA6E4" w14:textId="36399142" w:rsidR="00505749" w:rsidRPr="00A44492" w:rsidRDefault="003C7452"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1</w:t>
      </w:r>
      <w:r w:rsidR="005D6FAB" w:rsidRPr="00A44492">
        <w:rPr>
          <w:rFonts w:ascii="Times New Roman" w:hAnsi="Times New Roman" w:cs="Times New Roman"/>
          <w:sz w:val="20"/>
          <w:szCs w:val="20"/>
          <w:u w:val="single"/>
        </w:rPr>
        <w:t>.</w:t>
      </w:r>
      <w:r w:rsidR="00E60737" w:rsidRPr="00A44492">
        <w:rPr>
          <w:rFonts w:ascii="Times New Roman" w:hAnsi="Times New Roman" w:cs="Times New Roman"/>
          <w:sz w:val="20"/>
          <w:szCs w:val="20"/>
          <w:u w:val="single"/>
        </w:rPr>
        <w:t xml:space="preserve"> Failure to comply with subsection 5E-3.021(3)(b), F.A.C.</w:t>
      </w:r>
    </w:p>
    <w:p w14:paraId="5ED8C8B9" w14:textId="69E29A3F" w:rsidR="00505749" w:rsidRPr="00A44492" w:rsidRDefault="003C7452"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(e</w:t>
      </w:r>
      <w:r w:rsidR="00505749" w:rsidRPr="00A44492">
        <w:rPr>
          <w:rFonts w:ascii="Times New Roman" w:hAnsi="Times New Roman" w:cs="Times New Roman"/>
          <w:sz w:val="20"/>
          <w:szCs w:val="20"/>
          <w:u w:val="single"/>
        </w:rPr>
        <w:t>) Major violations. Major violations are all violations other than those classified as minor violations.</w:t>
      </w:r>
    </w:p>
    <w:p w14:paraId="3D995712" w14:textId="6012D503" w:rsidR="00505749" w:rsidRPr="00A44492" w:rsidRDefault="003C7452"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(f</w:t>
      </w:r>
      <w:r w:rsidR="00505749" w:rsidRPr="00A44492">
        <w:rPr>
          <w:rFonts w:ascii="Times New Roman" w:hAnsi="Times New Roman" w:cs="Times New Roman"/>
          <w:sz w:val="20"/>
          <w:szCs w:val="20"/>
          <w:u w:val="single"/>
        </w:rPr>
        <w:t xml:space="preserve">) Fines. For major violations or repeat minor violations, the Department </w:t>
      </w:r>
      <w:r w:rsidR="005D6FAB" w:rsidRPr="00A44492">
        <w:rPr>
          <w:rFonts w:ascii="Times New Roman" w:hAnsi="Times New Roman" w:cs="Times New Roman"/>
          <w:sz w:val="20"/>
          <w:szCs w:val="20"/>
          <w:u w:val="single"/>
        </w:rPr>
        <w:t>shall</w:t>
      </w:r>
      <w:r w:rsidR="00505749" w:rsidRPr="00A44492">
        <w:rPr>
          <w:rFonts w:ascii="Times New Roman" w:hAnsi="Times New Roman" w:cs="Times New Roman"/>
          <w:sz w:val="20"/>
          <w:szCs w:val="20"/>
          <w:u w:val="single"/>
        </w:rPr>
        <w:t xml:space="preserve"> impose an admi</w:t>
      </w:r>
      <w:r w:rsidR="005D6FAB" w:rsidRPr="00A44492">
        <w:rPr>
          <w:rFonts w:ascii="Times New Roman" w:hAnsi="Times New Roman" w:cs="Times New Roman"/>
          <w:sz w:val="20"/>
          <w:szCs w:val="20"/>
          <w:u w:val="single"/>
        </w:rPr>
        <w:t>nistrative fine not to exceed $5</w:t>
      </w:r>
      <w:r w:rsidR="00505749" w:rsidRPr="00A44492">
        <w:rPr>
          <w:rFonts w:ascii="Times New Roman" w:hAnsi="Times New Roman" w:cs="Times New Roman"/>
          <w:sz w:val="20"/>
          <w:szCs w:val="20"/>
          <w:u w:val="single"/>
        </w:rPr>
        <w:t>,000 per violation plus any other penalty allowed by the law including suspension or revocation of the registration. When imposing a fine, the Department will consider the degree and extent of harm or potential harm, that was or could have been caused by the violation, whether the violation was committed willfully, the compliance history of the violator, and the scope of the violation.</w:t>
      </w:r>
    </w:p>
    <w:p w14:paraId="3EAE33AB" w14:textId="22135F4E" w:rsidR="00505749" w:rsidRPr="00A44492" w:rsidRDefault="003C7452"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(g</w:t>
      </w:r>
      <w:r w:rsidR="00505749" w:rsidRPr="00A44492">
        <w:rPr>
          <w:rFonts w:ascii="Times New Roman" w:hAnsi="Times New Roman" w:cs="Times New Roman"/>
          <w:sz w:val="20"/>
          <w:szCs w:val="20"/>
          <w:u w:val="single"/>
        </w:rPr>
        <w:t>) Fine Guide. FINE GUIDE = (A(B+C+D+E</w:t>
      </w:r>
      <w:proofErr w:type="gramStart"/>
      <w:r w:rsidR="00505749" w:rsidRPr="00A44492">
        <w:rPr>
          <w:rFonts w:ascii="Times New Roman" w:hAnsi="Times New Roman" w:cs="Times New Roman"/>
          <w:sz w:val="20"/>
          <w:szCs w:val="20"/>
          <w:u w:val="single"/>
        </w:rPr>
        <w:t>))$</w:t>
      </w:r>
      <w:proofErr w:type="gramEnd"/>
      <w:r w:rsidR="00505749" w:rsidRPr="00A44492">
        <w:rPr>
          <w:rFonts w:ascii="Times New Roman" w:hAnsi="Times New Roman" w:cs="Times New Roman"/>
          <w:sz w:val="20"/>
          <w:szCs w:val="20"/>
          <w:u w:val="single"/>
        </w:rPr>
        <w:t xml:space="preserve">50. This guide shall apply for each violation </w:t>
      </w:r>
      <w:r w:rsidR="00FA0A6D" w:rsidRPr="00A44492">
        <w:rPr>
          <w:rFonts w:ascii="Times New Roman" w:hAnsi="Times New Roman" w:cs="Times New Roman"/>
          <w:sz w:val="20"/>
          <w:szCs w:val="20"/>
          <w:u w:val="single"/>
        </w:rPr>
        <w:t xml:space="preserve">of this rule </w:t>
      </w:r>
      <w:r w:rsidR="00505749" w:rsidRPr="00A44492">
        <w:rPr>
          <w:rFonts w:ascii="Times New Roman" w:hAnsi="Times New Roman" w:cs="Times New Roman"/>
          <w:sz w:val="20"/>
          <w:szCs w:val="20"/>
          <w:u w:val="single"/>
        </w:rPr>
        <w:t>for which a fine is imposed. The maximum fine is</w:t>
      </w:r>
      <w:r w:rsidR="005D6FAB" w:rsidRPr="00A44492">
        <w:rPr>
          <w:rFonts w:ascii="Times New Roman" w:hAnsi="Times New Roman" w:cs="Times New Roman"/>
          <w:sz w:val="20"/>
          <w:szCs w:val="20"/>
          <w:u w:val="single"/>
        </w:rPr>
        <w:t xml:space="preserve"> $5</w:t>
      </w:r>
      <w:r w:rsidR="00505749" w:rsidRPr="00A44492">
        <w:rPr>
          <w:rFonts w:ascii="Times New Roman" w:hAnsi="Times New Roman" w:cs="Times New Roman"/>
          <w:sz w:val="20"/>
          <w:szCs w:val="20"/>
          <w:u w:val="single"/>
        </w:rPr>
        <w:t xml:space="preserve">,000 per violation. The terms and values used in the fine guide calculation shall be: </w:t>
      </w:r>
    </w:p>
    <w:p w14:paraId="3C00F0B4" w14:textId="77777777" w:rsidR="00505749" w:rsidRPr="00A44492" w:rsidRDefault="00505749"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1. DEGREE AND EXTENT OF HARM</w:t>
      </w:r>
    </w:p>
    <w:p w14:paraId="0B1EEB1B" w14:textId="77777777" w:rsidR="00505749" w:rsidRPr="00A44492" w:rsidRDefault="00505749"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A = Animal, Human and Environmental Hazards</w:t>
      </w:r>
    </w:p>
    <w:p w14:paraId="3C2E29C0" w14:textId="77777777" w:rsidR="00505749" w:rsidRPr="00A44492" w:rsidRDefault="00505749"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1 No animal, human or environmental effects identified,</w:t>
      </w:r>
    </w:p>
    <w:p w14:paraId="52047467" w14:textId="77777777" w:rsidR="00505749" w:rsidRPr="00A44492" w:rsidRDefault="00505749"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2 Possibility, probability, or potential for harm existed, or</w:t>
      </w:r>
    </w:p>
    <w:p w14:paraId="0FF28277" w14:textId="77777777" w:rsidR="00505749" w:rsidRPr="00A44492" w:rsidRDefault="00505749"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3 Any harm to animals, humans or the environment.</w:t>
      </w:r>
    </w:p>
    <w:p w14:paraId="6583CA0C" w14:textId="77777777" w:rsidR="00505749" w:rsidRPr="00A44492" w:rsidRDefault="00505749"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B = Level of financial harm to the consumer that is created by the violation</w:t>
      </w:r>
    </w:p>
    <w:p w14:paraId="0BEB1EC1" w14:textId="77777777" w:rsidR="00505749" w:rsidRPr="00A44492" w:rsidRDefault="00505749"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1 Unknown or under $1,000,</w:t>
      </w:r>
    </w:p>
    <w:p w14:paraId="56079745" w14:textId="77777777" w:rsidR="00505749" w:rsidRPr="00A44492" w:rsidRDefault="00505749"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2 $1,000 or over and under $5,000, or</w:t>
      </w:r>
    </w:p>
    <w:p w14:paraId="7C432501" w14:textId="77777777" w:rsidR="00505749" w:rsidRPr="00A44492" w:rsidRDefault="00505749"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3 $5,000 or over.</w:t>
      </w:r>
    </w:p>
    <w:p w14:paraId="36EF89A1" w14:textId="77777777" w:rsidR="00505749" w:rsidRPr="00A44492" w:rsidRDefault="00505749"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2. WHETHER THE VIOLATION WAS COMMITTED WILLFULLY</w:t>
      </w:r>
    </w:p>
    <w:p w14:paraId="1E7FBF7B" w14:textId="77777777" w:rsidR="00505749" w:rsidRPr="00A44492" w:rsidRDefault="00505749"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C = Whether the violation was committed willfully.</w:t>
      </w:r>
    </w:p>
    <w:p w14:paraId="25E18AEE" w14:textId="77777777" w:rsidR="00505749" w:rsidRPr="00A44492" w:rsidRDefault="00505749"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1 No evidence or insufficient evidence of willful intent by the violator, or</w:t>
      </w:r>
    </w:p>
    <w:p w14:paraId="589B9D9B" w14:textId="77777777" w:rsidR="00505749" w:rsidRPr="00A44492" w:rsidRDefault="00505749"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3 Evidence of willful intent by the violator.</w:t>
      </w:r>
    </w:p>
    <w:p w14:paraId="64FA38A5" w14:textId="77777777" w:rsidR="00505749" w:rsidRPr="00A44492" w:rsidRDefault="00505749"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3. COMPLIANCE RECORD OF THE VIOLATOR</w:t>
      </w:r>
    </w:p>
    <w:p w14:paraId="6E5BFD03" w14:textId="77777777" w:rsidR="00505749" w:rsidRPr="00A44492" w:rsidRDefault="00505749"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D = Compliance record of the violator</w:t>
      </w:r>
    </w:p>
    <w:p w14:paraId="5A064B95" w14:textId="77777777" w:rsidR="00505749" w:rsidRPr="00A44492" w:rsidRDefault="00505749"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0 No prior actions</w:t>
      </w:r>
    </w:p>
    <w:p w14:paraId="3E8E77C2" w14:textId="77777777" w:rsidR="00505749" w:rsidRPr="00A44492" w:rsidRDefault="00505749"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1 One prior action dissimilar to the current violation.</w:t>
      </w:r>
    </w:p>
    <w:p w14:paraId="7A952524" w14:textId="77777777" w:rsidR="00505749" w:rsidRPr="00A44492" w:rsidRDefault="00505749"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2 Two or more prior actions dissimilar to current violation.</w:t>
      </w:r>
    </w:p>
    <w:p w14:paraId="46BEC3D9" w14:textId="77777777" w:rsidR="00505749" w:rsidRPr="00A44492" w:rsidRDefault="00505749"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3 Previous action for the same or similar violation or previously fined for a different violation, or</w:t>
      </w:r>
    </w:p>
    <w:p w14:paraId="1F6C39B8" w14:textId="77777777" w:rsidR="00505749" w:rsidRPr="00A44492" w:rsidRDefault="00505749"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4 Previous action for the same or similar violation.</w:t>
      </w:r>
    </w:p>
    <w:p w14:paraId="15EF122D" w14:textId="77777777" w:rsidR="00505749" w:rsidRPr="00A44492" w:rsidRDefault="00505749"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4. SCOPE OF THE VIOLATION</w:t>
      </w:r>
    </w:p>
    <w:p w14:paraId="0F990305" w14:textId="77777777" w:rsidR="00505749" w:rsidRPr="00A44492" w:rsidRDefault="00505749"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E = The scope of the violation and/or distribution of the violative product(s)</w:t>
      </w:r>
    </w:p>
    <w:p w14:paraId="7C1592E8" w14:textId="77777777" w:rsidR="00505749" w:rsidRPr="00A44492" w:rsidRDefault="00505749"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1 Very limited distribution, quantity or limited purchasers; violation is limited to a single lot.</w:t>
      </w:r>
    </w:p>
    <w:p w14:paraId="62B1C20B" w14:textId="77777777" w:rsidR="00505749" w:rsidRPr="00A44492" w:rsidRDefault="00505749"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2 Distribution is limited to a specific region of the state; violations are limited to one or two products; quantity of product distributed is small (&lt;50 ton distributed); small number of animals effected.</w:t>
      </w:r>
    </w:p>
    <w:p w14:paraId="586E1243" w14:textId="77777777" w:rsidR="00505749" w:rsidRPr="00A44492" w:rsidRDefault="00505749" w:rsidP="00505749">
      <w:pPr>
        <w:rPr>
          <w:rFonts w:ascii="Times New Roman" w:hAnsi="Times New Roman" w:cs="Times New Roman"/>
          <w:sz w:val="20"/>
          <w:szCs w:val="20"/>
          <w:u w:val="single"/>
        </w:rPr>
      </w:pPr>
      <w:r w:rsidRPr="00A44492">
        <w:rPr>
          <w:rFonts w:ascii="Times New Roman" w:hAnsi="Times New Roman" w:cs="Times New Roman"/>
          <w:sz w:val="20"/>
          <w:szCs w:val="20"/>
          <w:u w:val="single"/>
        </w:rPr>
        <w:t>3 Distribution is statewide and/or impacts other states; violations are seen in multiple products across multiple lots; quantity of products distributed is large (&gt;50 tons effected), or</w:t>
      </w:r>
    </w:p>
    <w:p w14:paraId="55747F16" w14:textId="6F5F3CDA" w:rsidR="00505749" w:rsidRPr="00A44492" w:rsidRDefault="00505749" w:rsidP="008E735E">
      <w:pPr>
        <w:rPr>
          <w:rFonts w:ascii="Times New Roman" w:hAnsi="Times New Roman" w:cs="Times New Roman"/>
          <w:sz w:val="20"/>
          <w:szCs w:val="20"/>
          <w:u w:val="single"/>
        </w:rPr>
      </w:pPr>
      <w:r w:rsidRPr="00A44492">
        <w:rPr>
          <w:rFonts w:ascii="Times New Roman" w:hAnsi="Times New Roman" w:cs="Times New Roman"/>
          <w:sz w:val="20"/>
          <w:szCs w:val="20"/>
          <w:u w:val="single"/>
        </w:rPr>
        <w:t>4 Distribution is unlimited, potentially nationwide.</w:t>
      </w:r>
    </w:p>
    <w:p w14:paraId="667CF0A5" w14:textId="7AA71861" w:rsidR="008C2112" w:rsidRPr="00A44492" w:rsidRDefault="002E4C9E" w:rsidP="00E26E93">
      <w:pPr>
        <w:rPr>
          <w:rFonts w:ascii="Times New Roman" w:hAnsi="Times New Roman" w:cs="Times New Roman"/>
          <w:i/>
          <w:sz w:val="20"/>
          <w:szCs w:val="20"/>
          <w:u w:val="single"/>
        </w:rPr>
      </w:pPr>
      <w:r w:rsidRPr="00A44492">
        <w:rPr>
          <w:rFonts w:ascii="Times New Roman" w:hAnsi="Times New Roman" w:cs="Times New Roman"/>
          <w:i/>
          <w:sz w:val="20"/>
          <w:szCs w:val="20"/>
          <w:u w:val="single"/>
        </w:rPr>
        <w:t>Rulemaking Authority</w:t>
      </w:r>
      <w:r w:rsidR="005B10E1" w:rsidRPr="00A44492">
        <w:rPr>
          <w:rFonts w:ascii="Times New Roman" w:hAnsi="Times New Roman" w:cs="Times New Roman"/>
          <w:i/>
          <w:sz w:val="20"/>
          <w:szCs w:val="20"/>
          <w:u w:val="single"/>
        </w:rPr>
        <w:t xml:space="preserve"> 570.07(23), 581.217(12)</w:t>
      </w:r>
      <w:r w:rsidRPr="00A44492">
        <w:rPr>
          <w:rFonts w:ascii="Times New Roman" w:hAnsi="Times New Roman" w:cs="Times New Roman"/>
          <w:i/>
          <w:sz w:val="20"/>
          <w:szCs w:val="20"/>
          <w:u w:val="single"/>
        </w:rPr>
        <w:t xml:space="preserve"> </w:t>
      </w:r>
      <w:r w:rsidR="005B10E1" w:rsidRPr="00A44492">
        <w:rPr>
          <w:rFonts w:ascii="Times New Roman" w:hAnsi="Times New Roman" w:cs="Times New Roman"/>
          <w:i/>
          <w:sz w:val="20"/>
          <w:szCs w:val="20"/>
          <w:u w:val="single"/>
        </w:rPr>
        <w:t xml:space="preserve">Law Implemented 580.071, 580.081, </w:t>
      </w:r>
      <w:r w:rsidR="005F31E5" w:rsidRPr="00A44492">
        <w:rPr>
          <w:rFonts w:ascii="Times New Roman" w:hAnsi="Times New Roman" w:cs="Times New Roman"/>
          <w:sz w:val="20"/>
          <w:szCs w:val="20"/>
          <w:u w:val="single"/>
        </w:rPr>
        <w:t xml:space="preserve">581.031(30), </w:t>
      </w:r>
      <w:r w:rsidRPr="00A44492">
        <w:rPr>
          <w:rFonts w:ascii="Times New Roman" w:hAnsi="Times New Roman" w:cs="Times New Roman"/>
          <w:i/>
          <w:sz w:val="20"/>
          <w:szCs w:val="20"/>
          <w:u w:val="single"/>
        </w:rPr>
        <w:t>581.211(1)(a)</w:t>
      </w:r>
      <w:r w:rsidR="005B10E1" w:rsidRPr="00A44492">
        <w:rPr>
          <w:rFonts w:ascii="Times New Roman" w:hAnsi="Times New Roman" w:cs="Times New Roman"/>
          <w:i/>
          <w:sz w:val="20"/>
          <w:szCs w:val="20"/>
          <w:u w:val="single"/>
        </w:rPr>
        <w:t>, (3), 581.217(7) History-New_________.</w:t>
      </w:r>
    </w:p>
    <w:p w14:paraId="6228C9D9" w14:textId="77777777" w:rsidR="00D37508" w:rsidRPr="00A44492" w:rsidRDefault="00D37508">
      <w:pPr>
        <w:rPr>
          <w:u w:val="single"/>
        </w:rPr>
      </w:pPr>
    </w:p>
    <w:sectPr w:rsidR="00D37508" w:rsidRPr="00A4449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33135" w14:textId="77777777" w:rsidR="005F18B6" w:rsidRDefault="005F18B6" w:rsidP="00557D6D">
      <w:pPr>
        <w:spacing w:after="0" w:line="240" w:lineRule="auto"/>
      </w:pPr>
      <w:r>
        <w:separator/>
      </w:r>
    </w:p>
  </w:endnote>
  <w:endnote w:type="continuationSeparator" w:id="0">
    <w:p w14:paraId="0A0BC286" w14:textId="77777777" w:rsidR="005F18B6" w:rsidRDefault="005F18B6" w:rsidP="0055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3436731"/>
      <w:docPartObj>
        <w:docPartGallery w:val="Page Numbers (Bottom of Page)"/>
        <w:docPartUnique/>
      </w:docPartObj>
    </w:sdtPr>
    <w:sdtEndPr>
      <w:rPr>
        <w:noProof/>
      </w:rPr>
    </w:sdtEndPr>
    <w:sdtContent>
      <w:p w14:paraId="4E0AC89A" w14:textId="40A4B045" w:rsidR="007164EC" w:rsidRDefault="007164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5A9A57" w14:textId="77777777" w:rsidR="009D58C9" w:rsidRDefault="009D5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7AE0F" w14:textId="77777777" w:rsidR="005F18B6" w:rsidRDefault="005F18B6" w:rsidP="00557D6D">
      <w:pPr>
        <w:spacing w:after="0" w:line="240" w:lineRule="auto"/>
      </w:pPr>
      <w:r>
        <w:separator/>
      </w:r>
    </w:p>
  </w:footnote>
  <w:footnote w:type="continuationSeparator" w:id="0">
    <w:p w14:paraId="22AF214E" w14:textId="77777777" w:rsidR="005F18B6" w:rsidRDefault="005F18B6" w:rsidP="00557D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8B530" w14:textId="04748F56" w:rsidR="007164EC" w:rsidRDefault="007164EC" w:rsidP="007164EC">
    <w:pPr>
      <w:pStyle w:val="Header"/>
    </w:pPr>
  </w:p>
  <w:sdt>
    <w:sdtPr>
      <w:id w:val="759264536"/>
      <w:docPartObj>
        <w:docPartGallery w:val="Watermarks"/>
        <w:docPartUnique/>
      </w:docPartObj>
    </w:sdtPr>
    <w:sdtEndPr/>
    <w:sdtContent>
      <w:p w14:paraId="76B71C1B" w14:textId="538F691D" w:rsidR="009D58C9" w:rsidRDefault="000B74E3">
        <w:pPr>
          <w:pStyle w:val="Header"/>
        </w:pPr>
        <w:r>
          <w:rPr>
            <w:noProof/>
          </w:rPr>
          <w:pict w14:anchorId="0D2BCD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93"/>
    <w:rsid w:val="00026B48"/>
    <w:rsid w:val="00063854"/>
    <w:rsid w:val="000A2A4D"/>
    <w:rsid w:val="000B74E3"/>
    <w:rsid w:val="00143B9B"/>
    <w:rsid w:val="00145718"/>
    <w:rsid w:val="00161A9F"/>
    <w:rsid w:val="00185BFE"/>
    <w:rsid w:val="001875DD"/>
    <w:rsid w:val="001C2311"/>
    <w:rsid w:val="002064A6"/>
    <w:rsid w:val="002347C6"/>
    <w:rsid w:val="00257FF7"/>
    <w:rsid w:val="00296F61"/>
    <w:rsid w:val="002E4C9E"/>
    <w:rsid w:val="003135ED"/>
    <w:rsid w:val="00314E4A"/>
    <w:rsid w:val="00333A08"/>
    <w:rsid w:val="00386227"/>
    <w:rsid w:val="00395238"/>
    <w:rsid w:val="003A18CE"/>
    <w:rsid w:val="003A58F7"/>
    <w:rsid w:val="003A7F61"/>
    <w:rsid w:val="003B087D"/>
    <w:rsid w:val="003C7452"/>
    <w:rsid w:val="003D4EB9"/>
    <w:rsid w:val="00451C3B"/>
    <w:rsid w:val="00452008"/>
    <w:rsid w:val="00480785"/>
    <w:rsid w:val="0048167F"/>
    <w:rsid w:val="00490127"/>
    <w:rsid w:val="00494272"/>
    <w:rsid w:val="004A486B"/>
    <w:rsid w:val="004C2997"/>
    <w:rsid w:val="004D1094"/>
    <w:rsid w:val="004D1214"/>
    <w:rsid w:val="004E54D3"/>
    <w:rsid w:val="004F1FC9"/>
    <w:rsid w:val="00505749"/>
    <w:rsid w:val="00531BF3"/>
    <w:rsid w:val="0055473F"/>
    <w:rsid w:val="00557D6D"/>
    <w:rsid w:val="00566EB7"/>
    <w:rsid w:val="0058245B"/>
    <w:rsid w:val="00597CD3"/>
    <w:rsid w:val="005B10E1"/>
    <w:rsid w:val="005B33C0"/>
    <w:rsid w:val="005D4859"/>
    <w:rsid w:val="005D6FAB"/>
    <w:rsid w:val="005F18B6"/>
    <w:rsid w:val="005F31E5"/>
    <w:rsid w:val="00602327"/>
    <w:rsid w:val="00607E6F"/>
    <w:rsid w:val="00642CFC"/>
    <w:rsid w:val="00671DD5"/>
    <w:rsid w:val="00691F3E"/>
    <w:rsid w:val="006D69F5"/>
    <w:rsid w:val="006E1D0B"/>
    <w:rsid w:val="006F4B37"/>
    <w:rsid w:val="007164EC"/>
    <w:rsid w:val="00762609"/>
    <w:rsid w:val="00777CEB"/>
    <w:rsid w:val="0078270A"/>
    <w:rsid w:val="007B5F6E"/>
    <w:rsid w:val="00837D6A"/>
    <w:rsid w:val="008702CC"/>
    <w:rsid w:val="008A6766"/>
    <w:rsid w:val="008C2112"/>
    <w:rsid w:val="008C3366"/>
    <w:rsid w:val="008D38C5"/>
    <w:rsid w:val="008E735E"/>
    <w:rsid w:val="00931DD3"/>
    <w:rsid w:val="00941B46"/>
    <w:rsid w:val="009A00AD"/>
    <w:rsid w:val="009B1608"/>
    <w:rsid w:val="009D58C9"/>
    <w:rsid w:val="009D773A"/>
    <w:rsid w:val="009E3491"/>
    <w:rsid w:val="00A14B8A"/>
    <w:rsid w:val="00A27F65"/>
    <w:rsid w:val="00A44492"/>
    <w:rsid w:val="00A60095"/>
    <w:rsid w:val="00A77184"/>
    <w:rsid w:val="00A7750D"/>
    <w:rsid w:val="00A83B7C"/>
    <w:rsid w:val="00AE0640"/>
    <w:rsid w:val="00AF7A00"/>
    <w:rsid w:val="00B0162E"/>
    <w:rsid w:val="00B22BBD"/>
    <w:rsid w:val="00B34766"/>
    <w:rsid w:val="00B548C7"/>
    <w:rsid w:val="00BA5038"/>
    <w:rsid w:val="00BD0FAC"/>
    <w:rsid w:val="00BE3289"/>
    <w:rsid w:val="00BF7BE1"/>
    <w:rsid w:val="00C6231C"/>
    <w:rsid w:val="00D128F3"/>
    <w:rsid w:val="00D37508"/>
    <w:rsid w:val="00D42F71"/>
    <w:rsid w:val="00D44C29"/>
    <w:rsid w:val="00D63841"/>
    <w:rsid w:val="00DB67E5"/>
    <w:rsid w:val="00E024AC"/>
    <w:rsid w:val="00E26E93"/>
    <w:rsid w:val="00E33329"/>
    <w:rsid w:val="00E43853"/>
    <w:rsid w:val="00E60737"/>
    <w:rsid w:val="00E62FDF"/>
    <w:rsid w:val="00F77814"/>
    <w:rsid w:val="00F92856"/>
    <w:rsid w:val="00FA0A6D"/>
    <w:rsid w:val="00FA751C"/>
    <w:rsid w:val="00FE4985"/>
    <w:rsid w:val="00FE6961"/>
    <w:rsid w:val="00FF5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4647FD"/>
  <w15:chartTrackingRefBased/>
  <w15:docId w15:val="{3DDE5D70-6800-4A34-A121-A937767D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E93"/>
    <w:rPr>
      <w:color w:val="0563C1" w:themeColor="hyperlink"/>
      <w:u w:val="single"/>
    </w:rPr>
  </w:style>
  <w:style w:type="character" w:styleId="UnresolvedMention">
    <w:name w:val="Unresolved Mention"/>
    <w:basedOn w:val="DefaultParagraphFont"/>
    <w:uiPriority w:val="99"/>
    <w:semiHidden/>
    <w:unhideWhenUsed/>
    <w:rsid w:val="00E26E93"/>
    <w:rPr>
      <w:color w:val="808080"/>
      <w:shd w:val="clear" w:color="auto" w:fill="E6E6E6"/>
    </w:rPr>
  </w:style>
  <w:style w:type="character" w:styleId="CommentReference">
    <w:name w:val="annotation reference"/>
    <w:rsid w:val="000A2A4D"/>
    <w:rPr>
      <w:sz w:val="16"/>
      <w:szCs w:val="16"/>
    </w:rPr>
  </w:style>
  <w:style w:type="paragraph" w:styleId="CommentText">
    <w:name w:val="annotation text"/>
    <w:basedOn w:val="Normal"/>
    <w:link w:val="CommentTextChar"/>
    <w:rsid w:val="000A2A4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A2A4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A2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A4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349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E3491"/>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57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D6D"/>
  </w:style>
  <w:style w:type="paragraph" w:styleId="Footer">
    <w:name w:val="footer"/>
    <w:basedOn w:val="Normal"/>
    <w:link w:val="FooterChar"/>
    <w:uiPriority w:val="99"/>
    <w:unhideWhenUsed/>
    <w:rsid w:val="00557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D6D"/>
  </w:style>
  <w:style w:type="paragraph" w:styleId="ListParagraph">
    <w:name w:val="List Paragraph"/>
    <w:basedOn w:val="Normal"/>
    <w:uiPriority w:val="34"/>
    <w:qFormat/>
    <w:rsid w:val="00FA751C"/>
    <w:pPr>
      <w:ind w:left="720"/>
      <w:contextualSpacing/>
    </w:pPr>
  </w:style>
  <w:style w:type="character" w:styleId="FollowedHyperlink">
    <w:name w:val="FollowedHyperlink"/>
    <w:basedOn w:val="DefaultParagraphFont"/>
    <w:uiPriority w:val="99"/>
    <w:semiHidden/>
    <w:unhideWhenUsed/>
    <w:rsid w:val="00DB67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267386">
      <w:bodyDiv w:val="1"/>
      <w:marLeft w:val="0"/>
      <w:marRight w:val="0"/>
      <w:marTop w:val="0"/>
      <w:marBottom w:val="0"/>
      <w:divBdr>
        <w:top w:val="none" w:sz="0" w:space="0" w:color="auto"/>
        <w:left w:val="none" w:sz="0" w:space="0" w:color="auto"/>
        <w:bottom w:val="none" w:sz="0" w:space="0" w:color="auto"/>
        <w:right w:val="none" w:sz="0" w:space="0" w:color="auto"/>
      </w:divBdr>
      <w:divsChild>
        <w:div w:id="823931221">
          <w:marLeft w:val="0"/>
          <w:marRight w:val="0"/>
          <w:marTop w:val="0"/>
          <w:marBottom w:val="240"/>
          <w:divBdr>
            <w:top w:val="none" w:sz="0" w:space="0" w:color="auto"/>
            <w:left w:val="none" w:sz="0" w:space="0" w:color="auto"/>
            <w:bottom w:val="none" w:sz="0" w:space="0" w:color="auto"/>
            <w:right w:val="none" w:sz="0" w:space="0" w:color="auto"/>
          </w:divBdr>
          <w:divsChild>
            <w:div w:id="718751504">
              <w:marLeft w:val="0"/>
              <w:marRight w:val="0"/>
              <w:marTop w:val="0"/>
              <w:marBottom w:val="0"/>
              <w:divBdr>
                <w:top w:val="none" w:sz="0" w:space="0" w:color="auto"/>
                <w:left w:val="none" w:sz="0" w:space="0" w:color="auto"/>
                <w:bottom w:val="none" w:sz="0" w:space="0" w:color="auto"/>
                <w:right w:val="none" w:sz="0" w:space="0" w:color="auto"/>
              </w:divBdr>
            </w:div>
            <w:div w:id="1415275825">
              <w:marLeft w:val="0"/>
              <w:marRight w:val="0"/>
              <w:marTop w:val="0"/>
              <w:marBottom w:val="0"/>
              <w:divBdr>
                <w:top w:val="none" w:sz="0" w:space="0" w:color="auto"/>
                <w:left w:val="none" w:sz="0" w:space="0" w:color="auto"/>
                <w:bottom w:val="none" w:sz="0" w:space="0" w:color="auto"/>
                <w:right w:val="none" w:sz="0" w:space="0" w:color="auto"/>
              </w:divBdr>
            </w:div>
          </w:divsChild>
        </w:div>
        <w:div w:id="1790735023">
          <w:marLeft w:val="0"/>
          <w:marRight w:val="0"/>
          <w:marTop w:val="240"/>
          <w:marBottom w:val="0"/>
          <w:divBdr>
            <w:top w:val="none" w:sz="0" w:space="0" w:color="auto"/>
            <w:left w:val="none" w:sz="0" w:space="0" w:color="auto"/>
            <w:bottom w:val="none" w:sz="0" w:space="0" w:color="auto"/>
            <w:right w:val="none" w:sz="0" w:space="0" w:color="auto"/>
          </w:divBdr>
          <w:divsChild>
            <w:div w:id="568082536">
              <w:marLeft w:val="0"/>
              <w:marRight w:val="0"/>
              <w:marTop w:val="0"/>
              <w:marBottom w:val="0"/>
              <w:divBdr>
                <w:top w:val="none" w:sz="0" w:space="0" w:color="auto"/>
                <w:left w:val="none" w:sz="0" w:space="0" w:color="auto"/>
                <w:bottom w:val="none" w:sz="0" w:space="0" w:color="auto"/>
                <w:right w:val="none" w:sz="0" w:space="0" w:color="auto"/>
              </w:divBdr>
            </w:div>
            <w:div w:id="2015918880">
              <w:marLeft w:val="0"/>
              <w:marRight w:val="0"/>
              <w:marTop w:val="0"/>
              <w:marBottom w:val="0"/>
              <w:divBdr>
                <w:top w:val="none" w:sz="0" w:space="0" w:color="auto"/>
                <w:left w:val="none" w:sz="0" w:space="0" w:color="auto"/>
                <w:bottom w:val="none" w:sz="0" w:space="0" w:color="auto"/>
                <w:right w:val="none" w:sz="0" w:space="0" w:color="auto"/>
              </w:divBdr>
            </w:div>
            <w:div w:id="967199353">
              <w:marLeft w:val="0"/>
              <w:marRight w:val="0"/>
              <w:marTop w:val="0"/>
              <w:marBottom w:val="0"/>
              <w:divBdr>
                <w:top w:val="none" w:sz="0" w:space="0" w:color="auto"/>
                <w:left w:val="none" w:sz="0" w:space="0" w:color="auto"/>
                <w:bottom w:val="none" w:sz="0" w:space="0" w:color="auto"/>
                <w:right w:val="none" w:sz="0" w:space="0" w:color="auto"/>
              </w:divBdr>
            </w:div>
            <w:div w:id="679283658">
              <w:marLeft w:val="0"/>
              <w:marRight w:val="0"/>
              <w:marTop w:val="0"/>
              <w:marBottom w:val="0"/>
              <w:divBdr>
                <w:top w:val="none" w:sz="0" w:space="0" w:color="auto"/>
                <w:left w:val="none" w:sz="0" w:space="0" w:color="auto"/>
                <w:bottom w:val="none" w:sz="0" w:space="0" w:color="auto"/>
                <w:right w:val="none" w:sz="0" w:space="0" w:color="auto"/>
              </w:divBdr>
            </w:div>
            <w:div w:id="1091319173">
              <w:marLeft w:val="0"/>
              <w:marRight w:val="0"/>
              <w:marTop w:val="0"/>
              <w:marBottom w:val="0"/>
              <w:divBdr>
                <w:top w:val="none" w:sz="0" w:space="0" w:color="auto"/>
                <w:left w:val="none" w:sz="0" w:space="0" w:color="auto"/>
                <w:bottom w:val="none" w:sz="0" w:space="0" w:color="auto"/>
                <w:right w:val="none" w:sz="0" w:space="0" w:color="auto"/>
              </w:divBdr>
            </w:div>
            <w:div w:id="1438064082">
              <w:marLeft w:val="0"/>
              <w:marRight w:val="0"/>
              <w:marTop w:val="0"/>
              <w:marBottom w:val="0"/>
              <w:divBdr>
                <w:top w:val="none" w:sz="0" w:space="0" w:color="auto"/>
                <w:left w:val="none" w:sz="0" w:space="0" w:color="auto"/>
                <w:bottom w:val="none" w:sz="0" w:space="0" w:color="auto"/>
                <w:right w:val="none" w:sz="0" w:space="0" w:color="auto"/>
              </w:divBdr>
            </w:div>
            <w:div w:id="40374592">
              <w:marLeft w:val="0"/>
              <w:marRight w:val="0"/>
              <w:marTop w:val="0"/>
              <w:marBottom w:val="0"/>
              <w:divBdr>
                <w:top w:val="none" w:sz="0" w:space="0" w:color="auto"/>
                <w:left w:val="none" w:sz="0" w:space="0" w:color="auto"/>
                <w:bottom w:val="none" w:sz="0" w:space="0" w:color="auto"/>
                <w:right w:val="none" w:sz="0" w:space="0" w:color="auto"/>
              </w:divBdr>
            </w:div>
            <w:div w:id="1368678072">
              <w:marLeft w:val="0"/>
              <w:marRight w:val="0"/>
              <w:marTop w:val="0"/>
              <w:marBottom w:val="0"/>
              <w:divBdr>
                <w:top w:val="none" w:sz="0" w:space="0" w:color="auto"/>
                <w:left w:val="none" w:sz="0" w:space="0" w:color="auto"/>
                <w:bottom w:val="none" w:sz="0" w:space="0" w:color="auto"/>
                <w:right w:val="none" w:sz="0" w:space="0" w:color="auto"/>
              </w:divBdr>
            </w:div>
            <w:div w:id="1348946519">
              <w:marLeft w:val="0"/>
              <w:marRight w:val="0"/>
              <w:marTop w:val="0"/>
              <w:marBottom w:val="0"/>
              <w:divBdr>
                <w:top w:val="none" w:sz="0" w:space="0" w:color="auto"/>
                <w:left w:val="none" w:sz="0" w:space="0" w:color="auto"/>
                <w:bottom w:val="none" w:sz="0" w:space="0" w:color="auto"/>
                <w:right w:val="none" w:sz="0" w:space="0" w:color="auto"/>
              </w:divBdr>
            </w:div>
            <w:div w:id="110979501">
              <w:marLeft w:val="0"/>
              <w:marRight w:val="0"/>
              <w:marTop w:val="0"/>
              <w:marBottom w:val="0"/>
              <w:divBdr>
                <w:top w:val="none" w:sz="0" w:space="0" w:color="auto"/>
                <w:left w:val="none" w:sz="0" w:space="0" w:color="auto"/>
                <w:bottom w:val="none" w:sz="0" w:space="0" w:color="auto"/>
                <w:right w:val="none" w:sz="0" w:space="0" w:color="auto"/>
              </w:divBdr>
            </w:div>
            <w:div w:id="1202091980">
              <w:marLeft w:val="0"/>
              <w:marRight w:val="0"/>
              <w:marTop w:val="0"/>
              <w:marBottom w:val="0"/>
              <w:divBdr>
                <w:top w:val="none" w:sz="0" w:space="0" w:color="auto"/>
                <w:left w:val="none" w:sz="0" w:space="0" w:color="auto"/>
                <w:bottom w:val="none" w:sz="0" w:space="0" w:color="auto"/>
                <w:right w:val="none" w:sz="0" w:space="0" w:color="auto"/>
              </w:divBdr>
            </w:div>
            <w:div w:id="97146651">
              <w:marLeft w:val="0"/>
              <w:marRight w:val="0"/>
              <w:marTop w:val="0"/>
              <w:marBottom w:val="0"/>
              <w:divBdr>
                <w:top w:val="none" w:sz="0" w:space="0" w:color="auto"/>
                <w:left w:val="none" w:sz="0" w:space="0" w:color="auto"/>
                <w:bottom w:val="none" w:sz="0" w:space="0" w:color="auto"/>
                <w:right w:val="none" w:sz="0" w:space="0" w:color="auto"/>
              </w:divBdr>
            </w:div>
            <w:div w:id="1100880432">
              <w:marLeft w:val="0"/>
              <w:marRight w:val="0"/>
              <w:marTop w:val="0"/>
              <w:marBottom w:val="0"/>
              <w:divBdr>
                <w:top w:val="none" w:sz="0" w:space="0" w:color="auto"/>
                <w:left w:val="none" w:sz="0" w:space="0" w:color="auto"/>
                <w:bottom w:val="none" w:sz="0" w:space="0" w:color="auto"/>
                <w:right w:val="none" w:sz="0" w:space="0" w:color="auto"/>
              </w:divBdr>
            </w:div>
            <w:div w:id="1129974477">
              <w:marLeft w:val="0"/>
              <w:marRight w:val="0"/>
              <w:marTop w:val="0"/>
              <w:marBottom w:val="0"/>
              <w:divBdr>
                <w:top w:val="none" w:sz="0" w:space="0" w:color="auto"/>
                <w:left w:val="none" w:sz="0" w:space="0" w:color="auto"/>
                <w:bottom w:val="none" w:sz="0" w:space="0" w:color="auto"/>
                <w:right w:val="none" w:sz="0" w:space="0" w:color="auto"/>
              </w:divBdr>
            </w:div>
            <w:div w:id="1399934901">
              <w:marLeft w:val="0"/>
              <w:marRight w:val="0"/>
              <w:marTop w:val="0"/>
              <w:marBottom w:val="0"/>
              <w:divBdr>
                <w:top w:val="none" w:sz="0" w:space="0" w:color="auto"/>
                <w:left w:val="none" w:sz="0" w:space="0" w:color="auto"/>
                <w:bottom w:val="none" w:sz="0" w:space="0" w:color="auto"/>
                <w:right w:val="none" w:sz="0" w:space="0" w:color="auto"/>
              </w:divBdr>
            </w:div>
          </w:divsChild>
        </w:div>
        <w:div w:id="2071070050">
          <w:marLeft w:val="0"/>
          <w:marRight w:val="0"/>
          <w:marTop w:val="240"/>
          <w:marBottom w:val="0"/>
          <w:divBdr>
            <w:top w:val="none" w:sz="0" w:space="0" w:color="auto"/>
            <w:left w:val="none" w:sz="0" w:space="0" w:color="auto"/>
            <w:bottom w:val="none" w:sz="0" w:space="0" w:color="auto"/>
            <w:right w:val="none" w:sz="0" w:space="0" w:color="auto"/>
          </w:divBdr>
          <w:divsChild>
            <w:div w:id="1379091227">
              <w:marLeft w:val="0"/>
              <w:marRight w:val="0"/>
              <w:marTop w:val="0"/>
              <w:marBottom w:val="0"/>
              <w:divBdr>
                <w:top w:val="none" w:sz="0" w:space="0" w:color="auto"/>
                <w:left w:val="none" w:sz="0" w:space="0" w:color="auto"/>
                <w:bottom w:val="none" w:sz="0" w:space="0" w:color="auto"/>
                <w:right w:val="none" w:sz="0" w:space="0" w:color="auto"/>
              </w:divBdr>
            </w:div>
          </w:divsChild>
        </w:div>
        <w:div w:id="1440221936">
          <w:marLeft w:val="0"/>
          <w:marRight w:val="0"/>
          <w:marTop w:val="240"/>
          <w:marBottom w:val="0"/>
          <w:divBdr>
            <w:top w:val="none" w:sz="0" w:space="0" w:color="auto"/>
            <w:left w:val="none" w:sz="0" w:space="0" w:color="auto"/>
            <w:bottom w:val="none" w:sz="0" w:space="0" w:color="auto"/>
            <w:right w:val="none" w:sz="0" w:space="0" w:color="auto"/>
          </w:divBdr>
          <w:divsChild>
            <w:div w:id="2094622182">
              <w:marLeft w:val="0"/>
              <w:marRight w:val="0"/>
              <w:marTop w:val="0"/>
              <w:marBottom w:val="0"/>
              <w:divBdr>
                <w:top w:val="none" w:sz="0" w:space="0" w:color="auto"/>
                <w:left w:val="none" w:sz="0" w:space="0" w:color="auto"/>
                <w:bottom w:val="none" w:sz="0" w:space="0" w:color="auto"/>
                <w:right w:val="none" w:sz="0" w:space="0" w:color="auto"/>
              </w:divBdr>
            </w:div>
            <w:div w:id="1920867910">
              <w:marLeft w:val="0"/>
              <w:marRight w:val="0"/>
              <w:marTop w:val="0"/>
              <w:marBottom w:val="0"/>
              <w:divBdr>
                <w:top w:val="none" w:sz="0" w:space="0" w:color="auto"/>
                <w:left w:val="none" w:sz="0" w:space="0" w:color="auto"/>
                <w:bottom w:val="none" w:sz="0" w:space="0" w:color="auto"/>
                <w:right w:val="none" w:sz="0" w:space="0" w:color="auto"/>
              </w:divBdr>
              <w:divsChild>
                <w:div w:id="1424914569">
                  <w:marLeft w:val="0"/>
                  <w:marRight w:val="0"/>
                  <w:marTop w:val="0"/>
                  <w:marBottom w:val="0"/>
                  <w:divBdr>
                    <w:top w:val="none" w:sz="0" w:space="0" w:color="auto"/>
                    <w:left w:val="none" w:sz="0" w:space="0" w:color="auto"/>
                    <w:bottom w:val="none" w:sz="0" w:space="0" w:color="auto"/>
                    <w:right w:val="none" w:sz="0" w:space="0" w:color="auto"/>
                  </w:divBdr>
                </w:div>
                <w:div w:id="1442383221">
                  <w:marLeft w:val="0"/>
                  <w:marRight w:val="0"/>
                  <w:marTop w:val="0"/>
                  <w:marBottom w:val="0"/>
                  <w:divBdr>
                    <w:top w:val="none" w:sz="0" w:space="0" w:color="auto"/>
                    <w:left w:val="none" w:sz="0" w:space="0" w:color="auto"/>
                    <w:bottom w:val="none" w:sz="0" w:space="0" w:color="auto"/>
                    <w:right w:val="none" w:sz="0" w:space="0" w:color="auto"/>
                  </w:divBdr>
                </w:div>
                <w:div w:id="1574125585">
                  <w:marLeft w:val="0"/>
                  <w:marRight w:val="0"/>
                  <w:marTop w:val="0"/>
                  <w:marBottom w:val="0"/>
                  <w:divBdr>
                    <w:top w:val="none" w:sz="0" w:space="0" w:color="auto"/>
                    <w:left w:val="none" w:sz="0" w:space="0" w:color="auto"/>
                    <w:bottom w:val="none" w:sz="0" w:space="0" w:color="auto"/>
                    <w:right w:val="none" w:sz="0" w:space="0" w:color="auto"/>
                  </w:divBdr>
                </w:div>
              </w:divsChild>
            </w:div>
            <w:div w:id="2104304333">
              <w:marLeft w:val="0"/>
              <w:marRight w:val="0"/>
              <w:marTop w:val="0"/>
              <w:marBottom w:val="0"/>
              <w:divBdr>
                <w:top w:val="none" w:sz="0" w:space="0" w:color="auto"/>
                <w:left w:val="none" w:sz="0" w:space="0" w:color="auto"/>
                <w:bottom w:val="none" w:sz="0" w:space="0" w:color="auto"/>
                <w:right w:val="none" w:sz="0" w:space="0" w:color="auto"/>
              </w:divBdr>
            </w:div>
            <w:div w:id="500195850">
              <w:marLeft w:val="0"/>
              <w:marRight w:val="0"/>
              <w:marTop w:val="0"/>
              <w:marBottom w:val="0"/>
              <w:divBdr>
                <w:top w:val="none" w:sz="0" w:space="0" w:color="auto"/>
                <w:left w:val="none" w:sz="0" w:space="0" w:color="auto"/>
                <w:bottom w:val="none" w:sz="0" w:space="0" w:color="auto"/>
                <w:right w:val="none" w:sz="0" w:space="0" w:color="auto"/>
              </w:divBdr>
            </w:div>
            <w:div w:id="1358122189">
              <w:marLeft w:val="0"/>
              <w:marRight w:val="0"/>
              <w:marTop w:val="0"/>
              <w:marBottom w:val="0"/>
              <w:divBdr>
                <w:top w:val="none" w:sz="0" w:space="0" w:color="auto"/>
                <w:left w:val="none" w:sz="0" w:space="0" w:color="auto"/>
                <w:bottom w:val="none" w:sz="0" w:space="0" w:color="auto"/>
                <w:right w:val="none" w:sz="0" w:space="0" w:color="auto"/>
              </w:divBdr>
            </w:div>
            <w:div w:id="87191577">
              <w:marLeft w:val="0"/>
              <w:marRight w:val="0"/>
              <w:marTop w:val="0"/>
              <w:marBottom w:val="0"/>
              <w:divBdr>
                <w:top w:val="none" w:sz="0" w:space="0" w:color="auto"/>
                <w:left w:val="none" w:sz="0" w:space="0" w:color="auto"/>
                <w:bottom w:val="none" w:sz="0" w:space="0" w:color="auto"/>
                <w:right w:val="none" w:sz="0" w:space="0" w:color="auto"/>
              </w:divBdr>
            </w:div>
            <w:div w:id="186869235">
              <w:marLeft w:val="0"/>
              <w:marRight w:val="0"/>
              <w:marTop w:val="0"/>
              <w:marBottom w:val="0"/>
              <w:divBdr>
                <w:top w:val="none" w:sz="0" w:space="0" w:color="auto"/>
                <w:left w:val="none" w:sz="0" w:space="0" w:color="auto"/>
                <w:bottom w:val="none" w:sz="0" w:space="0" w:color="auto"/>
                <w:right w:val="none" w:sz="0" w:space="0" w:color="auto"/>
              </w:divBdr>
            </w:div>
            <w:div w:id="1354958829">
              <w:marLeft w:val="0"/>
              <w:marRight w:val="0"/>
              <w:marTop w:val="0"/>
              <w:marBottom w:val="0"/>
              <w:divBdr>
                <w:top w:val="none" w:sz="0" w:space="0" w:color="auto"/>
                <w:left w:val="none" w:sz="0" w:space="0" w:color="auto"/>
                <w:bottom w:val="none" w:sz="0" w:space="0" w:color="auto"/>
                <w:right w:val="none" w:sz="0" w:space="0" w:color="auto"/>
              </w:divBdr>
            </w:div>
            <w:div w:id="421607417">
              <w:marLeft w:val="0"/>
              <w:marRight w:val="0"/>
              <w:marTop w:val="0"/>
              <w:marBottom w:val="0"/>
              <w:divBdr>
                <w:top w:val="none" w:sz="0" w:space="0" w:color="auto"/>
                <w:left w:val="none" w:sz="0" w:space="0" w:color="auto"/>
                <w:bottom w:val="none" w:sz="0" w:space="0" w:color="auto"/>
                <w:right w:val="none" w:sz="0" w:space="0" w:color="auto"/>
              </w:divBdr>
            </w:div>
            <w:div w:id="1663509934">
              <w:marLeft w:val="0"/>
              <w:marRight w:val="0"/>
              <w:marTop w:val="0"/>
              <w:marBottom w:val="0"/>
              <w:divBdr>
                <w:top w:val="none" w:sz="0" w:space="0" w:color="auto"/>
                <w:left w:val="none" w:sz="0" w:space="0" w:color="auto"/>
                <w:bottom w:val="none" w:sz="0" w:space="0" w:color="auto"/>
                <w:right w:val="none" w:sz="0" w:space="0" w:color="auto"/>
              </w:divBdr>
            </w:div>
            <w:div w:id="165826646">
              <w:marLeft w:val="0"/>
              <w:marRight w:val="0"/>
              <w:marTop w:val="0"/>
              <w:marBottom w:val="0"/>
              <w:divBdr>
                <w:top w:val="none" w:sz="0" w:space="0" w:color="auto"/>
                <w:left w:val="none" w:sz="0" w:space="0" w:color="auto"/>
                <w:bottom w:val="none" w:sz="0" w:space="0" w:color="auto"/>
                <w:right w:val="none" w:sz="0" w:space="0" w:color="auto"/>
              </w:divBdr>
            </w:div>
            <w:div w:id="106044167">
              <w:marLeft w:val="0"/>
              <w:marRight w:val="0"/>
              <w:marTop w:val="0"/>
              <w:marBottom w:val="0"/>
              <w:divBdr>
                <w:top w:val="none" w:sz="0" w:space="0" w:color="auto"/>
                <w:left w:val="none" w:sz="0" w:space="0" w:color="auto"/>
                <w:bottom w:val="none" w:sz="0" w:space="0" w:color="auto"/>
                <w:right w:val="none" w:sz="0" w:space="0" w:color="auto"/>
              </w:divBdr>
            </w:div>
            <w:div w:id="1588003175">
              <w:marLeft w:val="0"/>
              <w:marRight w:val="0"/>
              <w:marTop w:val="0"/>
              <w:marBottom w:val="0"/>
              <w:divBdr>
                <w:top w:val="none" w:sz="0" w:space="0" w:color="auto"/>
                <w:left w:val="none" w:sz="0" w:space="0" w:color="auto"/>
                <w:bottom w:val="none" w:sz="0" w:space="0" w:color="auto"/>
                <w:right w:val="none" w:sz="0" w:space="0" w:color="auto"/>
              </w:divBdr>
            </w:div>
            <w:div w:id="1586499212">
              <w:marLeft w:val="0"/>
              <w:marRight w:val="0"/>
              <w:marTop w:val="0"/>
              <w:marBottom w:val="0"/>
              <w:divBdr>
                <w:top w:val="none" w:sz="0" w:space="0" w:color="auto"/>
                <w:left w:val="none" w:sz="0" w:space="0" w:color="auto"/>
                <w:bottom w:val="none" w:sz="0" w:space="0" w:color="auto"/>
                <w:right w:val="none" w:sz="0" w:space="0" w:color="auto"/>
              </w:divBdr>
            </w:div>
            <w:div w:id="211886071">
              <w:marLeft w:val="0"/>
              <w:marRight w:val="0"/>
              <w:marTop w:val="0"/>
              <w:marBottom w:val="0"/>
              <w:divBdr>
                <w:top w:val="none" w:sz="0" w:space="0" w:color="auto"/>
                <w:left w:val="none" w:sz="0" w:space="0" w:color="auto"/>
                <w:bottom w:val="none" w:sz="0" w:space="0" w:color="auto"/>
                <w:right w:val="none" w:sz="0" w:space="0" w:color="auto"/>
              </w:divBdr>
            </w:div>
            <w:div w:id="1321494552">
              <w:marLeft w:val="0"/>
              <w:marRight w:val="0"/>
              <w:marTop w:val="0"/>
              <w:marBottom w:val="0"/>
              <w:divBdr>
                <w:top w:val="none" w:sz="0" w:space="0" w:color="auto"/>
                <w:left w:val="none" w:sz="0" w:space="0" w:color="auto"/>
                <w:bottom w:val="none" w:sz="0" w:space="0" w:color="auto"/>
                <w:right w:val="none" w:sz="0" w:space="0" w:color="auto"/>
              </w:divBdr>
            </w:div>
            <w:div w:id="2034920933">
              <w:marLeft w:val="0"/>
              <w:marRight w:val="0"/>
              <w:marTop w:val="0"/>
              <w:marBottom w:val="0"/>
              <w:divBdr>
                <w:top w:val="none" w:sz="0" w:space="0" w:color="auto"/>
                <w:left w:val="none" w:sz="0" w:space="0" w:color="auto"/>
                <w:bottom w:val="none" w:sz="0" w:space="0" w:color="auto"/>
                <w:right w:val="none" w:sz="0" w:space="0" w:color="auto"/>
              </w:divBdr>
            </w:div>
            <w:div w:id="362874264">
              <w:marLeft w:val="0"/>
              <w:marRight w:val="0"/>
              <w:marTop w:val="0"/>
              <w:marBottom w:val="0"/>
              <w:divBdr>
                <w:top w:val="none" w:sz="0" w:space="0" w:color="auto"/>
                <w:left w:val="none" w:sz="0" w:space="0" w:color="auto"/>
                <w:bottom w:val="none" w:sz="0" w:space="0" w:color="auto"/>
                <w:right w:val="none" w:sz="0" w:space="0" w:color="auto"/>
              </w:divBdr>
            </w:div>
            <w:div w:id="677197077">
              <w:marLeft w:val="0"/>
              <w:marRight w:val="0"/>
              <w:marTop w:val="0"/>
              <w:marBottom w:val="0"/>
              <w:divBdr>
                <w:top w:val="none" w:sz="0" w:space="0" w:color="auto"/>
                <w:left w:val="none" w:sz="0" w:space="0" w:color="auto"/>
                <w:bottom w:val="none" w:sz="0" w:space="0" w:color="auto"/>
                <w:right w:val="none" w:sz="0" w:space="0" w:color="auto"/>
              </w:divBdr>
            </w:div>
            <w:div w:id="1967152718">
              <w:marLeft w:val="0"/>
              <w:marRight w:val="0"/>
              <w:marTop w:val="0"/>
              <w:marBottom w:val="0"/>
              <w:divBdr>
                <w:top w:val="none" w:sz="0" w:space="0" w:color="auto"/>
                <w:left w:val="none" w:sz="0" w:space="0" w:color="auto"/>
                <w:bottom w:val="none" w:sz="0" w:space="0" w:color="auto"/>
                <w:right w:val="none" w:sz="0" w:space="0" w:color="auto"/>
              </w:divBdr>
            </w:div>
            <w:div w:id="2011788284">
              <w:marLeft w:val="0"/>
              <w:marRight w:val="0"/>
              <w:marTop w:val="0"/>
              <w:marBottom w:val="0"/>
              <w:divBdr>
                <w:top w:val="none" w:sz="0" w:space="0" w:color="auto"/>
                <w:left w:val="none" w:sz="0" w:space="0" w:color="auto"/>
                <w:bottom w:val="none" w:sz="0" w:space="0" w:color="auto"/>
                <w:right w:val="none" w:sz="0" w:space="0" w:color="auto"/>
              </w:divBdr>
            </w:div>
            <w:div w:id="1205487138">
              <w:marLeft w:val="0"/>
              <w:marRight w:val="0"/>
              <w:marTop w:val="0"/>
              <w:marBottom w:val="0"/>
              <w:divBdr>
                <w:top w:val="none" w:sz="0" w:space="0" w:color="auto"/>
                <w:left w:val="none" w:sz="0" w:space="0" w:color="auto"/>
                <w:bottom w:val="none" w:sz="0" w:space="0" w:color="auto"/>
                <w:right w:val="none" w:sz="0" w:space="0" w:color="auto"/>
              </w:divBdr>
            </w:div>
            <w:div w:id="869799155">
              <w:marLeft w:val="0"/>
              <w:marRight w:val="0"/>
              <w:marTop w:val="0"/>
              <w:marBottom w:val="0"/>
              <w:divBdr>
                <w:top w:val="none" w:sz="0" w:space="0" w:color="auto"/>
                <w:left w:val="none" w:sz="0" w:space="0" w:color="auto"/>
                <w:bottom w:val="none" w:sz="0" w:space="0" w:color="auto"/>
                <w:right w:val="none" w:sz="0" w:space="0" w:color="auto"/>
              </w:divBdr>
            </w:div>
            <w:div w:id="1162575842">
              <w:marLeft w:val="0"/>
              <w:marRight w:val="0"/>
              <w:marTop w:val="0"/>
              <w:marBottom w:val="0"/>
              <w:divBdr>
                <w:top w:val="none" w:sz="0" w:space="0" w:color="auto"/>
                <w:left w:val="none" w:sz="0" w:space="0" w:color="auto"/>
                <w:bottom w:val="none" w:sz="0" w:space="0" w:color="auto"/>
                <w:right w:val="none" w:sz="0" w:space="0" w:color="auto"/>
              </w:divBdr>
            </w:div>
            <w:div w:id="1067456339">
              <w:marLeft w:val="0"/>
              <w:marRight w:val="0"/>
              <w:marTop w:val="0"/>
              <w:marBottom w:val="0"/>
              <w:divBdr>
                <w:top w:val="none" w:sz="0" w:space="0" w:color="auto"/>
                <w:left w:val="none" w:sz="0" w:space="0" w:color="auto"/>
                <w:bottom w:val="none" w:sz="0" w:space="0" w:color="auto"/>
                <w:right w:val="none" w:sz="0" w:space="0" w:color="auto"/>
              </w:divBdr>
            </w:div>
          </w:divsChild>
        </w:div>
        <w:div w:id="1491363362">
          <w:marLeft w:val="0"/>
          <w:marRight w:val="0"/>
          <w:marTop w:val="240"/>
          <w:marBottom w:val="0"/>
          <w:divBdr>
            <w:top w:val="none" w:sz="0" w:space="0" w:color="auto"/>
            <w:left w:val="none" w:sz="0" w:space="0" w:color="auto"/>
            <w:bottom w:val="none" w:sz="0" w:space="0" w:color="auto"/>
            <w:right w:val="none" w:sz="0" w:space="0" w:color="auto"/>
          </w:divBdr>
          <w:divsChild>
            <w:div w:id="572618982">
              <w:marLeft w:val="0"/>
              <w:marRight w:val="0"/>
              <w:marTop w:val="0"/>
              <w:marBottom w:val="0"/>
              <w:divBdr>
                <w:top w:val="none" w:sz="0" w:space="0" w:color="auto"/>
                <w:left w:val="none" w:sz="0" w:space="0" w:color="auto"/>
                <w:bottom w:val="none" w:sz="0" w:space="0" w:color="auto"/>
                <w:right w:val="none" w:sz="0" w:space="0" w:color="auto"/>
              </w:divBdr>
            </w:div>
            <w:div w:id="537358630">
              <w:marLeft w:val="0"/>
              <w:marRight w:val="0"/>
              <w:marTop w:val="0"/>
              <w:marBottom w:val="0"/>
              <w:divBdr>
                <w:top w:val="none" w:sz="0" w:space="0" w:color="auto"/>
                <w:left w:val="none" w:sz="0" w:space="0" w:color="auto"/>
                <w:bottom w:val="none" w:sz="0" w:space="0" w:color="auto"/>
                <w:right w:val="none" w:sz="0" w:space="0" w:color="auto"/>
              </w:divBdr>
              <w:divsChild>
                <w:div w:id="1293056231">
                  <w:marLeft w:val="0"/>
                  <w:marRight w:val="0"/>
                  <w:marTop w:val="0"/>
                  <w:marBottom w:val="0"/>
                  <w:divBdr>
                    <w:top w:val="none" w:sz="0" w:space="0" w:color="auto"/>
                    <w:left w:val="none" w:sz="0" w:space="0" w:color="auto"/>
                    <w:bottom w:val="none" w:sz="0" w:space="0" w:color="auto"/>
                    <w:right w:val="none" w:sz="0" w:space="0" w:color="auto"/>
                  </w:divBdr>
                </w:div>
                <w:div w:id="1370103561">
                  <w:marLeft w:val="0"/>
                  <w:marRight w:val="0"/>
                  <w:marTop w:val="0"/>
                  <w:marBottom w:val="0"/>
                  <w:divBdr>
                    <w:top w:val="none" w:sz="0" w:space="0" w:color="auto"/>
                    <w:left w:val="none" w:sz="0" w:space="0" w:color="auto"/>
                    <w:bottom w:val="none" w:sz="0" w:space="0" w:color="auto"/>
                    <w:right w:val="none" w:sz="0" w:space="0" w:color="auto"/>
                  </w:divBdr>
                </w:div>
                <w:div w:id="732699884">
                  <w:marLeft w:val="0"/>
                  <w:marRight w:val="0"/>
                  <w:marTop w:val="0"/>
                  <w:marBottom w:val="0"/>
                  <w:divBdr>
                    <w:top w:val="none" w:sz="0" w:space="0" w:color="auto"/>
                    <w:left w:val="none" w:sz="0" w:space="0" w:color="auto"/>
                    <w:bottom w:val="none" w:sz="0" w:space="0" w:color="auto"/>
                    <w:right w:val="none" w:sz="0" w:space="0" w:color="auto"/>
                  </w:divBdr>
                </w:div>
                <w:div w:id="217395949">
                  <w:marLeft w:val="0"/>
                  <w:marRight w:val="0"/>
                  <w:marTop w:val="0"/>
                  <w:marBottom w:val="0"/>
                  <w:divBdr>
                    <w:top w:val="none" w:sz="0" w:space="0" w:color="auto"/>
                    <w:left w:val="none" w:sz="0" w:space="0" w:color="auto"/>
                    <w:bottom w:val="none" w:sz="0" w:space="0" w:color="auto"/>
                    <w:right w:val="none" w:sz="0" w:space="0" w:color="auto"/>
                  </w:divBdr>
                </w:div>
                <w:div w:id="1124344184">
                  <w:marLeft w:val="0"/>
                  <w:marRight w:val="0"/>
                  <w:marTop w:val="0"/>
                  <w:marBottom w:val="0"/>
                  <w:divBdr>
                    <w:top w:val="none" w:sz="0" w:space="0" w:color="auto"/>
                    <w:left w:val="none" w:sz="0" w:space="0" w:color="auto"/>
                    <w:bottom w:val="none" w:sz="0" w:space="0" w:color="auto"/>
                    <w:right w:val="none" w:sz="0" w:space="0" w:color="auto"/>
                  </w:divBdr>
                </w:div>
                <w:div w:id="369652145">
                  <w:marLeft w:val="0"/>
                  <w:marRight w:val="0"/>
                  <w:marTop w:val="0"/>
                  <w:marBottom w:val="0"/>
                  <w:divBdr>
                    <w:top w:val="none" w:sz="0" w:space="0" w:color="auto"/>
                    <w:left w:val="none" w:sz="0" w:space="0" w:color="auto"/>
                    <w:bottom w:val="none" w:sz="0" w:space="0" w:color="auto"/>
                    <w:right w:val="none" w:sz="0" w:space="0" w:color="auto"/>
                  </w:divBdr>
                </w:div>
                <w:div w:id="1232615806">
                  <w:marLeft w:val="0"/>
                  <w:marRight w:val="0"/>
                  <w:marTop w:val="0"/>
                  <w:marBottom w:val="0"/>
                  <w:divBdr>
                    <w:top w:val="none" w:sz="0" w:space="0" w:color="auto"/>
                    <w:left w:val="none" w:sz="0" w:space="0" w:color="auto"/>
                    <w:bottom w:val="none" w:sz="0" w:space="0" w:color="auto"/>
                    <w:right w:val="none" w:sz="0" w:space="0" w:color="auto"/>
                  </w:divBdr>
                </w:div>
              </w:divsChild>
            </w:div>
            <w:div w:id="1509368466">
              <w:marLeft w:val="0"/>
              <w:marRight w:val="0"/>
              <w:marTop w:val="0"/>
              <w:marBottom w:val="0"/>
              <w:divBdr>
                <w:top w:val="none" w:sz="0" w:space="0" w:color="auto"/>
                <w:left w:val="none" w:sz="0" w:space="0" w:color="auto"/>
                <w:bottom w:val="none" w:sz="0" w:space="0" w:color="auto"/>
                <w:right w:val="none" w:sz="0" w:space="0" w:color="auto"/>
              </w:divBdr>
            </w:div>
            <w:div w:id="1157916768">
              <w:marLeft w:val="0"/>
              <w:marRight w:val="0"/>
              <w:marTop w:val="0"/>
              <w:marBottom w:val="0"/>
              <w:divBdr>
                <w:top w:val="none" w:sz="0" w:space="0" w:color="auto"/>
                <w:left w:val="none" w:sz="0" w:space="0" w:color="auto"/>
                <w:bottom w:val="none" w:sz="0" w:space="0" w:color="auto"/>
                <w:right w:val="none" w:sz="0" w:space="0" w:color="auto"/>
              </w:divBdr>
            </w:div>
          </w:divsChild>
        </w:div>
        <w:div w:id="746342889">
          <w:marLeft w:val="0"/>
          <w:marRight w:val="0"/>
          <w:marTop w:val="240"/>
          <w:marBottom w:val="0"/>
          <w:divBdr>
            <w:top w:val="none" w:sz="0" w:space="0" w:color="auto"/>
            <w:left w:val="none" w:sz="0" w:space="0" w:color="auto"/>
            <w:bottom w:val="none" w:sz="0" w:space="0" w:color="auto"/>
            <w:right w:val="none" w:sz="0" w:space="0" w:color="auto"/>
          </w:divBdr>
          <w:divsChild>
            <w:div w:id="1077633979">
              <w:marLeft w:val="0"/>
              <w:marRight w:val="0"/>
              <w:marTop w:val="0"/>
              <w:marBottom w:val="0"/>
              <w:divBdr>
                <w:top w:val="none" w:sz="0" w:space="0" w:color="auto"/>
                <w:left w:val="none" w:sz="0" w:space="0" w:color="auto"/>
                <w:bottom w:val="none" w:sz="0" w:space="0" w:color="auto"/>
                <w:right w:val="none" w:sz="0" w:space="0" w:color="auto"/>
              </w:divBdr>
            </w:div>
            <w:div w:id="287056504">
              <w:marLeft w:val="0"/>
              <w:marRight w:val="0"/>
              <w:marTop w:val="0"/>
              <w:marBottom w:val="0"/>
              <w:divBdr>
                <w:top w:val="none" w:sz="0" w:space="0" w:color="auto"/>
                <w:left w:val="none" w:sz="0" w:space="0" w:color="auto"/>
                <w:bottom w:val="none" w:sz="0" w:space="0" w:color="auto"/>
                <w:right w:val="none" w:sz="0" w:space="0" w:color="auto"/>
              </w:divBdr>
            </w:div>
            <w:div w:id="1844082471">
              <w:marLeft w:val="0"/>
              <w:marRight w:val="0"/>
              <w:marTop w:val="0"/>
              <w:marBottom w:val="0"/>
              <w:divBdr>
                <w:top w:val="none" w:sz="0" w:space="0" w:color="auto"/>
                <w:left w:val="none" w:sz="0" w:space="0" w:color="auto"/>
                <w:bottom w:val="none" w:sz="0" w:space="0" w:color="auto"/>
                <w:right w:val="none" w:sz="0" w:space="0" w:color="auto"/>
              </w:divBdr>
            </w:div>
          </w:divsChild>
        </w:div>
        <w:div w:id="877624226">
          <w:marLeft w:val="0"/>
          <w:marRight w:val="0"/>
          <w:marTop w:val="240"/>
          <w:marBottom w:val="0"/>
          <w:divBdr>
            <w:top w:val="none" w:sz="0" w:space="0" w:color="auto"/>
            <w:left w:val="none" w:sz="0" w:space="0" w:color="auto"/>
            <w:bottom w:val="none" w:sz="0" w:space="0" w:color="auto"/>
            <w:right w:val="none" w:sz="0" w:space="0" w:color="auto"/>
          </w:divBdr>
          <w:divsChild>
            <w:div w:id="234125258">
              <w:marLeft w:val="0"/>
              <w:marRight w:val="0"/>
              <w:marTop w:val="0"/>
              <w:marBottom w:val="0"/>
              <w:divBdr>
                <w:top w:val="none" w:sz="0" w:space="0" w:color="auto"/>
                <w:left w:val="none" w:sz="0" w:space="0" w:color="auto"/>
                <w:bottom w:val="none" w:sz="0" w:space="0" w:color="auto"/>
                <w:right w:val="none" w:sz="0" w:space="0" w:color="auto"/>
              </w:divBdr>
              <w:divsChild>
                <w:div w:id="413549616">
                  <w:marLeft w:val="0"/>
                  <w:marRight w:val="0"/>
                  <w:marTop w:val="0"/>
                  <w:marBottom w:val="0"/>
                  <w:divBdr>
                    <w:top w:val="none" w:sz="0" w:space="0" w:color="auto"/>
                    <w:left w:val="none" w:sz="0" w:space="0" w:color="auto"/>
                    <w:bottom w:val="none" w:sz="0" w:space="0" w:color="auto"/>
                    <w:right w:val="none" w:sz="0" w:space="0" w:color="auto"/>
                  </w:divBdr>
                </w:div>
                <w:div w:id="314067523">
                  <w:marLeft w:val="0"/>
                  <w:marRight w:val="0"/>
                  <w:marTop w:val="0"/>
                  <w:marBottom w:val="0"/>
                  <w:divBdr>
                    <w:top w:val="none" w:sz="0" w:space="0" w:color="auto"/>
                    <w:left w:val="none" w:sz="0" w:space="0" w:color="auto"/>
                    <w:bottom w:val="none" w:sz="0" w:space="0" w:color="auto"/>
                    <w:right w:val="none" w:sz="0" w:space="0" w:color="auto"/>
                  </w:divBdr>
                </w:div>
                <w:div w:id="331563686">
                  <w:marLeft w:val="0"/>
                  <w:marRight w:val="0"/>
                  <w:marTop w:val="0"/>
                  <w:marBottom w:val="0"/>
                  <w:divBdr>
                    <w:top w:val="none" w:sz="0" w:space="0" w:color="auto"/>
                    <w:left w:val="none" w:sz="0" w:space="0" w:color="auto"/>
                    <w:bottom w:val="none" w:sz="0" w:space="0" w:color="auto"/>
                    <w:right w:val="none" w:sz="0" w:space="0" w:color="auto"/>
                  </w:divBdr>
                  <w:divsChild>
                    <w:div w:id="247154286">
                      <w:marLeft w:val="0"/>
                      <w:marRight w:val="0"/>
                      <w:marTop w:val="0"/>
                      <w:marBottom w:val="0"/>
                      <w:divBdr>
                        <w:top w:val="none" w:sz="0" w:space="0" w:color="auto"/>
                        <w:left w:val="none" w:sz="0" w:space="0" w:color="auto"/>
                        <w:bottom w:val="none" w:sz="0" w:space="0" w:color="auto"/>
                        <w:right w:val="none" w:sz="0" w:space="0" w:color="auto"/>
                      </w:divBdr>
                    </w:div>
                    <w:div w:id="179198646">
                      <w:marLeft w:val="0"/>
                      <w:marRight w:val="0"/>
                      <w:marTop w:val="0"/>
                      <w:marBottom w:val="0"/>
                      <w:divBdr>
                        <w:top w:val="none" w:sz="0" w:space="0" w:color="auto"/>
                        <w:left w:val="none" w:sz="0" w:space="0" w:color="auto"/>
                        <w:bottom w:val="none" w:sz="0" w:space="0" w:color="auto"/>
                        <w:right w:val="none" w:sz="0" w:space="0" w:color="auto"/>
                      </w:divBdr>
                    </w:div>
                    <w:div w:id="224075981">
                      <w:marLeft w:val="0"/>
                      <w:marRight w:val="0"/>
                      <w:marTop w:val="0"/>
                      <w:marBottom w:val="0"/>
                      <w:divBdr>
                        <w:top w:val="none" w:sz="0" w:space="0" w:color="auto"/>
                        <w:left w:val="none" w:sz="0" w:space="0" w:color="auto"/>
                        <w:bottom w:val="none" w:sz="0" w:space="0" w:color="auto"/>
                        <w:right w:val="none" w:sz="0" w:space="0" w:color="auto"/>
                      </w:divBdr>
                    </w:div>
                    <w:div w:id="1869368629">
                      <w:marLeft w:val="0"/>
                      <w:marRight w:val="0"/>
                      <w:marTop w:val="0"/>
                      <w:marBottom w:val="0"/>
                      <w:divBdr>
                        <w:top w:val="none" w:sz="0" w:space="0" w:color="auto"/>
                        <w:left w:val="none" w:sz="0" w:space="0" w:color="auto"/>
                        <w:bottom w:val="none" w:sz="0" w:space="0" w:color="auto"/>
                        <w:right w:val="none" w:sz="0" w:space="0" w:color="auto"/>
                      </w:divBdr>
                    </w:div>
                  </w:divsChild>
                </w:div>
                <w:div w:id="1714769359">
                  <w:marLeft w:val="0"/>
                  <w:marRight w:val="0"/>
                  <w:marTop w:val="0"/>
                  <w:marBottom w:val="0"/>
                  <w:divBdr>
                    <w:top w:val="none" w:sz="0" w:space="0" w:color="auto"/>
                    <w:left w:val="none" w:sz="0" w:space="0" w:color="auto"/>
                    <w:bottom w:val="none" w:sz="0" w:space="0" w:color="auto"/>
                    <w:right w:val="none" w:sz="0" w:space="0" w:color="auto"/>
                  </w:divBdr>
                </w:div>
              </w:divsChild>
            </w:div>
            <w:div w:id="513107619">
              <w:marLeft w:val="0"/>
              <w:marRight w:val="0"/>
              <w:marTop w:val="0"/>
              <w:marBottom w:val="0"/>
              <w:divBdr>
                <w:top w:val="none" w:sz="0" w:space="0" w:color="auto"/>
                <w:left w:val="none" w:sz="0" w:space="0" w:color="auto"/>
                <w:bottom w:val="none" w:sz="0" w:space="0" w:color="auto"/>
                <w:right w:val="none" w:sz="0" w:space="0" w:color="auto"/>
              </w:divBdr>
            </w:div>
            <w:div w:id="486481355">
              <w:marLeft w:val="0"/>
              <w:marRight w:val="0"/>
              <w:marTop w:val="0"/>
              <w:marBottom w:val="0"/>
              <w:divBdr>
                <w:top w:val="none" w:sz="0" w:space="0" w:color="auto"/>
                <w:left w:val="none" w:sz="0" w:space="0" w:color="auto"/>
                <w:bottom w:val="none" w:sz="0" w:space="0" w:color="auto"/>
                <w:right w:val="none" w:sz="0" w:space="0" w:color="auto"/>
              </w:divBdr>
            </w:div>
            <w:div w:id="202909129">
              <w:marLeft w:val="0"/>
              <w:marRight w:val="0"/>
              <w:marTop w:val="0"/>
              <w:marBottom w:val="0"/>
              <w:divBdr>
                <w:top w:val="none" w:sz="0" w:space="0" w:color="auto"/>
                <w:left w:val="none" w:sz="0" w:space="0" w:color="auto"/>
                <w:bottom w:val="none" w:sz="0" w:space="0" w:color="auto"/>
                <w:right w:val="none" w:sz="0" w:space="0" w:color="auto"/>
              </w:divBdr>
            </w:div>
          </w:divsChild>
        </w:div>
        <w:div w:id="417141520">
          <w:marLeft w:val="0"/>
          <w:marRight w:val="0"/>
          <w:marTop w:val="240"/>
          <w:marBottom w:val="0"/>
          <w:divBdr>
            <w:top w:val="none" w:sz="0" w:space="0" w:color="auto"/>
            <w:left w:val="none" w:sz="0" w:space="0" w:color="auto"/>
            <w:bottom w:val="none" w:sz="0" w:space="0" w:color="auto"/>
            <w:right w:val="none" w:sz="0" w:space="0" w:color="auto"/>
          </w:divBdr>
          <w:divsChild>
            <w:div w:id="54353737">
              <w:marLeft w:val="0"/>
              <w:marRight w:val="0"/>
              <w:marTop w:val="0"/>
              <w:marBottom w:val="0"/>
              <w:divBdr>
                <w:top w:val="none" w:sz="0" w:space="0" w:color="auto"/>
                <w:left w:val="none" w:sz="0" w:space="0" w:color="auto"/>
                <w:bottom w:val="none" w:sz="0" w:space="0" w:color="auto"/>
                <w:right w:val="none" w:sz="0" w:space="0" w:color="auto"/>
              </w:divBdr>
              <w:divsChild>
                <w:div w:id="318660153">
                  <w:marLeft w:val="0"/>
                  <w:marRight w:val="0"/>
                  <w:marTop w:val="0"/>
                  <w:marBottom w:val="0"/>
                  <w:divBdr>
                    <w:top w:val="none" w:sz="0" w:space="0" w:color="auto"/>
                    <w:left w:val="none" w:sz="0" w:space="0" w:color="auto"/>
                    <w:bottom w:val="none" w:sz="0" w:space="0" w:color="auto"/>
                    <w:right w:val="none" w:sz="0" w:space="0" w:color="auto"/>
                  </w:divBdr>
                </w:div>
                <w:div w:id="1425610474">
                  <w:marLeft w:val="0"/>
                  <w:marRight w:val="0"/>
                  <w:marTop w:val="0"/>
                  <w:marBottom w:val="0"/>
                  <w:divBdr>
                    <w:top w:val="none" w:sz="0" w:space="0" w:color="auto"/>
                    <w:left w:val="none" w:sz="0" w:space="0" w:color="auto"/>
                    <w:bottom w:val="none" w:sz="0" w:space="0" w:color="auto"/>
                    <w:right w:val="none" w:sz="0" w:space="0" w:color="auto"/>
                  </w:divBdr>
                </w:div>
                <w:div w:id="1234658952">
                  <w:marLeft w:val="0"/>
                  <w:marRight w:val="0"/>
                  <w:marTop w:val="0"/>
                  <w:marBottom w:val="0"/>
                  <w:divBdr>
                    <w:top w:val="none" w:sz="0" w:space="0" w:color="auto"/>
                    <w:left w:val="none" w:sz="0" w:space="0" w:color="auto"/>
                    <w:bottom w:val="none" w:sz="0" w:space="0" w:color="auto"/>
                    <w:right w:val="none" w:sz="0" w:space="0" w:color="auto"/>
                  </w:divBdr>
                  <w:divsChild>
                    <w:div w:id="603924270">
                      <w:marLeft w:val="0"/>
                      <w:marRight w:val="0"/>
                      <w:marTop w:val="0"/>
                      <w:marBottom w:val="0"/>
                      <w:divBdr>
                        <w:top w:val="none" w:sz="0" w:space="0" w:color="auto"/>
                        <w:left w:val="none" w:sz="0" w:space="0" w:color="auto"/>
                        <w:bottom w:val="none" w:sz="0" w:space="0" w:color="auto"/>
                        <w:right w:val="none" w:sz="0" w:space="0" w:color="auto"/>
                      </w:divBdr>
                    </w:div>
                    <w:div w:id="72164123">
                      <w:marLeft w:val="0"/>
                      <w:marRight w:val="0"/>
                      <w:marTop w:val="0"/>
                      <w:marBottom w:val="0"/>
                      <w:divBdr>
                        <w:top w:val="none" w:sz="0" w:space="0" w:color="auto"/>
                        <w:left w:val="none" w:sz="0" w:space="0" w:color="auto"/>
                        <w:bottom w:val="none" w:sz="0" w:space="0" w:color="auto"/>
                        <w:right w:val="none" w:sz="0" w:space="0" w:color="auto"/>
                      </w:divBdr>
                      <w:divsChild>
                        <w:div w:id="306017095">
                          <w:marLeft w:val="0"/>
                          <w:marRight w:val="0"/>
                          <w:marTop w:val="0"/>
                          <w:marBottom w:val="0"/>
                          <w:divBdr>
                            <w:top w:val="none" w:sz="0" w:space="0" w:color="auto"/>
                            <w:left w:val="none" w:sz="0" w:space="0" w:color="auto"/>
                            <w:bottom w:val="none" w:sz="0" w:space="0" w:color="auto"/>
                            <w:right w:val="none" w:sz="0" w:space="0" w:color="auto"/>
                          </w:divBdr>
                        </w:div>
                        <w:div w:id="512377518">
                          <w:marLeft w:val="0"/>
                          <w:marRight w:val="0"/>
                          <w:marTop w:val="0"/>
                          <w:marBottom w:val="0"/>
                          <w:divBdr>
                            <w:top w:val="none" w:sz="0" w:space="0" w:color="auto"/>
                            <w:left w:val="none" w:sz="0" w:space="0" w:color="auto"/>
                            <w:bottom w:val="none" w:sz="0" w:space="0" w:color="auto"/>
                            <w:right w:val="none" w:sz="0" w:space="0" w:color="auto"/>
                          </w:divBdr>
                        </w:div>
                        <w:div w:id="590772458">
                          <w:marLeft w:val="0"/>
                          <w:marRight w:val="0"/>
                          <w:marTop w:val="0"/>
                          <w:marBottom w:val="0"/>
                          <w:divBdr>
                            <w:top w:val="none" w:sz="0" w:space="0" w:color="auto"/>
                            <w:left w:val="none" w:sz="0" w:space="0" w:color="auto"/>
                            <w:bottom w:val="none" w:sz="0" w:space="0" w:color="auto"/>
                            <w:right w:val="none" w:sz="0" w:space="0" w:color="auto"/>
                          </w:divBdr>
                        </w:div>
                        <w:div w:id="13115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7057">
                  <w:marLeft w:val="0"/>
                  <w:marRight w:val="0"/>
                  <w:marTop w:val="0"/>
                  <w:marBottom w:val="0"/>
                  <w:divBdr>
                    <w:top w:val="none" w:sz="0" w:space="0" w:color="auto"/>
                    <w:left w:val="none" w:sz="0" w:space="0" w:color="auto"/>
                    <w:bottom w:val="none" w:sz="0" w:space="0" w:color="auto"/>
                    <w:right w:val="none" w:sz="0" w:space="0" w:color="auto"/>
                  </w:divBdr>
                </w:div>
                <w:div w:id="285504233">
                  <w:marLeft w:val="0"/>
                  <w:marRight w:val="0"/>
                  <w:marTop w:val="0"/>
                  <w:marBottom w:val="0"/>
                  <w:divBdr>
                    <w:top w:val="none" w:sz="0" w:space="0" w:color="auto"/>
                    <w:left w:val="none" w:sz="0" w:space="0" w:color="auto"/>
                    <w:bottom w:val="none" w:sz="0" w:space="0" w:color="auto"/>
                    <w:right w:val="none" w:sz="0" w:space="0" w:color="auto"/>
                  </w:divBdr>
                  <w:divsChild>
                    <w:div w:id="2142766336">
                      <w:marLeft w:val="0"/>
                      <w:marRight w:val="0"/>
                      <w:marTop w:val="0"/>
                      <w:marBottom w:val="0"/>
                      <w:divBdr>
                        <w:top w:val="none" w:sz="0" w:space="0" w:color="auto"/>
                        <w:left w:val="none" w:sz="0" w:space="0" w:color="auto"/>
                        <w:bottom w:val="none" w:sz="0" w:space="0" w:color="auto"/>
                        <w:right w:val="none" w:sz="0" w:space="0" w:color="auto"/>
                      </w:divBdr>
                    </w:div>
                    <w:div w:id="1286472388">
                      <w:marLeft w:val="0"/>
                      <w:marRight w:val="0"/>
                      <w:marTop w:val="0"/>
                      <w:marBottom w:val="0"/>
                      <w:divBdr>
                        <w:top w:val="none" w:sz="0" w:space="0" w:color="auto"/>
                        <w:left w:val="none" w:sz="0" w:space="0" w:color="auto"/>
                        <w:bottom w:val="none" w:sz="0" w:space="0" w:color="auto"/>
                        <w:right w:val="none" w:sz="0" w:space="0" w:color="auto"/>
                      </w:divBdr>
                    </w:div>
                    <w:div w:id="580063247">
                      <w:marLeft w:val="0"/>
                      <w:marRight w:val="0"/>
                      <w:marTop w:val="0"/>
                      <w:marBottom w:val="0"/>
                      <w:divBdr>
                        <w:top w:val="none" w:sz="0" w:space="0" w:color="auto"/>
                        <w:left w:val="none" w:sz="0" w:space="0" w:color="auto"/>
                        <w:bottom w:val="none" w:sz="0" w:space="0" w:color="auto"/>
                        <w:right w:val="none" w:sz="0" w:space="0" w:color="auto"/>
                      </w:divBdr>
                    </w:div>
                  </w:divsChild>
                </w:div>
                <w:div w:id="2097971065">
                  <w:marLeft w:val="0"/>
                  <w:marRight w:val="0"/>
                  <w:marTop w:val="0"/>
                  <w:marBottom w:val="0"/>
                  <w:divBdr>
                    <w:top w:val="none" w:sz="0" w:space="0" w:color="auto"/>
                    <w:left w:val="none" w:sz="0" w:space="0" w:color="auto"/>
                    <w:bottom w:val="none" w:sz="0" w:space="0" w:color="auto"/>
                    <w:right w:val="none" w:sz="0" w:space="0" w:color="auto"/>
                  </w:divBdr>
                </w:div>
              </w:divsChild>
            </w:div>
            <w:div w:id="1826820500">
              <w:marLeft w:val="0"/>
              <w:marRight w:val="0"/>
              <w:marTop w:val="0"/>
              <w:marBottom w:val="0"/>
              <w:divBdr>
                <w:top w:val="none" w:sz="0" w:space="0" w:color="auto"/>
                <w:left w:val="none" w:sz="0" w:space="0" w:color="auto"/>
                <w:bottom w:val="none" w:sz="0" w:space="0" w:color="auto"/>
                <w:right w:val="none" w:sz="0" w:space="0" w:color="auto"/>
              </w:divBdr>
              <w:divsChild>
                <w:div w:id="214313704">
                  <w:marLeft w:val="0"/>
                  <w:marRight w:val="0"/>
                  <w:marTop w:val="0"/>
                  <w:marBottom w:val="0"/>
                  <w:divBdr>
                    <w:top w:val="none" w:sz="0" w:space="0" w:color="auto"/>
                    <w:left w:val="none" w:sz="0" w:space="0" w:color="auto"/>
                    <w:bottom w:val="none" w:sz="0" w:space="0" w:color="auto"/>
                    <w:right w:val="none" w:sz="0" w:space="0" w:color="auto"/>
                  </w:divBdr>
                </w:div>
                <w:div w:id="513500224">
                  <w:marLeft w:val="0"/>
                  <w:marRight w:val="0"/>
                  <w:marTop w:val="0"/>
                  <w:marBottom w:val="0"/>
                  <w:divBdr>
                    <w:top w:val="none" w:sz="0" w:space="0" w:color="auto"/>
                    <w:left w:val="none" w:sz="0" w:space="0" w:color="auto"/>
                    <w:bottom w:val="none" w:sz="0" w:space="0" w:color="auto"/>
                    <w:right w:val="none" w:sz="0" w:space="0" w:color="auto"/>
                  </w:divBdr>
                </w:div>
                <w:div w:id="117191296">
                  <w:marLeft w:val="0"/>
                  <w:marRight w:val="0"/>
                  <w:marTop w:val="0"/>
                  <w:marBottom w:val="0"/>
                  <w:divBdr>
                    <w:top w:val="none" w:sz="0" w:space="0" w:color="auto"/>
                    <w:left w:val="none" w:sz="0" w:space="0" w:color="auto"/>
                    <w:bottom w:val="none" w:sz="0" w:space="0" w:color="auto"/>
                    <w:right w:val="none" w:sz="0" w:space="0" w:color="auto"/>
                  </w:divBdr>
                </w:div>
                <w:div w:id="2008357619">
                  <w:marLeft w:val="0"/>
                  <w:marRight w:val="0"/>
                  <w:marTop w:val="0"/>
                  <w:marBottom w:val="0"/>
                  <w:divBdr>
                    <w:top w:val="none" w:sz="0" w:space="0" w:color="auto"/>
                    <w:left w:val="none" w:sz="0" w:space="0" w:color="auto"/>
                    <w:bottom w:val="none" w:sz="0" w:space="0" w:color="auto"/>
                    <w:right w:val="none" w:sz="0" w:space="0" w:color="auto"/>
                  </w:divBdr>
                </w:div>
                <w:div w:id="1669021623">
                  <w:marLeft w:val="0"/>
                  <w:marRight w:val="0"/>
                  <w:marTop w:val="0"/>
                  <w:marBottom w:val="0"/>
                  <w:divBdr>
                    <w:top w:val="none" w:sz="0" w:space="0" w:color="auto"/>
                    <w:left w:val="none" w:sz="0" w:space="0" w:color="auto"/>
                    <w:bottom w:val="none" w:sz="0" w:space="0" w:color="auto"/>
                    <w:right w:val="none" w:sz="0" w:space="0" w:color="auto"/>
                  </w:divBdr>
                </w:div>
              </w:divsChild>
            </w:div>
            <w:div w:id="1754815597">
              <w:marLeft w:val="0"/>
              <w:marRight w:val="0"/>
              <w:marTop w:val="0"/>
              <w:marBottom w:val="0"/>
              <w:divBdr>
                <w:top w:val="none" w:sz="0" w:space="0" w:color="auto"/>
                <w:left w:val="none" w:sz="0" w:space="0" w:color="auto"/>
                <w:bottom w:val="none" w:sz="0" w:space="0" w:color="auto"/>
                <w:right w:val="none" w:sz="0" w:space="0" w:color="auto"/>
              </w:divBdr>
            </w:div>
            <w:div w:id="1458134826">
              <w:marLeft w:val="0"/>
              <w:marRight w:val="0"/>
              <w:marTop w:val="0"/>
              <w:marBottom w:val="0"/>
              <w:divBdr>
                <w:top w:val="none" w:sz="0" w:space="0" w:color="auto"/>
                <w:left w:val="none" w:sz="0" w:space="0" w:color="auto"/>
                <w:bottom w:val="none" w:sz="0" w:space="0" w:color="auto"/>
                <w:right w:val="none" w:sz="0" w:space="0" w:color="auto"/>
              </w:divBdr>
            </w:div>
            <w:div w:id="14505293">
              <w:marLeft w:val="0"/>
              <w:marRight w:val="0"/>
              <w:marTop w:val="0"/>
              <w:marBottom w:val="0"/>
              <w:divBdr>
                <w:top w:val="none" w:sz="0" w:space="0" w:color="auto"/>
                <w:left w:val="none" w:sz="0" w:space="0" w:color="auto"/>
                <w:bottom w:val="none" w:sz="0" w:space="0" w:color="auto"/>
                <w:right w:val="none" w:sz="0" w:space="0" w:color="auto"/>
              </w:divBdr>
            </w:div>
            <w:div w:id="167327395">
              <w:marLeft w:val="0"/>
              <w:marRight w:val="0"/>
              <w:marTop w:val="0"/>
              <w:marBottom w:val="0"/>
              <w:divBdr>
                <w:top w:val="none" w:sz="0" w:space="0" w:color="auto"/>
                <w:left w:val="none" w:sz="0" w:space="0" w:color="auto"/>
                <w:bottom w:val="none" w:sz="0" w:space="0" w:color="auto"/>
                <w:right w:val="none" w:sz="0" w:space="0" w:color="auto"/>
              </w:divBdr>
            </w:div>
          </w:divsChild>
        </w:div>
        <w:div w:id="2127502779">
          <w:marLeft w:val="0"/>
          <w:marRight w:val="0"/>
          <w:marTop w:val="240"/>
          <w:marBottom w:val="0"/>
          <w:divBdr>
            <w:top w:val="none" w:sz="0" w:space="0" w:color="auto"/>
            <w:left w:val="none" w:sz="0" w:space="0" w:color="auto"/>
            <w:bottom w:val="none" w:sz="0" w:space="0" w:color="auto"/>
            <w:right w:val="none" w:sz="0" w:space="0" w:color="auto"/>
          </w:divBdr>
          <w:divsChild>
            <w:div w:id="408618328">
              <w:marLeft w:val="0"/>
              <w:marRight w:val="0"/>
              <w:marTop w:val="0"/>
              <w:marBottom w:val="0"/>
              <w:divBdr>
                <w:top w:val="none" w:sz="0" w:space="0" w:color="auto"/>
                <w:left w:val="none" w:sz="0" w:space="0" w:color="auto"/>
                <w:bottom w:val="none" w:sz="0" w:space="0" w:color="auto"/>
                <w:right w:val="none" w:sz="0" w:space="0" w:color="auto"/>
              </w:divBdr>
              <w:divsChild>
                <w:div w:id="1224292348">
                  <w:marLeft w:val="0"/>
                  <w:marRight w:val="0"/>
                  <w:marTop w:val="0"/>
                  <w:marBottom w:val="0"/>
                  <w:divBdr>
                    <w:top w:val="none" w:sz="0" w:space="0" w:color="auto"/>
                    <w:left w:val="none" w:sz="0" w:space="0" w:color="auto"/>
                    <w:bottom w:val="none" w:sz="0" w:space="0" w:color="auto"/>
                    <w:right w:val="none" w:sz="0" w:space="0" w:color="auto"/>
                  </w:divBdr>
                  <w:divsChild>
                    <w:div w:id="1330907621">
                      <w:marLeft w:val="0"/>
                      <w:marRight w:val="0"/>
                      <w:marTop w:val="0"/>
                      <w:marBottom w:val="0"/>
                      <w:divBdr>
                        <w:top w:val="none" w:sz="0" w:space="0" w:color="auto"/>
                        <w:left w:val="none" w:sz="0" w:space="0" w:color="auto"/>
                        <w:bottom w:val="none" w:sz="0" w:space="0" w:color="auto"/>
                        <w:right w:val="none" w:sz="0" w:space="0" w:color="auto"/>
                      </w:divBdr>
                    </w:div>
                    <w:div w:id="848643808">
                      <w:marLeft w:val="0"/>
                      <w:marRight w:val="0"/>
                      <w:marTop w:val="0"/>
                      <w:marBottom w:val="0"/>
                      <w:divBdr>
                        <w:top w:val="none" w:sz="0" w:space="0" w:color="auto"/>
                        <w:left w:val="none" w:sz="0" w:space="0" w:color="auto"/>
                        <w:bottom w:val="none" w:sz="0" w:space="0" w:color="auto"/>
                        <w:right w:val="none" w:sz="0" w:space="0" w:color="auto"/>
                      </w:divBdr>
                    </w:div>
                    <w:div w:id="710769399">
                      <w:marLeft w:val="0"/>
                      <w:marRight w:val="0"/>
                      <w:marTop w:val="0"/>
                      <w:marBottom w:val="0"/>
                      <w:divBdr>
                        <w:top w:val="none" w:sz="0" w:space="0" w:color="auto"/>
                        <w:left w:val="none" w:sz="0" w:space="0" w:color="auto"/>
                        <w:bottom w:val="none" w:sz="0" w:space="0" w:color="auto"/>
                        <w:right w:val="none" w:sz="0" w:space="0" w:color="auto"/>
                      </w:divBdr>
                    </w:div>
                    <w:div w:id="1957449411">
                      <w:marLeft w:val="0"/>
                      <w:marRight w:val="0"/>
                      <w:marTop w:val="0"/>
                      <w:marBottom w:val="0"/>
                      <w:divBdr>
                        <w:top w:val="none" w:sz="0" w:space="0" w:color="auto"/>
                        <w:left w:val="none" w:sz="0" w:space="0" w:color="auto"/>
                        <w:bottom w:val="none" w:sz="0" w:space="0" w:color="auto"/>
                        <w:right w:val="none" w:sz="0" w:space="0" w:color="auto"/>
                      </w:divBdr>
                    </w:div>
                    <w:div w:id="1090194932">
                      <w:marLeft w:val="0"/>
                      <w:marRight w:val="0"/>
                      <w:marTop w:val="0"/>
                      <w:marBottom w:val="0"/>
                      <w:divBdr>
                        <w:top w:val="none" w:sz="0" w:space="0" w:color="auto"/>
                        <w:left w:val="none" w:sz="0" w:space="0" w:color="auto"/>
                        <w:bottom w:val="none" w:sz="0" w:space="0" w:color="auto"/>
                        <w:right w:val="none" w:sz="0" w:space="0" w:color="auto"/>
                      </w:divBdr>
                    </w:div>
                  </w:divsChild>
                </w:div>
                <w:div w:id="1750612126">
                  <w:marLeft w:val="0"/>
                  <w:marRight w:val="0"/>
                  <w:marTop w:val="0"/>
                  <w:marBottom w:val="0"/>
                  <w:divBdr>
                    <w:top w:val="none" w:sz="0" w:space="0" w:color="auto"/>
                    <w:left w:val="none" w:sz="0" w:space="0" w:color="auto"/>
                    <w:bottom w:val="none" w:sz="0" w:space="0" w:color="auto"/>
                    <w:right w:val="none" w:sz="0" w:space="0" w:color="auto"/>
                  </w:divBdr>
                </w:div>
              </w:divsChild>
            </w:div>
            <w:div w:id="2140681387">
              <w:marLeft w:val="0"/>
              <w:marRight w:val="0"/>
              <w:marTop w:val="0"/>
              <w:marBottom w:val="0"/>
              <w:divBdr>
                <w:top w:val="none" w:sz="0" w:space="0" w:color="auto"/>
                <w:left w:val="none" w:sz="0" w:space="0" w:color="auto"/>
                <w:bottom w:val="none" w:sz="0" w:space="0" w:color="auto"/>
                <w:right w:val="none" w:sz="0" w:space="0" w:color="auto"/>
              </w:divBdr>
              <w:divsChild>
                <w:div w:id="109587777">
                  <w:marLeft w:val="0"/>
                  <w:marRight w:val="0"/>
                  <w:marTop w:val="0"/>
                  <w:marBottom w:val="0"/>
                  <w:divBdr>
                    <w:top w:val="none" w:sz="0" w:space="0" w:color="auto"/>
                    <w:left w:val="none" w:sz="0" w:space="0" w:color="auto"/>
                    <w:bottom w:val="none" w:sz="0" w:space="0" w:color="auto"/>
                    <w:right w:val="none" w:sz="0" w:space="0" w:color="auto"/>
                  </w:divBdr>
                </w:div>
                <w:div w:id="953711564">
                  <w:marLeft w:val="0"/>
                  <w:marRight w:val="0"/>
                  <w:marTop w:val="0"/>
                  <w:marBottom w:val="0"/>
                  <w:divBdr>
                    <w:top w:val="none" w:sz="0" w:space="0" w:color="auto"/>
                    <w:left w:val="none" w:sz="0" w:space="0" w:color="auto"/>
                    <w:bottom w:val="none" w:sz="0" w:space="0" w:color="auto"/>
                    <w:right w:val="none" w:sz="0" w:space="0" w:color="auto"/>
                  </w:divBdr>
                </w:div>
                <w:div w:id="1598519182">
                  <w:marLeft w:val="0"/>
                  <w:marRight w:val="0"/>
                  <w:marTop w:val="0"/>
                  <w:marBottom w:val="0"/>
                  <w:divBdr>
                    <w:top w:val="none" w:sz="0" w:space="0" w:color="auto"/>
                    <w:left w:val="none" w:sz="0" w:space="0" w:color="auto"/>
                    <w:bottom w:val="none" w:sz="0" w:space="0" w:color="auto"/>
                    <w:right w:val="none" w:sz="0" w:space="0" w:color="auto"/>
                  </w:divBdr>
                </w:div>
                <w:div w:id="179204747">
                  <w:marLeft w:val="0"/>
                  <w:marRight w:val="0"/>
                  <w:marTop w:val="0"/>
                  <w:marBottom w:val="0"/>
                  <w:divBdr>
                    <w:top w:val="none" w:sz="0" w:space="0" w:color="auto"/>
                    <w:left w:val="none" w:sz="0" w:space="0" w:color="auto"/>
                    <w:bottom w:val="none" w:sz="0" w:space="0" w:color="auto"/>
                    <w:right w:val="none" w:sz="0" w:space="0" w:color="auto"/>
                  </w:divBdr>
                  <w:divsChild>
                    <w:div w:id="723986445">
                      <w:marLeft w:val="0"/>
                      <w:marRight w:val="0"/>
                      <w:marTop w:val="0"/>
                      <w:marBottom w:val="0"/>
                      <w:divBdr>
                        <w:top w:val="none" w:sz="0" w:space="0" w:color="auto"/>
                        <w:left w:val="none" w:sz="0" w:space="0" w:color="auto"/>
                        <w:bottom w:val="none" w:sz="0" w:space="0" w:color="auto"/>
                        <w:right w:val="none" w:sz="0" w:space="0" w:color="auto"/>
                      </w:divBdr>
                    </w:div>
                    <w:div w:id="566307325">
                      <w:marLeft w:val="0"/>
                      <w:marRight w:val="0"/>
                      <w:marTop w:val="0"/>
                      <w:marBottom w:val="0"/>
                      <w:divBdr>
                        <w:top w:val="none" w:sz="0" w:space="0" w:color="auto"/>
                        <w:left w:val="none" w:sz="0" w:space="0" w:color="auto"/>
                        <w:bottom w:val="none" w:sz="0" w:space="0" w:color="auto"/>
                        <w:right w:val="none" w:sz="0" w:space="0" w:color="auto"/>
                      </w:divBdr>
                    </w:div>
                    <w:div w:id="1397047860">
                      <w:marLeft w:val="0"/>
                      <w:marRight w:val="0"/>
                      <w:marTop w:val="0"/>
                      <w:marBottom w:val="0"/>
                      <w:divBdr>
                        <w:top w:val="none" w:sz="0" w:space="0" w:color="auto"/>
                        <w:left w:val="none" w:sz="0" w:space="0" w:color="auto"/>
                        <w:bottom w:val="none" w:sz="0" w:space="0" w:color="auto"/>
                        <w:right w:val="none" w:sz="0" w:space="0" w:color="auto"/>
                      </w:divBdr>
                    </w:div>
                    <w:div w:id="1574899656">
                      <w:marLeft w:val="0"/>
                      <w:marRight w:val="0"/>
                      <w:marTop w:val="0"/>
                      <w:marBottom w:val="0"/>
                      <w:divBdr>
                        <w:top w:val="none" w:sz="0" w:space="0" w:color="auto"/>
                        <w:left w:val="none" w:sz="0" w:space="0" w:color="auto"/>
                        <w:bottom w:val="none" w:sz="0" w:space="0" w:color="auto"/>
                        <w:right w:val="none" w:sz="0" w:space="0" w:color="auto"/>
                      </w:divBdr>
                    </w:div>
                  </w:divsChild>
                </w:div>
                <w:div w:id="1571966401">
                  <w:marLeft w:val="0"/>
                  <w:marRight w:val="0"/>
                  <w:marTop w:val="0"/>
                  <w:marBottom w:val="0"/>
                  <w:divBdr>
                    <w:top w:val="none" w:sz="0" w:space="0" w:color="auto"/>
                    <w:left w:val="none" w:sz="0" w:space="0" w:color="auto"/>
                    <w:bottom w:val="none" w:sz="0" w:space="0" w:color="auto"/>
                    <w:right w:val="none" w:sz="0" w:space="0" w:color="auto"/>
                  </w:divBdr>
                </w:div>
              </w:divsChild>
            </w:div>
            <w:div w:id="587737567">
              <w:marLeft w:val="0"/>
              <w:marRight w:val="0"/>
              <w:marTop w:val="0"/>
              <w:marBottom w:val="0"/>
              <w:divBdr>
                <w:top w:val="none" w:sz="0" w:space="0" w:color="auto"/>
                <w:left w:val="none" w:sz="0" w:space="0" w:color="auto"/>
                <w:bottom w:val="none" w:sz="0" w:space="0" w:color="auto"/>
                <w:right w:val="none" w:sz="0" w:space="0" w:color="auto"/>
              </w:divBdr>
            </w:div>
            <w:div w:id="1743866088">
              <w:marLeft w:val="0"/>
              <w:marRight w:val="0"/>
              <w:marTop w:val="0"/>
              <w:marBottom w:val="0"/>
              <w:divBdr>
                <w:top w:val="none" w:sz="0" w:space="0" w:color="auto"/>
                <w:left w:val="none" w:sz="0" w:space="0" w:color="auto"/>
                <w:bottom w:val="none" w:sz="0" w:space="0" w:color="auto"/>
                <w:right w:val="none" w:sz="0" w:space="0" w:color="auto"/>
              </w:divBdr>
            </w:div>
            <w:div w:id="126053637">
              <w:marLeft w:val="0"/>
              <w:marRight w:val="0"/>
              <w:marTop w:val="0"/>
              <w:marBottom w:val="0"/>
              <w:divBdr>
                <w:top w:val="none" w:sz="0" w:space="0" w:color="auto"/>
                <w:left w:val="none" w:sz="0" w:space="0" w:color="auto"/>
                <w:bottom w:val="none" w:sz="0" w:space="0" w:color="auto"/>
                <w:right w:val="none" w:sz="0" w:space="0" w:color="auto"/>
              </w:divBdr>
            </w:div>
          </w:divsChild>
        </w:div>
        <w:div w:id="196163094">
          <w:marLeft w:val="0"/>
          <w:marRight w:val="0"/>
          <w:marTop w:val="240"/>
          <w:marBottom w:val="0"/>
          <w:divBdr>
            <w:top w:val="none" w:sz="0" w:space="0" w:color="auto"/>
            <w:left w:val="none" w:sz="0" w:space="0" w:color="auto"/>
            <w:bottom w:val="none" w:sz="0" w:space="0" w:color="auto"/>
            <w:right w:val="none" w:sz="0" w:space="0" w:color="auto"/>
          </w:divBdr>
          <w:divsChild>
            <w:div w:id="403340481">
              <w:marLeft w:val="0"/>
              <w:marRight w:val="0"/>
              <w:marTop w:val="0"/>
              <w:marBottom w:val="0"/>
              <w:divBdr>
                <w:top w:val="none" w:sz="0" w:space="0" w:color="auto"/>
                <w:left w:val="none" w:sz="0" w:space="0" w:color="auto"/>
                <w:bottom w:val="none" w:sz="0" w:space="0" w:color="auto"/>
                <w:right w:val="none" w:sz="0" w:space="0" w:color="auto"/>
              </w:divBdr>
              <w:divsChild>
                <w:div w:id="771364330">
                  <w:marLeft w:val="0"/>
                  <w:marRight w:val="0"/>
                  <w:marTop w:val="0"/>
                  <w:marBottom w:val="0"/>
                  <w:divBdr>
                    <w:top w:val="none" w:sz="0" w:space="0" w:color="auto"/>
                    <w:left w:val="none" w:sz="0" w:space="0" w:color="auto"/>
                    <w:bottom w:val="none" w:sz="0" w:space="0" w:color="auto"/>
                    <w:right w:val="none" w:sz="0" w:space="0" w:color="auto"/>
                  </w:divBdr>
                </w:div>
                <w:div w:id="783816725">
                  <w:marLeft w:val="0"/>
                  <w:marRight w:val="0"/>
                  <w:marTop w:val="0"/>
                  <w:marBottom w:val="0"/>
                  <w:divBdr>
                    <w:top w:val="none" w:sz="0" w:space="0" w:color="auto"/>
                    <w:left w:val="none" w:sz="0" w:space="0" w:color="auto"/>
                    <w:bottom w:val="none" w:sz="0" w:space="0" w:color="auto"/>
                    <w:right w:val="none" w:sz="0" w:space="0" w:color="auto"/>
                  </w:divBdr>
                </w:div>
                <w:div w:id="1587379295">
                  <w:marLeft w:val="0"/>
                  <w:marRight w:val="0"/>
                  <w:marTop w:val="0"/>
                  <w:marBottom w:val="0"/>
                  <w:divBdr>
                    <w:top w:val="none" w:sz="0" w:space="0" w:color="auto"/>
                    <w:left w:val="none" w:sz="0" w:space="0" w:color="auto"/>
                    <w:bottom w:val="none" w:sz="0" w:space="0" w:color="auto"/>
                    <w:right w:val="none" w:sz="0" w:space="0" w:color="auto"/>
                  </w:divBdr>
                </w:div>
                <w:div w:id="55278904">
                  <w:marLeft w:val="0"/>
                  <w:marRight w:val="0"/>
                  <w:marTop w:val="0"/>
                  <w:marBottom w:val="0"/>
                  <w:divBdr>
                    <w:top w:val="none" w:sz="0" w:space="0" w:color="auto"/>
                    <w:left w:val="none" w:sz="0" w:space="0" w:color="auto"/>
                    <w:bottom w:val="none" w:sz="0" w:space="0" w:color="auto"/>
                    <w:right w:val="none" w:sz="0" w:space="0" w:color="auto"/>
                  </w:divBdr>
                </w:div>
                <w:div w:id="2058239324">
                  <w:marLeft w:val="0"/>
                  <w:marRight w:val="0"/>
                  <w:marTop w:val="0"/>
                  <w:marBottom w:val="0"/>
                  <w:divBdr>
                    <w:top w:val="none" w:sz="0" w:space="0" w:color="auto"/>
                    <w:left w:val="none" w:sz="0" w:space="0" w:color="auto"/>
                    <w:bottom w:val="none" w:sz="0" w:space="0" w:color="auto"/>
                    <w:right w:val="none" w:sz="0" w:space="0" w:color="auto"/>
                  </w:divBdr>
                </w:div>
                <w:div w:id="512458218">
                  <w:marLeft w:val="0"/>
                  <w:marRight w:val="0"/>
                  <w:marTop w:val="0"/>
                  <w:marBottom w:val="0"/>
                  <w:divBdr>
                    <w:top w:val="none" w:sz="0" w:space="0" w:color="auto"/>
                    <w:left w:val="none" w:sz="0" w:space="0" w:color="auto"/>
                    <w:bottom w:val="none" w:sz="0" w:space="0" w:color="auto"/>
                    <w:right w:val="none" w:sz="0" w:space="0" w:color="auto"/>
                  </w:divBdr>
                </w:div>
                <w:div w:id="480193673">
                  <w:marLeft w:val="0"/>
                  <w:marRight w:val="0"/>
                  <w:marTop w:val="0"/>
                  <w:marBottom w:val="0"/>
                  <w:divBdr>
                    <w:top w:val="none" w:sz="0" w:space="0" w:color="auto"/>
                    <w:left w:val="none" w:sz="0" w:space="0" w:color="auto"/>
                    <w:bottom w:val="none" w:sz="0" w:space="0" w:color="auto"/>
                    <w:right w:val="none" w:sz="0" w:space="0" w:color="auto"/>
                  </w:divBdr>
                </w:div>
                <w:div w:id="542062179">
                  <w:marLeft w:val="0"/>
                  <w:marRight w:val="0"/>
                  <w:marTop w:val="0"/>
                  <w:marBottom w:val="0"/>
                  <w:divBdr>
                    <w:top w:val="none" w:sz="0" w:space="0" w:color="auto"/>
                    <w:left w:val="none" w:sz="0" w:space="0" w:color="auto"/>
                    <w:bottom w:val="none" w:sz="0" w:space="0" w:color="auto"/>
                    <w:right w:val="none" w:sz="0" w:space="0" w:color="auto"/>
                  </w:divBdr>
                </w:div>
              </w:divsChild>
            </w:div>
            <w:div w:id="511919232">
              <w:marLeft w:val="0"/>
              <w:marRight w:val="0"/>
              <w:marTop w:val="0"/>
              <w:marBottom w:val="0"/>
              <w:divBdr>
                <w:top w:val="none" w:sz="0" w:space="0" w:color="auto"/>
                <w:left w:val="none" w:sz="0" w:space="0" w:color="auto"/>
                <w:bottom w:val="none" w:sz="0" w:space="0" w:color="auto"/>
                <w:right w:val="none" w:sz="0" w:space="0" w:color="auto"/>
              </w:divBdr>
            </w:div>
            <w:div w:id="247272326">
              <w:marLeft w:val="0"/>
              <w:marRight w:val="0"/>
              <w:marTop w:val="0"/>
              <w:marBottom w:val="0"/>
              <w:divBdr>
                <w:top w:val="none" w:sz="0" w:space="0" w:color="auto"/>
                <w:left w:val="none" w:sz="0" w:space="0" w:color="auto"/>
                <w:bottom w:val="none" w:sz="0" w:space="0" w:color="auto"/>
                <w:right w:val="none" w:sz="0" w:space="0" w:color="auto"/>
              </w:divBdr>
            </w:div>
            <w:div w:id="154226820">
              <w:marLeft w:val="0"/>
              <w:marRight w:val="0"/>
              <w:marTop w:val="0"/>
              <w:marBottom w:val="0"/>
              <w:divBdr>
                <w:top w:val="none" w:sz="0" w:space="0" w:color="auto"/>
                <w:left w:val="none" w:sz="0" w:space="0" w:color="auto"/>
                <w:bottom w:val="none" w:sz="0" w:space="0" w:color="auto"/>
                <w:right w:val="none" w:sz="0" w:space="0" w:color="auto"/>
              </w:divBdr>
            </w:div>
            <w:div w:id="1722169523">
              <w:marLeft w:val="0"/>
              <w:marRight w:val="0"/>
              <w:marTop w:val="0"/>
              <w:marBottom w:val="0"/>
              <w:divBdr>
                <w:top w:val="none" w:sz="0" w:space="0" w:color="auto"/>
                <w:left w:val="none" w:sz="0" w:space="0" w:color="auto"/>
                <w:bottom w:val="none" w:sz="0" w:space="0" w:color="auto"/>
                <w:right w:val="none" w:sz="0" w:space="0" w:color="auto"/>
              </w:divBdr>
            </w:div>
            <w:div w:id="1453018891">
              <w:marLeft w:val="0"/>
              <w:marRight w:val="0"/>
              <w:marTop w:val="0"/>
              <w:marBottom w:val="0"/>
              <w:divBdr>
                <w:top w:val="none" w:sz="0" w:space="0" w:color="auto"/>
                <w:left w:val="none" w:sz="0" w:space="0" w:color="auto"/>
                <w:bottom w:val="none" w:sz="0" w:space="0" w:color="auto"/>
                <w:right w:val="none" w:sz="0" w:space="0" w:color="auto"/>
              </w:divBdr>
            </w:div>
          </w:divsChild>
        </w:div>
        <w:div w:id="440147388">
          <w:marLeft w:val="0"/>
          <w:marRight w:val="0"/>
          <w:marTop w:val="240"/>
          <w:marBottom w:val="0"/>
          <w:divBdr>
            <w:top w:val="none" w:sz="0" w:space="0" w:color="auto"/>
            <w:left w:val="none" w:sz="0" w:space="0" w:color="auto"/>
            <w:bottom w:val="none" w:sz="0" w:space="0" w:color="auto"/>
            <w:right w:val="none" w:sz="0" w:space="0" w:color="auto"/>
          </w:divBdr>
          <w:divsChild>
            <w:div w:id="284315925">
              <w:marLeft w:val="0"/>
              <w:marRight w:val="0"/>
              <w:marTop w:val="0"/>
              <w:marBottom w:val="0"/>
              <w:divBdr>
                <w:top w:val="none" w:sz="0" w:space="0" w:color="auto"/>
                <w:left w:val="none" w:sz="0" w:space="0" w:color="auto"/>
                <w:bottom w:val="none" w:sz="0" w:space="0" w:color="auto"/>
                <w:right w:val="none" w:sz="0" w:space="0" w:color="auto"/>
              </w:divBdr>
            </w:div>
            <w:div w:id="666714238">
              <w:marLeft w:val="0"/>
              <w:marRight w:val="0"/>
              <w:marTop w:val="0"/>
              <w:marBottom w:val="0"/>
              <w:divBdr>
                <w:top w:val="none" w:sz="0" w:space="0" w:color="auto"/>
                <w:left w:val="none" w:sz="0" w:space="0" w:color="auto"/>
                <w:bottom w:val="none" w:sz="0" w:space="0" w:color="auto"/>
                <w:right w:val="none" w:sz="0" w:space="0" w:color="auto"/>
              </w:divBdr>
            </w:div>
            <w:div w:id="818965260">
              <w:marLeft w:val="0"/>
              <w:marRight w:val="0"/>
              <w:marTop w:val="0"/>
              <w:marBottom w:val="0"/>
              <w:divBdr>
                <w:top w:val="none" w:sz="0" w:space="0" w:color="auto"/>
                <w:left w:val="none" w:sz="0" w:space="0" w:color="auto"/>
                <w:bottom w:val="none" w:sz="0" w:space="0" w:color="auto"/>
                <w:right w:val="none" w:sz="0" w:space="0" w:color="auto"/>
              </w:divBdr>
            </w:div>
            <w:div w:id="1222713310">
              <w:marLeft w:val="0"/>
              <w:marRight w:val="0"/>
              <w:marTop w:val="0"/>
              <w:marBottom w:val="0"/>
              <w:divBdr>
                <w:top w:val="none" w:sz="0" w:space="0" w:color="auto"/>
                <w:left w:val="none" w:sz="0" w:space="0" w:color="auto"/>
                <w:bottom w:val="none" w:sz="0" w:space="0" w:color="auto"/>
                <w:right w:val="none" w:sz="0" w:space="0" w:color="auto"/>
              </w:divBdr>
            </w:div>
            <w:div w:id="737365138">
              <w:marLeft w:val="0"/>
              <w:marRight w:val="0"/>
              <w:marTop w:val="0"/>
              <w:marBottom w:val="0"/>
              <w:divBdr>
                <w:top w:val="none" w:sz="0" w:space="0" w:color="auto"/>
                <w:left w:val="none" w:sz="0" w:space="0" w:color="auto"/>
                <w:bottom w:val="none" w:sz="0" w:space="0" w:color="auto"/>
                <w:right w:val="none" w:sz="0" w:space="0" w:color="auto"/>
              </w:divBdr>
            </w:div>
            <w:div w:id="578174587">
              <w:marLeft w:val="0"/>
              <w:marRight w:val="0"/>
              <w:marTop w:val="0"/>
              <w:marBottom w:val="0"/>
              <w:divBdr>
                <w:top w:val="none" w:sz="0" w:space="0" w:color="auto"/>
                <w:left w:val="none" w:sz="0" w:space="0" w:color="auto"/>
                <w:bottom w:val="none" w:sz="0" w:space="0" w:color="auto"/>
                <w:right w:val="none" w:sz="0" w:space="0" w:color="auto"/>
              </w:divBdr>
            </w:div>
            <w:div w:id="441075021">
              <w:marLeft w:val="0"/>
              <w:marRight w:val="0"/>
              <w:marTop w:val="0"/>
              <w:marBottom w:val="0"/>
              <w:divBdr>
                <w:top w:val="none" w:sz="0" w:space="0" w:color="auto"/>
                <w:left w:val="none" w:sz="0" w:space="0" w:color="auto"/>
                <w:bottom w:val="none" w:sz="0" w:space="0" w:color="auto"/>
                <w:right w:val="none" w:sz="0" w:space="0" w:color="auto"/>
              </w:divBdr>
            </w:div>
            <w:div w:id="647174880">
              <w:marLeft w:val="0"/>
              <w:marRight w:val="0"/>
              <w:marTop w:val="0"/>
              <w:marBottom w:val="0"/>
              <w:divBdr>
                <w:top w:val="none" w:sz="0" w:space="0" w:color="auto"/>
                <w:left w:val="none" w:sz="0" w:space="0" w:color="auto"/>
                <w:bottom w:val="none" w:sz="0" w:space="0" w:color="auto"/>
                <w:right w:val="none" w:sz="0" w:space="0" w:color="auto"/>
              </w:divBdr>
            </w:div>
          </w:divsChild>
        </w:div>
        <w:div w:id="869799901">
          <w:marLeft w:val="0"/>
          <w:marRight w:val="0"/>
          <w:marTop w:val="240"/>
          <w:marBottom w:val="0"/>
          <w:divBdr>
            <w:top w:val="none" w:sz="0" w:space="0" w:color="auto"/>
            <w:left w:val="none" w:sz="0" w:space="0" w:color="auto"/>
            <w:bottom w:val="none" w:sz="0" w:space="0" w:color="auto"/>
            <w:right w:val="none" w:sz="0" w:space="0" w:color="auto"/>
          </w:divBdr>
          <w:divsChild>
            <w:div w:id="77947707">
              <w:marLeft w:val="0"/>
              <w:marRight w:val="0"/>
              <w:marTop w:val="0"/>
              <w:marBottom w:val="0"/>
              <w:divBdr>
                <w:top w:val="none" w:sz="0" w:space="0" w:color="auto"/>
                <w:left w:val="none" w:sz="0" w:space="0" w:color="auto"/>
                <w:bottom w:val="none" w:sz="0" w:space="0" w:color="auto"/>
                <w:right w:val="none" w:sz="0" w:space="0" w:color="auto"/>
              </w:divBdr>
              <w:divsChild>
                <w:div w:id="949706000">
                  <w:marLeft w:val="0"/>
                  <w:marRight w:val="0"/>
                  <w:marTop w:val="0"/>
                  <w:marBottom w:val="0"/>
                  <w:divBdr>
                    <w:top w:val="none" w:sz="0" w:space="0" w:color="auto"/>
                    <w:left w:val="none" w:sz="0" w:space="0" w:color="auto"/>
                    <w:bottom w:val="none" w:sz="0" w:space="0" w:color="auto"/>
                    <w:right w:val="none" w:sz="0" w:space="0" w:color="auto"/>
                  </w:divBdr>
                </w:div>
                <w:div w:id="1523089183">
                  <w:marLeft w:val="0"/>
                  <w:marRight w:val="0"/>
                  <w:marTop w:val="0"/>
                  <w:marBottom w:val="0"/>
                  <w:divBdr>
                    <w:top w:val="none" w:sz="0" w:space="0" w:color="auto"/>
                    <w:left w:val="none" w:sz="0" w:space="0" w:color="auto"/>
                    <w:bottom w:val="none" w:sz="0" w:space="0" w:color="auto"/>
                    <w:right w:val="none" w:sz="0" w:space="0" w:color="auto"/>
                  </w:divBdr>
                </w:div>
              </w:divsChild>
            </w:div>
            <w:div w:id="384725046">
              <w:marLeft w:val="0"/>
              <w:marRight w:val="0"/>
              <w:marTop w:val="0"/>
              <w:marBottom w:val="0"/>
              <w:divBdr>
                <w:top w:val="none" w:sz="0" w:space="0" w:color="auto"/>
                <w:left w:val="none" w:sz="0" w:space="0" w:color="auto"/>
                <w:bottom w:val="none" w:sz="0" w:space="0" w:color="auto"/>
                <w:right w:val="none" w:sz="0" w:space="0" w:color="auto"/>
              </w:divBdr>
              <w:divsChild>
                <w:div w:id="2020232303">
                  <w:marLeft w:val="0"/>
                  <w:marRight w:val="0"/>
                  <w:marTop w:val="0"/>
                  <w:marBottom w:val="0"/>
                  <w:divBdr>
                    <w:top w:val="none" w:sz="0" w:space="0" w:color="auto"/>
                    <w:left w:val="none" w:sz="0" w:space="0" w:color="auto"/>
                    <w:bottom w:val="none" w:sz="0" w:space="0" w:color="auto"/>
                    <w:right w:val="none" w:sz="0" w:space="0" w:color="auto"/>
                  </w:divBdr>
                </w:div>
                <w:div w:id="1508985156">
                  <w:marLeft w:val="0"/>
                  <w:marRight w:val="0"/>
                  <w:marTop w:val="0"/>
                  <w:marBottom w:val="0"/>
                  <w:divBdr>
                    <w:top w:val="none" w:sz="0" w:space="0" w:color="auto"/>
                    <w:left w:val="none" w:sz="0" w:space="0" w:color="auto"/>
                    <w:bottom w:val="none" w:sz="0" w:space="0" w:color="auto"/>
                    <w:right w:val="none" w:sz="0" w:space="0" w:color="auto"/>
                  </w:divBdr>
                </w:div>
                <w:div w:id="1296370049">
                  <w:marLeft w:val="0"/>
                  <w:marRight w:val="0"/>
                  <w:marTop w:val="0"/>
                  <w:marBottom w:val="0"/>
                  <w:divBdr>
                    <w:top w:val="none" w:sz="0" w:space="0" w:color="auto"/>
                    <w:left w:val="none" w:sz="0" w:space="0" w:color="auto"/>
                    <w:bottom w:val="none" w:sz="0" w:space="0" w:color="auto"/>
                    <w:right w:val="none" w:sz="0" w:space="0" w:color="auto"/>
                  </w:divBdr>
                </w:div>
                <w:div w:id="780612287">
                  <w:marLeft w:val="0"/>
                  <w:marRight w:val="0"/>
                  <w:marTop w:val="0"/>
                  <w:marBottom w:val="0"/>
                  <w:divBdr>
                    <w:top w:val="none" w:sz="0" w:space="0" w:color="auto"/>
                    <w:left w:val="none" w:sz="0" w:space="0" w:color="auto"/>
                    <w:bottom w:val="none" w:sz="0" w:space="0" w:color="auto"/>
                    <w:right w:val="none" w:sz="0" w:space="0" w:color="auto"/>
                  </w:divBdr>
                </w:div>
                <w:div w:id="1444494084">
                  <w:marLeft w:val="0"/>
                  <w:marRight w:val="0"/>
                  <w:marTop w:val="0"/>
                  <w:marBottom w:val="0"/>
                  <w:divBdr>
                    <w:top w:val="none" w:sz="0" w:space="0" w:color="auto"/>
                    <w:left w:val="none" w:sz="0" w:space="0" w:color="auto"/>
                    <w:bottom w:val="none" w:sz="0" w:space="0" w:color="auto"/>
                    <w:right w:val="none" w:sz="0" w:space="0" w:color="auto"/>
                  </w:divBdr>
                </w:div>
              </w:divsChild>
            </w:div>
            <w:div w:id="763309997">
              <w:marLeft w:val="0"/>
              <w:marRight w:val="0"/>
              <w:marTop w:val="0"/>
              <w:marBottom w:val="0"/>
              <w:divBdr>
                <w:top w:val="none" w:sz="0" w:space="0" w:color="auto"/>
                <w:left w:val="none" w:sz="0" w:space="0" w:color="auto"/>
                <w:bottom w:val="none" w:sz="0" w:space="0" w:color="auto"/>
                <w:right w:val="none" w:sz="0" w:space="0" w:color="auto"/>
              </w:divBdr>
              <w:divsChild>
                <w:div w:id="42486080">
                  <w:marLeft w:val="0"/>
                  <w:marRight w:val="0"/>
                  <w:marTop w:val="0"/>
                  <w:marBottom w:val="0"/>
                  <w:divBdr>
                    <w:top w:val="none" w:sz="0" w:space="0" w:color="auto"/>
                    <w:left w:val="none" w:sz="0" w:space="0" w:color="auto"/>
                    <w:bottom w:val="none" w:sz="0" w:space="0" w:color="auto"/>
                    <w:right w:val="none" w:sz="0" w:space="0" w:color="auto"/>
                  </w:divBdr>
                </w:div>
                <w:div w:id="814446748">
                  <w:marLeft w:val="0"/>
                  <w:marRight w:val="0"/>
                  <w:marTop w:val="0"/>
                  <w:marBottom w:val="0"/>
                  <w:divBdr>
                    <w:top w:val="none" w:sz="0" w:space="0" w:color="auto"/>
                    <w:left w:val="none" w:sz="0" w:space="0" w:color="auto"/>
                    <w:bottom w:val="none" w:sz="0" w:space="0" w:color="auto"/>
                    <w:right w:val="none" w:sz="0" w:space="0" w:color="auto"/>
                  </w:divBdr>
                </w:div>
              </w:divsChild>
            </w:div>
            <w:div w:id="566839467">
              <w:marLeft w:val="0"/>
              <w:marRight w:val="0"/>
              <w:marTop w:val="0"/>
              <w:marBottom w:val="0"/>
              <w:divBdr>
                <w:top w:val="none" w:sz="0" w:space="0" w:color="auto"/>
                <w:left w:val="none" w:sz="0" w:space="0" w:color="auto"/>
                <w:bottom w:val="none" w:sz="0" w:space="0" w:color="auto"/>
                <w:right w:val="none" w:sz="0" w:space="0" w:color="auto"/>
              </w:divBdr>
            </w:div>
            <w:div w:id="1558201761">
              <w:marLeft w:val="0"/>
              <w:marRight w:val="0"/>
              <w:marTop w:val="0"/>
              <w:marBottom w:val="0"/>
              <w:divBdr>
                <w:top w:val="none" w:sz="0" w:space="0" w:color="auto"/>
                <w:left w:val="none" w:sz="0" w:space="0" w:color="auto"/>
                <w:bottom w:val="none" w:sz="0" w:space="0" w:color="auto"/>
                <w:right w:val="none" w:sz="0" w:space="0" w:color="auto"/>
              </w:divBdr>
              <w:divsChild>
                <w:div w:id="1674335022">
                  <w:marLeft w:val="0"/>
                  <w:marRight w:val="0"/>
                  <w:marTop w:val="0"/>
                  <w:marBottom w:val="0"/>
                  <w:divBdr>
                    <w:top w:val="none" w:sz="0" w:space="0" w:color="auto"/>
                    <w:left w:val="none" w:sz="0" w:space="0" w:color="auto"/>
                    <w:bottom w:val="none" w:sz="0" w:space="0" w:color="auto"/>
                    <w:right w:val="none" w:sz="0" w:space="0" w:color="auto"/>
                  </w:divBdr>
                </w:div>
                <w:div w:id="787503384">
                  <w:marLeft w:val="0"/>
                  <w:marRight w:val="0"/>
                  <w:marTop w:val="0"/>
                  <w:marBottom w:val="0"/>
                  <w:divBdr>
                    <w:top w:val="none" w:sz="0" w:space="0" w:color="auto"/>
                    <w:left w:val="none" w:sz="0" w:space="0" w:color="auto"/>
                    <w:bottom w:val="none" w:sz="0" w:space="0" w:color="auto"/>
                    <w:right w:val="none" w:sz="0" w:space="0" w:color="auto"/>
                  </w:divBdr>
                </w:div>
                <w:div w:id="128672424">
                  <w:marLeft w:val="0"/>
                  <w:marRight w:val="0"/>
                  <w:marTop w:val="0"/>
                  <w:marBottom w:val="0"/>
                  <w:divBdr>
                    <w:top w:val="none" w:sz="0" w:space="0" w:color="auto"/>
                    <w:left w:val="none" w:sz="0" w:space="0" w:color="auto"/>
                    <w:bottom w:val="none" w:sz="0" w:space="0" w:color="auto"/>
                    <w:right w:val="none" w:sz="0" w:space="0" w:color="auto"/>
                  </w:divBdr>
                </w:div>
                <w:div w:id="311370410">
                  <w:marLeft w:val="0"/>
                  <w:marRight w:val="0"/>
                  <w:marTop w:val="0"/>
                  <w:marBottom w:val="0"/>
                  <w:divBdr>
                    <w:top w:val="none" w:sz="0" w:space="0" w:color="auto"/>
                    <w:left w:val="none" w:sz="0" w:space="0" w:color="auto"/>
                    <w:bottom w:val="none" w:sz="0" w:space="0" w:color="auto"/>
                    <w:right w:val="none" w:sz="0" w:space="0" w:color="auto"/>
                  </w:divBdr>
                  <w:divsChild>
                    <w:div w:id="1926722277">
                      <w:marLeft w:val="0"/>
                      <w:marRight w:val="0"/>
                      <w:marTop w:val="0"/>
                      <w:marBottom w:val="0"/>
                      <w:divBdr>
                        <w:top w:val="none" w:sz="0" w:space="0" w:color="auto"/>
                        <w:left w:val="none" w:sz="0" w:space="0" w:color="auto"/>
                        <w:bottom w:val="none" w:sz="0" w:space="0" w:color="auto"/>
                        <w:right w:val="none" w:sz="0" w:space="0" w:color="auto"/>
                      </w:divBdr>
                    </w:div>
                    <w:div w:id="1961833698">
                      <w:marLeft w:val="0"/>
                      <w:marRight w:val="0"/>
                      <w:marTop w:val="0"/>
                      <w:marBottom w:val="0"/>
                      <w:divBdr>
                        <w:top w:val="none" w:sz="0" w:space="0" w:color="auto"/>
                        <w:left w:val="none" w:sz="0" w:space="0" w:color="auto"/>
                        <w:bottom w:val="none" w:sz="0" w:space="0" w:color="auto"/>
                        <w:right w:val="none" w:sz="0" w:space="0" w:color="auto"/>
                      </w:divBdr>
                    </w:div>
                    <w:div w:id="12750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579">
              <w:marLeft w:val="0"/>
              <w:marRight w:val="0"/>
              <w:marTop w:val="0"/>
              <w:marBottom w:val="0"/>
              <w:divBdr>
                <w:top w:val="none" w:sz="0" w:space="0" w:color="auto"/>
                <w:left w:val="none" w:sz="0" w:space="0" w:color="auto"/>
                <w:bottom w:val="none" w:sz="0" w:space="0" w:color="auto"/>
                <w:right w:val="none" w:sz="0" w:space="0" w:color="auto"/>
              </w:divBdr>
            </w:div>
          </w:divsChild>
        </w:div>
        <w:div w:id="1867790809">
          <w:marLeft w:val="0"/>
          <w:marRight w:val="0"/>
          <w:marTop w:val="240"/>
          <w:marBottom w:val="0"/>
          <w:divBdr>
            <w:top w:val="none" w:sz="0" w:space="0" w:color="auto"/>
            <w:left w:val="none" w:sz="0" w:space="0" w:color="auto"/>
            <w:bottom w:val="none" w:sz="0" w:space="0" w:color="auto"/>
            <w:right w:val="none" w:sz="0" w:space="0" w:color="auto"/>
          </w:divBdr>
          <w:divsChild>
            <w:div w:id="49765499">
              <w:marLeft w:val="0"/>
              <w:marRight w:val="0"/>
              <w:marTop w:val="0"/>
              <w:marBottom w:val="0"/>
              <w:divBdr>
                <w:top w:val="none" w:sz="0" w:space="0" w:color="auto"/>
                <w:left w:val="none" w:sz="0" w:space="0" w:color="auto"/>
                <w:bottom w:val="none" w:sz="0" w:space="0" w:color="auto"/>
                <w:right w:val="none" w:sz="0" w:space="0" w:color="auto"/>
              </w:divBdr>
            </w:div>
            <w:div w:id="1861044969">
              <w:marLeft w:val="0"/>
              <w:marRight w:val="0"/>
              <w:marTop w:val="0"/>
              <w:marBottom w:val="0"/>
              <w:divBdr>
                <w:top w:val="none" w:sz="0" w:space="0" w:color="auto"/>
                <w:left w:val="none" w:sz="0" w:space="0" w:color="auto"/>
                <w:bottom w:val="none" w:sz="0" w:space="0" w:color="auto"/>
                <w:right w:val="none" w:sz="0" w:space="0" w:color="auto"/>
              </w:divBdr>
            </w:div>
            <w:div w:id="1944802670">
              <w:marLeft w:val="0"/>
              <w:marRight w:val="0"/>
              <w:marTop w:val="0"/>
              <w:marBottom w:val="0"/>
              <w:divBdr>
                <w:top w:val="none" w:sz="0" w:space="0" w:color="auto"/>
                <w:left w:val="none" w:sz="0" w:space="0" w:color="auto"/>
                <w:bottom w:val="none" w:sz="0" w:space="0" w:color="auto"/>
                <w:right w:val="none" w:sz="0" w:space="0" w:color="auto"/>
              </w:divBdr>
            </w:div>
          </w:divsChild>
        </w:div>
        <w:div w:id="1019741251">
          <w:marLeft w:val="0"/>
          <w:marRight w:val="0"/>
          <w:marTop w:val="240"/>
          <w:marBottom w:val="0"/>
          <w:divBdr>
            <w:top w:val="none" w:sz="0" w:space="0" w:color="auto"/>
            <w:left w:val="none" w:sz="0" w:space="0" w:color="auto"/>
            <w:bottom w:val="none" w:sz="0" w:space="0" w:color="auto"/>
            <w:right w:val="none" w:sz="0" w:space="0" w:color="auto"/>
          </w:divBdr>
          <w:divsChild>
            <w:div w:id="1490486296">
              <w:marLeft w:val="0"/>
              <w:marRight w:val="0"/>
              <w:marTop w:val="0"/>
              <w:marBottom w:val="0"/>
              <w:divBdr>
                <w:top w:val="none" w:sz="0" w:space="0" w:color="auto"/>
                <w:left w:val="none" w:sz="0" w:space="0" w:color="auto"/>
                <w:bottom w:val="none" w:sz="0" w:space="0" w:color="auto"/>
                <w:right w:val="none" w:sz="0" w:space="0" w:color="auto"/>
              </w:divBdr>
            </w:div>
            <w:div w:id="99641620">
              <w:marLeft w:val="0"/>
              <w:marRight w:val="0"/>
              <w:marTop w:val="0"/>
              <w:marBottom w:val="0"/>
              <w:divBdr>
                <w:top w:val="none" w:sz="0" w:space="0" w:color="auto"/>
                <w:left w:val="none" w:sz="0" w:space="0" w:color="auto"/>
                <w:bottom w:val="none" w:sz="0" w:space="0" w:color="auto"/>
                <w:right w:val="none" w:sz="0" w:space="0" w:color="auto"/>
              </w:divBdr>
            </w:div>
            <w:div w:id="1348947581">
              <w:marLeft w:val="0"/>
              <w:marRight w:val="0"/>
              <w:marTop w:val="0"/>
              <w:marBottom w:val="0"/>
              <w:divBdr>
                <w:top w:val="none" w:sz="0" w:space="0" w:color="auto"/>
                <w:left w:val="none" w:sz="0" w:space="0" w:color="auto"/>
                <w:bottom w:val="none" w:sz="0" w:space="0" w:color="auto"/>
                <w:right w:val="none" w:sz="0" w:space="0" w:color="auto"/>
              </w:divBdr>
            </w:div>
            <w:div w:id="597251328">
              <w:marLeft w:val="0"/>
              <w:marRight w:val="0"/>
              <w:marTop w:val="0"/>
              <w:marBottom w:val="0"/>
              <w:divBdr>
                <w:top w:val="none" w:sz="0" w:space="0" w:color="auto"/>
                <w:left w:val="none" w:sz="0" w:space="0" w:color="auto"/>
                <w:bottom w:val="none" w:sz="0" w:space="0" w:color="auto"/>
                <w:right w:val="none" w:sz="0" w:space="0" w:color="auto"/>
              </w:divBdr>
            </w:div>
            <w:div w:id="1878425271">
              <w:marLeft w:val="0"/>
              <w:marRight w:val="0"/>
              <w:marTop w:val="0"/>
              <w:marBottom w:val="0"/>
              <w:divBdr>
                <w:top w:val="none" w:sz="0" w:space="0" w:color="auto"/>
                <w:left w:val="none" w:sz="0" w:space="0" w:color="auto"/>
                <w:bottom w:val="none" w:sz="0" w:space="0" w:color="auto"/>
                <w:right w:val="none" w:sz="0" w:space="0" w:color="auto"/>
              </w:divBdr>
            </w:div>
            <w:div w:id="1790052667">
              <w:marLeft w:val="0"/>
              <w:marRight w:val="0"/>
              <w:marTop w:val="0"/>
              <w:marBottom w:val="0"/>
              <w:divBdr>
                <w:top w:val="none" w:sz="0" w:space="0" w:color="auto"/>
                <w:left w:val="none" w:sz="0" w:space="0" w:color="auto"/>
                <w:bottom w:val="none" w:sz="0" w:space="0" w:color="auto"/>
                <w:right w:val="none" w:sz="0" w:space="0" w:color="auto"/>
              </w:divBdr>
            </w:div>
            <w:div w:id="592737651">
              <w:marLeft w:val="0"/>
              <w:marRight w:val="0"/>
              <w:marTop w:val="0"/>
              <w:marBottom w:val="0"/>
              <w:divBdr>
                <w:top w:val="none" w:sz="0" w:space="0" w:color="auto"/>
                <w:left w:val="none" w:sz="0" w:space="0" w:color="auto"/>
                <w:bottom w:val="none" w:sz="0" w:space="0" w:color="auto"/>
                <w:right w:val="none" w:sz="0" w:space="0" w:color="auto"/>
              </w:divBdr>
            </w:div>
            <w:div w:id="1662731545">
              <w:marLeft w:val="0"/>
              <w:marRight w:val="0"/>
              <w:marTop w:val="0"/>
              <w:marBottom w:val="0"/>
              <w:divBdr>
                <w:top w:val="none" w:sz="0" w:space="0" w:color="auto"/>
                <w:left w:val="none" w:sz="0" w:space="0" w:color="auto"/>
                <w:bottom w:val="none" w:sz="0" w:space="0" w:color="auto"/>
                <w:right w:val="none" w:sz="0" w:space="0" w:color="auto"/>
              </w:divBdr>
            </w:div>
            <w:div w:id="1651906779">
              <w:marLeft w:val="0"/>
              <w:marRight w:val="0"/>
              <w:marTop w:val="0"/>
              <w:marBottom w:val="0"/>
              <w:divBdr>
                <w:top w:val="none" w:sz="0" w:space="0" w:color="auto"/>
                <w:left w:val="none" w:sz="0" w:space="0" w:color="auto"/>
                <w:bottom w:val="none" w:sz="0" w:space="0" w:color="auto"/>
                <w:right w:val="none" w:sz="0" w:space="0" w:color="auto"/>
              </w:divBdr>
            </w:div>
            <w:div w:id="334766834">
              <w:marLeft w:val="0"/>
              <w:marRight w:val="0"/>
              <w:marTop w:val="0"/>
              <w:marBottom w:val="0"/>
              <w:divBdr>
                <w:top w:val="none" w:sz="0" w:space="0" w:color="auto"/>
                <w:left w:val="none" w:sz="0" w:space="0" w:color="auto"/>
                <w:bottom w:val="none" w:sz="0" w:space="0" w:color="auto"/>
                <w:right w:val="none" w:sz="0" w:space="0" w:color="auto"/>
              </w:divBdr>
            </w:div>
            <w:div w:id="891765824">
              <w:marLeft w:val="0"/>
              <w:marRight w:val="0"/>
              <w:marTop w:val="0"/>
              <w:marBottom w:val="0"/>
              <w:divBdr>
                <w:top w:val="none" w:sz="0" w:space="0" w:color="auto"/>
                <w:left w:val="none" w:sz="0" w:space="0" w:color="auto"/>
                <w:bottom w:val="none" w:sz="0" w:space="0" w:color="auto"/>
                <w:right w:val="none" w:sz="0" w:space="0" w:color="auto"/>
              </w:divBdr>
            </w:div>
            <w:div w:id="1451166455">
              <w:marLeft w:val="0"/>
              <w:marRight w:val="0"/>
              <w:marTop w:val="0"/>
              <w:marBottom w:val="0"/>
              <w:divBdr>
                <w:top w:val="none" w:sz="0" w:space="0" w:color="auto"/>
                <w:left w:val="none" w:sz="0" w:space="0" w:color="auto"/>
                <w:bottom w:val="none" w:sz="0" w:space="0" w:color="auto"/>
                <w:right w:val="none" w:sz="0" w:space="0" w:color="auto"/>
              </w:divBdr>
            </w:div>
            <w:div w:id="1077363695">
              <w:marLeft w:val="0"/>
              <w:marRight w:val="0"/>
              <w:marTop w:val="0"/>
              <w:marBottom w:val="0"/>
              <w:divBdr>
                <w:top w:val="none" w:sz="0" w:space="0" w:color="auto"/>
                <w:left w:val="none" w:sz="0" w:space="0" w:color="auto"/>
                <w:bottom w:val="none" w:sz="0" w:space="0" w:color="auto"/>
                <w:right w:val="none" w:sz="0" w:space="0" w:color="auto"/>
              </w:divBdr>
            </w:div>
            <w:div w:id="849754115">
              <w:marLeft w:val="0"/>
              <w:marRight w:val="0"/>
              <w:marTop w:val="0"/>
              <w:marBottom w:val="0"/>
              <w:divBdr>
                <w:top w:val="none" w:sz="0" w:space="0" w:color="auto"/>
                <w:left w:val="none" w:sz="0" w:space="0" w:color="auto"/>
                <w:bottom w:val="none" w:sz="0" w:space="0" w:color="auto"/>
                <w:right w:val="none" w:sz="0" w:space="0" w:color="auto"/>
              </w:divBdr>
            </w:div>
            <w:div w:id="1670517926">
              <w:marLeft w:val="0"/>
              <w:marRight w:val="0"/>
              <w:marTop w:val="0"/>
              <w:marBottom w:val="0"/>
              <w:divBdr>
                <w:top w:val="none" w:sz="0" w:space="0" w:color="auto"/>
                <w:left w:val="none" w:sz="0" w:space="0" w:color="auto"/>
                <w:bottom w:val="none" w:sz="0" w:space="0" w:color="auto"/>
                <w:right w:val="none" w:sz="0" w:space="0" w:color="auto"/>
              </w:divBdr>
            </w:div>
          </w:divsChild>
        </w:div>
        <w:div w:id="495265621">
          <w:marLeft w:val="0"/>
          <w:marRight w:val="0"/>
          <w:marTop w:val="240"/>
          <w:marBottom w:val="0"/>
          <w:divBdr>
            <w:top w:val="none" w:sz="0" w:space="0" w:color="auto"/>
            <w:left w:val="none" w:sz="0" w:space="0" w:color="auto"/>
            <w:bottom w:val="none" w:sz="0" w:space="0" w:color="auto"/>
            <w:right w:val="none" w:sz="0" w:space="0" w:color="auto"/>
          </w:divBdr>
          <w:divsChild>
            <w:div w:id="2092697816">
              <w:marLeft w:val="0"/>
              <w:marRight w:val="0"/>
              <w:marTop w:val="0"/>
              <w:marBottom w:val="0"/>
              <w:divBdr>
                <w:top w:val="none" w:sz="0" w:space="0" w:color="auto"/>
                <w:left w:val="none" w:sz="0" w:space="0" w:color="auto"/>
                <w:bottom w:val="none" w:sz="0" w:space="0" w:color="auto"/>
                <w:right w:val="none" w:sz="0" w:space="0" w:color="auto"/>
              </w:divBdr>
              <w:divsChild>
                <w:div w:id="2106336595">
                  <w:marLeft w:val="0"/>
                  <w:marRight w:val="0"/>
                  <w:marTop w:val="0"/>
                  <w:marBottom w:val="0"/>
                  <w:divBdr>
                    <w:top w:val="none" w:sz="0" w:space="0" w:color="auto"/>
                    <w:left w:val="none" w:sz="0" w:space="0" w:color="auto"/>
                    <w:bottom w:val="none" w:sz="0" w:space="0" w:color="auto"/>
                    <w:right w:val="none" w:sz="0" w:space="0" w:color="auto"/>
                  </w:divBdr>
                </w:div>
                <w:div w:id="1700349685">
                  <w:marLeft w:val="0"/>
                  <w:marRight w:val="0"/>
                  <w:marTop w:val="0"/>
                  <w:marBottom w:val="0"/>
                  <w:divBdr>
                    <w:top w:val="none" w:sz="0" w:space="0" w:color="auto"/>
                    <w:left w:val="none" w:sz="0" w:space="0" w:color="auto"/>
                    <w:bottom w:val="none" w:sz="0" w:space="0" w:color="auto"/>
                    <w:right w:val="none" w:sz="0" w:space="0" w:color="auto"/>
                  </w:divBdr>
                </w:div>
                <w:div w:id="1084914143">
                  <w:marLeft w:val="0"/>
                  <w:marRight w:val="0"/>
                  <w:marTop w:val="0"/>
                  <w:marBottom w:val="0"/>
                  <w:divBdr>
                    <w:top w:val="none" w:sz="0" w:space="0" w:color="auto"/>
                    <w:left w:val="none" w:sz="0" w:space="0" w:color="auto"/>
                    <w:bottom w:val="none" w:sz="0" w:space="0" w:color="auto"/>
                    <w:right w:val="none" w:sz="0" w:space="0" w:color="auto"/>
                  </w:divBdr>
                </w:div>
                <w:div w:id="361249863">
                  <w:marLeft w:val="0"/>
                  <w:marRight w:val="0"/>
                  <w:marTop w:val="0"/>
                  <w:marBottom w:val="0"/>
                  <w:divBdr>
                    <w:top w:val="none" w:sz="0" w:space="0" w:color="auto"/>
                    <w:left w:val="none" w:sz="0" w:space="0" w:color="auto"/>
                    <w:bottom w:val="none" w:sz="0" w:space="0" w:color="auto"/>
                    <w:right w:val="none" w:sz="0" w:space="0" w:color="auto"/>
                  </w:divBdr>
                </w:div>
              </w:divsChild>
            </w:div>
            <w:div w:id="1234585590">
              <w:marLeft w:val="0"/>
              <w:marRight w:val="0"/>
              <w:marTop w:val="0"/>
              <w:marBottom w:val="0"/>
              <w:divBdr>
                <w:top w:val="none" w:sz="0" w:space="0" w:color="auto"/>
                <w:left w:val="none" w:sz="0" w:space="0" w:color="auto"/>
                <w:bottom w:val="none" w:sz="0" w:space="0" w:color="auto"/>
                <w:right w:val="none" w:sz="0" w:space="0" w:color="auto"/>
              </w:divBdr>
            </w:div>
            <w:div w:id="405612150">
              <w:marLeft w:val="0"/>
              <w:marRight w:val="0"/>
              <w:marTop w:val="0"/>
              <w:marBottom w:val="0"/>
              <w:divBdr>
                <w:top w:val="none" w:sz="0" w:space="0" w:color="auto"/>
                <w:left w:val="none" w:sz="0" w:space="0" w:color="auto"/>
                <w:bottom w:val="none" w:sz="0" w:space="0" w:color="auto"/>
                <w:right w:val="none" w:sz="0" w:space="0" w:color="auto"/>
              </w:divBdr>
              <w:divsChild>
                <w:div w:id="1287275407">
                  <w:marLeft w:val="0"/>
                  <w:marRight w:val="0"/>
                  <w:marTop w:val="0"/>
                  <w:marBottom w:val="0"/>
                  <w:divBdr>
                    <w:top w:val="none" w:sz="0" w:space="0" w:color="auto"/>
                    <w:left w:val="none" w:sz="0" w:space="0" w:color="auto"/>
                    <w:bottom w:val="none" w:sz="0" w:space="0" w:color="auto"/>
                    <w:right w:val="none" w:sz="0" w:space="0" w:color="auto"/>
                  </w:divBdr>
                </w:div>
                <w:div w:id="1478182130">
                  <w:marLeft w:val="0"/>
                  <w:marRight w:val="0"/>
                  <w:marTop w:val="0"/>
                  <w:marBottom w:val="0"/>
                  <w:divBdr>
                    <w:top w:val="none" w:sz="0" w:space="0" w:color="auto"/>
                    <w:left w:val="none" w:sz="0" w:space="0" w:color="auto"/>
                    <w:bottom w:val="none" w:sz="0" w:space="0" w:color="auto"/>
                    <w:right w:val="none" w:sz="0" w:space="0" w:color="auto"/>
                  </w:divBdr>
                </w:div>
              </w:divsChild>
            </w:div>
            <w:div w:id="361053865">
              <w:marLeft w:val="0"/>
              <w:marRight w:val="0"/>
              <w:marTop w:val="0"/>
              <w:marBottom w:val="0"/>
              <w:divBdr>
                <w:top w:val="none" w:sz="0" w:space="0" w:color="auto"/>
                <w:left w:val="none" w:sz="0" w:space="0" w:color="auto"/>
                <w:bottom w:val="none" w:sz="0" w:space="0" w:color="auto"/>
                <w:right w:val="none" w:sz="0" w:space="0" w:color="auto"/>
              </w:divBdr>
            </w:div>
            <w:div w:id="1928493384">
              <w:marLeft w:val="0"/>
              <w:marRight w:val="0"/>
              <w:marTop w:val="0"/>
              <w:marBottom w:val="0"/>
              <w:divBdr>
                <w:top w:val="none" w:sz="0" w:space="0" w:color="auto"/>
                <w:left w:val="none" w:sz="0" w:space="0" w:color="auto"/>
                <w:bottom w:val="none" w:sz="0" w:space="0" w:color="auto"/>
                <w:right w:val="none" w:sz="0" w:space="0" w:color="auto"/>
              </w:divBdr>
            </w:div>
            <w:div w:id="1816609120">
              <w:marLeft w:val="0"/>
              <w:marRight w:val="0"/>
              <w:marTop w:val="0"/>
              <w:marBottom w:val="0"/>
              <w:divBdr>
                <w:top w:val="none" w:sz="0" w:space="0" w:color="auto"/>
                <w:left w:val="none" w:sz="0" w:space="0" w:color="auto"/>
                <w:bottom w:val="none" w:sz="0" w:space="0" w:color="auto"/>
                <w:right w:val="none" w:sz="0" w:space="0" w:color="auto"/>
              </w:divBdr>
            </w:div>
            <w:div w:id="442457932">
              <w:marLeft w:val="0"/>
              <w:marRight w:val="0"/>
              <w:marTop w:val="0"/>
              <w:marBottom w:val="0"/>
              <w:divBdr>
                <w:top w:val="none" w:sz="0" w:space="0" w:color="auto"/>
                <w:left w:val="none" w:sz="0" w:space="0" w:color="auto"/>
                <w:bottom w:val="none" w:sz="0" w:space="0" w:color="auto"/>
                <w:right w:val="none" w:sz="0" w:space="0" w:color="auto"/>
              </w:divBdr>
            </w:div>
          </w:divsChild>
        </w:div>
        <w:div w:id="830561184">
          <w:marLeft w:val="0"/>
          <w:marRight w:val="0"/>
          <w:marTop w:val="240"/>
          <w:marBottom w:val="0"/>
          <w:divBdr>
            <w:top w:val="none" w:sz="0" w:space="0" w:color="auto"/>
            <w:left w:val="none" w:sz="0" w:space="0" w:color="auto"/>
            <w:bottom w:val="none" w:sz="0" w:space="0" w:color="auto"/>
            <w:right w:val="none" w:sz="0" w:space="0" w:color="auto"/>
          </w:divBdr>
          <w:divsChild>
            <w:div w:id="1953395108">
              <w:marLeft w:val="0"/>
              <w:marRight w:val="0"/>
              <w:marTop w:val="0"/>
              <w:marBottom w:val="0"/>
              <w:divBdr>
                <w:top w:val="none" w:sz="0" w:space="0" w:color="auto"/>
                <w:left w:val="none" w:sz="0" w:space="0" w:color="auto"/>
                <w:bottom w:val="none" w:sz="0" w:space="0" w:color="auto"/>
                <w:right w:val="none" w:sz="0" w:space="0" w:color="auto"/>
              </w:divBdr>
              <w:divsChild>
                <w:div w:id="1952737887">
                  <w:marLeft w:val="0"/>
                  <w:marRight w:val="0"/>
                  <w:marTop w:val="0"/>
                  <w:marBottom w:val="0"/>
                  <w:divBdr>
                    <w:top w:val="none" w:sz="0" w:space="0" w:color="auto"/>
                    <w:left w:val="none" w:sz="0" w:space="0" w:color="auto"/>
                    <w:bottom w:val="none" w:sz="0" w:space="0" w:color="auto"/>
                    <w:right w:val="none" w:sz="0" w:space="0" w:color="auto"/>
                  </w:divBdr>
                </w:div>
                <w:div w:id="1601176455">
                  <w:marLeft w:val="0"/>
                  <w:marRight w:val="0"/>
                  <w:marTop w:val="0"/>
                  <w:marBottom w:val="0"/>
                  <w:divBdr>
                    <w:top w:val="none" w:sz="0" w:space="0" w:color="auto"/>
                    <w:left w:val="none" w:sz="0" w:space="0" w:color="auto"/>
                    <w:bottom w:val="none" w:sz="0" w:space="0" w:color="auto"/>
                    <w:right w:val="none" w:sz="0" w:space="0" w:color="auto"/>
                  </w:divBdr>
                </w:div>
                <w:div w:id="1457413396">
                  <w:marLeft w:val="0"/>
                  <w:marRight w:val="0"/>
                  <w:marTop w:val="0"/>
                  <w:marBottom w:val="0"/>
                  <w:divBdr>
                    <w:top w:val="none" w:sz="0" w:space="0" w:color="auto"/>
                    <w:left w:val="none" w:sz="0" w:space="0" w:color="auto"/>
                    <w:bottom w:val="none" w:sz="0" w:space="0" w:color="auto"/>
                    <w:right w:val="none" w:sz="0" w:space="0" w:color="auto"/>
                  </w:divBdr>
                </w:div>
                <w:div w:id="1939554813">
                  <w:marLeft w:val="0"/>
                  <w:marRight w:val="0"/>
                  <w:marTop w:val="0"/>
                  <w:marBottom w:val="0"/>
                  <w:divBdr>
                    <w:top w:val="none" w:sz="0" w:space="0" w:color="auto"/>
                    <w:left w:val="none" w:sz="0" w:space="0" w:color="auto"/>
                    <w:bottom w:val="none" w:sz="0" w:space="0" w:color="auto"/>
                    <w:right w:val="none" w:sz="0" w:space="0" w:color="auto"/>
                  </w:divBdr>
                </w:div>
                <w:div w:id="582229036">
                  <w:marLeft w:val="0"/>
                  <w:marRight w:val="0"/>
                  <w:marTop w:val="0"/>
                  <w:marBottom w:val="0"/>
                  <w:divBdr>
                    <w:top w:val="none" w:sz="0" w:space="0" w:color="auto"/>
                    <w:left w:val="none" w:sz="0" w:space="0" w:color="auto"/>
                    <w:bottom w:val="none" w:sz="0" w:space="0" w:color="auto"/>
                    <w:right w:val="none" w:sz="0" w:space="0" w:color="auto"/>
                  </w:divBdr>
                </w:div>
                <w:div w:id="1347512393">
                  <w:marLeft w:val="0"/>
                  <w:marRight w:val="0"/>
                  <w:marTop w:val="0"/>
                  <w:marBottom w:val="0"/>
                  <w:divBdr>
                    <w:top w:val="none" w:sz="0" w:space="0" w:color="auto"/>
                    <w:left w:val="none" w:sz="0" w:space="0" w:color="auto"/>
                    <w:bottom w:val="none" w:sz="0" w:space="0" w:color="auto"/>
                    <w:right w:val="none" w:sz="0" w:space="0" w:color="auto"/>
                  </w:divBdr>
                </w:div>
                <w:div w:id="1886016874">
                  <w:marLeft w:val="0"/>
                  <w:marRight w:val="0"/>
                  <w:marTop w:val="0"/>
                  <w:marBottom w:val="0"/>
                  <w:divBdr>
                    <w:top w:val="none" w:sz="0" w:space="0" w:color="auto"/>
                    <w:left w:val="none" w:sz="0" w:space="0" w:color="auto"/>
                    <w:bottom w:val="none" w:sz="0" w:space="0" w:color="auto"/>
                    <w:right w:val="none" w:sz="0" w:space="0" w:color="auto"/>
                  </w:divBdr>
                </w:div>
              </w:divsChild>
            </w:div>
            <w:div w:id="205526786">
              <w:marLeft w:val="0"/>
              <w:marRight w:val="0"/>
              <w:marTop w:val="0"/>
              <w:marBottom w:val="0"/>
              <w:divBdr>
                <w:top w:val="none" w:sz="0" w:space="0" w:color="auto"/>
                <w:left w:val="none" w:sz="0" w:space="0" w:color="auto"/>
                <w:bottom w:val="none" w:sz="0" w:space="0" w:color="auto"/>
                <w:right w:val="none" w:sz="0" w:space="0" w:color="auto"/>
              </w:divBdr>
              <w:divsChild>
                <w:div w:id="1198154244">
                  <w:marLeft w:val="0"/>
                  <w:marRight w:val="0"/>
                  <w:marTop w:val="0"/>
                  <w:marBottom w:val="0"/>
                  <w:divBdr>
                    <w:top w:val="none" w:sz="0" w:space="0" w:color="auto"/>
                    <w:left w:val="none" w:sz="0" w:space="0" w:color="auto"/>
                    <w:bottom w:val="none" w:sz="0" w:space="0" w:color="auto"/>
                    <w:right w:val="none" w:sz="0" w:space="0" w:color="auto"/>
                  </w:divBdr>
                </w:div>
                <w:div w:id="1728839765">
                  <w:marLeft w:val="0"/>
                  <w:marRight w:val="0"/>
                  <w:marTop w:val="0"/>
                  <w:marBottom w:val="0"/>
                  <w:divBdr>
                    <w:top w:val="none" w:sz="0" w:space="0" w:color="auto"/>
                    <w:left w:val="none" w:sz="0" w:space="0" w:color="auto"/>
                    <w:bottom w:val="none" w:sz="0" w:space="0" w:color="auto"/>
                    <w:right w:val="none" w:sz="0" w:space="0" w:color="auto"/>
                  </w:divBdr>
                </w:div>
                <w:div w:id="1309939424">
                  <w:marLeft w:val="0"/>
                  <w:marRight w:val="0"/>
                  <w:marTop w:val="0"/>
                  <w:marBottom w:val="0"/>
                  <w:divBdr>
                    <w:top w:val="none" w:sz="0" w:space="0" w:color="auto"/>
                    <w:left w:val="none" w:sz="0" w:space="0" w:color="auto"/>
                    <w:bottom w:val="none" w:sz="0" w:space="0" w:color="auto"/>
                    <w:right w:val="none" w:sz="0" w:space="0" w:color="auto"/>
                  </w:divBdr>
                </w:div>
              </w:divsChild>
            </w:div>
            <w:div w:id="901451842">
              <w:marLeft w:val="0"/>
              <w:marRight w:val="0"/>
              <w:marTop w:val="0"/>
              <w:marBottom w:val="0"/>
              <w:divBdr>
                <w:top w:val="none" w:sz="0" w:space="0" w:color="auto"/>
                <w:left w:val="none" w:sz="0" w:space="0" w:color="auto"/>
                <w:bottom w:val="none" w:sz="0" w:space="0" w:color="auto"/>
                <w:right w:val="none" w:sz="0" w:space="0" w:color="auto"/>
              </w:divBdr>
            </w:div>
          </w:divsChild>
        </w:div>
        <w:div w:id="1664701675">
          <w:marLeft w:val="0"/>
          <w:marRight w:val="0"/>
          <w:marTop w:val="240"/>
          <w:marBottom w:val="0"/>
          <w:divBdr>
            <w:top w:val="none" w:sz="0" w:space="0" w:color="auto"/>
            <w:left w:val="none" w:sz="0" w:space="0" w:color="auto"/>
            <w:bottom w:val="none" w:sz="0" w:space="0" w:color="auto"/>
            <w:right w:val="none" w:sz="0" w:space="0" w:color="auto"/>
          </w:divBdr>
          <w:divsChild>
            <w:div w:id="5610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1913">
      <w:bodyDiv w:val="1"/>
      <w:marLeft w:val="0"/>
      <w:marRight w:val="0"/>
      <w:marTop w:val="0"/>
      <w:marBottom w:val="0"/>
      <w:divBdr>
        <w:top w:val="none" w:sz="0" w:space="0" w:color="auto"/>
        <w:left w:val="none" w:sz="0" w:space="0" w:color="auto"/>
        <w:bottom w:val="none" w:sz="0" w:space="0" w:color="auto"/>
        <w:right w:val="none" w:sz="0" w:space="0" w:color="auto"/>
      </w:divBdr>
      <w:divsChild>
        <w:div w:id="700591816">
          <w:marLeft w:val="0"/>
          <w:marRight w:val="0"/>
          <w:marTop w:val="0"/>
          <w:marBottom w:val="240"/>
          <w:divBdr>
            <w:top w:val="none" w:sz="0" w:space="0" w:color="auto"/>
            <w:left w:val="none" w:sz="0" w:space="0" w:color="auto"/>
            <w:bottom w:val="none" w:sz="0" w:space="0" w:color="auto"/>
            <w:right w:val="none" w:sz="0" w:space="0" w:color="auto"/>
          </w:divBdr>
          <w:divsChild>
            <w:div w:id="2127498492">
              <w:marLeft w:val="0"/>
              <w:marRight w:val="0"/>
              <w:marTop w:val="0"/>
              <w:marBottom w:val="0"/>
              <w:divBdr>
                <w:top w:val="none" w:sz="0" w:space="0" w:color="auto"/>
                <w:left w:val="none" w:sz="0" w:space="0" w:color="auto"/>
                <w:bottom w:val="none" w:sz="0" w:space="0" w:color="auto"/>
                <w:right w:val="none" w:sz="0" w:space="0" w:color="auto"/>
              </w:divBdr>
            </w:div>
            <w:div w:id="930431352">
              <w:marLeft w:val="0"/>
              <w:marRight w:val="0"/>
              <w:marTop w:val="0"/>
              <w:marBottom w:val="0"/>
              <w:divBdr>
                <w:top w:val="none" w:sz="0" w:space="0" w:color="auto"/>
                <w:left w:val="none" w:sz="0" w:space="0" w:color="auto"/>
                <w:bottom w:val="none" w:sz="0" w:space="0" w:color="auto"/>
                <w:right w:val="none" w:sz="0" w:space="0" w:color="auto"/>
              </w:divBdr>
            </w:div>
          </w:divsChild>
        </w:div>
        <w:div w:id="1849250866">
          <w:marLeft w:val="0"/>
          <w:marRight w:val="0"/>
          <w:marTop w:val="240"/>
          <w:marBottom w:val="0"/>
          <w:divBdr>
            <w:top w:val="none" w:sz="0" w:space="0" w:color="auto"/>
            <w:left w:val="none" w:sz="0" w:space="0" w:color="auto"/>
            <w:bottom w:val="none" w:sz="0" w:space="0" w:color="auto"/>
            <w:right w:val="none" w:sz="0" w:space="0" w:color="auto"/>
          </w:divBdr>
          <w:divsChild>
            <w:div w:id="970088071">
              <w:marLeft w:val="0"/>
              <w:marRight w:val="0"/>
              <w:marTop w:val="0"/>
              <w:marBottom w:val="0"/>
              <w:divBdr>
                <w:top w:val="none" w:sz="0" w:space="0" w:color="auto"/>
                <w:left w:val="none" w:sz="0" w:space="0" w:color="auto"/>
                <w:bottom w:val="none" w:sz="0" w:space="0" w:color="auto"/>
                <w:right w:val="none" w:sz="0" w:space="0" w:color="auto"/>
              </w:divBdr>
            </w:div>
            <w:div w:id="409084362">
              <w:marLeft w:val="0"/>
              <w:marRight w:val="0"/>
              <w:marTop w:val="0"/>
              <w:marBottom w:val="0"/>
              <w:divBdr>
                <w:top w:val="none" w:sz="0" w:space="0" w:color="auto"/>
                <w:left w:val="none" w:sz="0" w:space="0" w:color="auto"/>
                <w:bottom w:val="none" w:sz="0" w:space="0" w:color="auto"/>
                <w:right w:val="none" w:sz="0" w:space="0" w:color="auto"/>
              </w:divBdr>
            </w:div>
            <w:div w:id="1441335782">
              <w:marLeft w:val="0"/>
              <w:marRight w:val="0"/>
              <w:marTop w:val="0"/>
              <w:marBottom w:val="0"/>
              <w:divBdr>
                <w:top w:val="none" w:sz="0" w:space="0" w:color="auto"/>
                <w:left w:val="none" w:sz="0" w:space="0" w:color="auto"/>
                <w:bottom w:val="none" w:sz="0" w:space="0" w:color="auto"/>
                <w:right w:val="none" w:sz="0" w:space="0" w:color="auto"/>
              </w:divBdr>
            </w:div>
            <w:div w:id="1016731912">
              <w:marLeft w:val="0"/>
              <w:marRight w:val="0"/>
              <w:marTop w:val="0"/>
              <w:marBottom w:val="0"/>
              <w:divBdr>
                <w:top w:val="none" w:sz="0" w:space="0" w:color="auto"/>
                <w:left w:val="none" w:sz="0" w:space="0" w:color="auto"/>
                <w:bottom w:val="none" w:sz="0" w:space="0" w:color="auto"/>
                <w:right w:val="none" w:sz="0" w:space="0" w:color="auto"/>
              </w:divBdr>
            </w:div>
            <w:div w:id="1542550214">
              <w:marLeft w:val="0"/>
              <w:marRight w:val="0"/>
              <w:marTop w:val="0"/>
              <w:marBottom w:val="0"/>
              <w:divBdr>
                <w:top w:val="none" w:sz="0" w:space="0" w:color="auto"/>
                <w:left w:val="none" w:sz="0" w:space="0" w:color="auto"/>
                <w:bottom w:val="none" w:sz="0" w:space="0" w:color="auto"/>
                <w:right w:val="none" w:sz="0" w:space="0" w:color="auto"/>
              </w:divBdr>
            </w:div>
            <w:div w:id="859125571">
              <w:marLeft w:val="0"/>
              <w:marRight w:val="0"/>
              <w:marTop w:val="0"/>
              <w:marBottom w:val="0"/>
              <w:divBdr>
                <w:top w:val="none" w:sz="0" w:space="0" w:color="auto"/>
                <w:left w:val="none" w:sz="0" w:space="0" w:color="auto"/>
                <w:bottom w:val="none" w:sz="0" w:space="0" w:color="auto"/>
                <w:right w:val="none" w:sz="0" w:space="0" w:color="auto"/>
              </w:divBdr>
            </w:div>
            <w:div w:id="818884702">
              <w:marLeft w:val="0"/>
              <w:marRight w:val="0"/>
              <w:marTop w:val="0"/>
              <w:marBottom w:val="0"/>
              <w:divBdr>
                <w:top w:val="none" w:sz="0" w:space="0" w:color="auto"/>
                <w:left w:val="none" w:sz="0" w:space="0" w:color="auto"/>
                <w:bottom w:val="none" w:sz="0" w:space="0" w:color="auto"/>
                <w:right w:val="none" w:sz="0" w:space="0" w:color="auto"/>
              </w:divBdr>
            </w:div>
            <w:div w:id="675766322">
              <w:marLeft w:val="0"/>
              <w:marRight w:val="0"/>
              <w:marTop w:val="0"/>
              <w:marBottom w:val="0"/>
              <w:divBdr>
                <w:top w:val="none" w:sz="0" w:space="0" w:color="auto"/>
                <w:left w:val="none" w:sz="0" w:space="0" w:color="auto"/>
                <w:bottom w:val="none" w:sz="0" w:space="0" w:color="auto"/>
                <w:right w:val="none" w:sz="0" w:space="0" w:color="auto"/>
              </w:divBdr>
            </w:div>
            <w:div w:id="2093961801">
              <w:marLeft w:val="0"/>
              <w:marRight w:val="0"/>
              <w:marTop w:val="0"/>
              <w:marBottom w:val="0"/>
              <w:divBdr>
                <w:top w:val="none" w:sz="0" w:space="0" w:color="auto"/>
                <w:left w:val="none" w:sz="0" w:space="0" w:color="auto"/>
                <w:bottom w:val="none" w:sz="0" w:space="0" w:color="auto"/>
                <w:right w:val="none" w:sz="0" w:space="0" w:color="auto"/>
              </w:divBdr>
            </w:div>
            <w:div w:id="1346128114">
              <w:marLeft w:val="0"/>
              <w:marRight w:val="0"/>
              <w:marTop w:val="0"/>
              <w:marBottom w:val="0"/>
              <w:divBdr>
                <w:top w:val="none" w:sz="0" w:space="0" w:color="auto"/>
                <w:left w:val="none" w:sz="0" w:space="0" w:color="auto"/>
                <w:bottom w:val="none" w:sz="0" w:space="0" w:color="auto"/>
                <w:right w:val="none" w:sz="0" w:space="0" w:color="auto"/>
              </w:divBdr>
            </w:div>
            <w:div w:id="360323757">
              <w:marLeft w:val="0"/>
              <w:marRight w:val="0"/>
              <w:marTop w:val="0"/>
              <w:marBottom w:val="0"/>
              <w:divBdr>
                <w:top w:val="none" w:sz="0" w:space="0" w:color="auto"/>
                <w:left w:val="none" w:sz="0" w:space="0" w:color="auto"/>
                <w:bottom w:val="none" w:sz="0" w:space="0" w:color="auto"/>
                <w:right w:val="none" w:sz="0" w:space="0" w:color="auto"/>
              </w:divBdr>
            </w:div>
            <w:div w:id="1907837723">
              <w:marLeft w:val="0"/>
              <w:marRight w:val="0"/>
              <w:marTop w:val="0"/>
              <w:marBottom w:val="0"/>
              <w:divBdr>
                <w:top w:val="none" w:sz="0" w:space="0" w:color="auto"/>
                <w:left w:val="none" w:sz="0" w:space="0" w:color="auto"/>
                <w:bottom w:val="none" w:sz="0" w:space="0" w:color="auto"/>
                <w:right w:val="none" w:sz="0" w:space="0" w:color="auto"/>
              </w:divBdr>
            </w:div>
            <w:div w:id="1784612317">
              <w:marLeft w:val="0"/>
              <w:marRight w:val="0"/>
              <w:marTop w:val="0"/>
              <w:marBottom w:val="0"/>
              <w:divBdr>
                <w:top w:val="none" w:sz="0" w:space="0" w:color="auto"/>
                <w:left w:val="none" w:sz="0" w:space="0" w:color="auto"/>
                <w:bottom w:val="none" w:sz="0" w:space="0" w:color="auto"/>
                <w:right w:val="none" w:sz="0" w:space="0" w:color="auto"/>
              </w:divBdr>
            </w:div>
            <w:div w:id="2060283729">
              <w:marLeft w:val="0"/>
              <w:marRight w:val="0"/>
              <w:marTop w:val="0"/>
              <w:marBottom w:val="0"/>
              <w:divBdr>
                <w:top w:val="none" w:sz="0" w:space="0" w:color="auto"/>
                <w:left w:val="none" w:sz="0" w:space="0" w:color="auto"/>
                <w:bottom w:val="none" w:sz="0" w:space="0" w:color="auto"/>
                <w:right w:val="none" w:sz="0" w:space="0" w:color="auto"/>
              </w:divBdr>
            </w:div>
            <w:div w:id="824861846">
              <w:marLeft w:val="0"/>
              <w:marRight w:val="0"/>
              <w:marTop w:val="0"/>
              <w:marBottom w:val="0"/>
              <w:divBdr>
                <w:top w:val="none" w:sz="0" w:space="0" w:color="auto"/>
                <w:left w:val="none" w:sz="0" w:space="0" w:color="auto"/>
                <w:bottom w:val="none" w:sz="0" w:space="0" w:color="auto"/>
                <w:right w:val="none" w:sz="0" w:space="0" w:color="auto"/>
              </w:divBdr>
            </w:div>
          </w:divsChild>
        </w:div>
        <w:div w:id="1669946046">
          <w:marLeft w:val="0"/>
          <w:marRight w:val="0"/>
          <w:marTop w:val="240"/>
          <w:marBottom w:val="0"/>
          <w:divBdr>
            <w:top w:val="none" w:sz="0" w:space="0" w:color="auto"/>
            <w:left w:val="none" w:sz="0" w:space="0" w:color="auto"/>
            <w:bottom w:val="none" w:sz="0" w:space="0" w:color="auto"/>
            <w:right w:val="none" w:sz="0" w:space="0" w:color="auto"/>
          </w:divBdr>
          <w:divsChild>
            <w:div w:id="783769569">
              <w:marLeft w:val="0"/>
              <w:marRight w:val="0"/>
              <w:marTop w:val="0"/>
              <w:marBottom w:val="0"/>
              <w:divBdr>
                <w:top w:val="none" w:sz="0" w:space="0" w:color="auto"/>
                <w:left w:val="none" w:sz="0" w:space="0" w:color="auto"/>
                <w:bottom w:val="none" w:sz="0" w:space="0" w:color="auto"/>
                <w:right w:val="none" w:sz="0" w:space="0" w:color="auto"/>
              </w:divBdr>
            </w:div>
          </w:divsChild>
        </w:div>
        <w:div w:id="1491292399">
          <w:marLeft w:val="0"/>
          <w:marRight w:val="0"/>
          <w:marTop w:val="240"/>
          <w:marBottom w:val="0"/>
          <w:divBdr>
            <w:top w:val="none" w:sz="0" w:space="0" w:color="auto"/>
            <w:left w:val="none" w:sz="0" w:space="0" w:color="auto"/>
            <w:bottom w:val="none" w:sz="0" w:space="0" w:color="auto"/>
            <w:right w:val="none" w:sz="0" w:space="0" w:color="auto"/>
          </w:divBdr>
          <w:divsChild>
            <w:div w:id="1442335682">
              <w:marLeft w:val="0"/>
              <w:marRight w:val="0"/>
              <w:marTop w:val="0"/>
              <w:marBottom w:val="0"/>
              <w:divBdr>
                <w:top w:val="none" w:sz="0" w:space="0" w:color="auto"/>
                <w:left w:val="none" w:sz="0" w:space="0" w:color="auto"/>
                <w:bottom w:val="none" w:sz="0" w:space="0" w:color="auto"/>
                <w:right w:val="none" w:sz="0" w:space="0" w:color="auto"/>
              </w:divBdr>
            </w:div>
            <w:div w:id="2108580227">
              <w:marLeft w:val="0"/>
              <w:marRight w:val="0"/>
              <w:marTop w:val="0"/>
              <w:marBottom w:val="0"/>
              <w:divBdr>
                <w:top w:val="none" w:sz="0" w:space="0" w:color="auto"/>
                <w:left w:val="none" w:sz="0" w:space="0" w:color="auto"/>
                <w:bottom w:val="none" w:sz="0" w:space="0" w:color="auto"/>
                <w:right w:val="none" w:sz="0" w:space="0" w:color="auto"/>
              </w:divBdr>
              <w:divsChild>
                <w:div w:id="1882285209">
                  <w:marLeft w:val="0"/>
                  <w:marRight w:val="0"/>
                  <w:marTop w:val="0"/>
                  <w:marBottom w:val="0"/>
                  <w:divBdr>
                    <w:top w:val="none" w:sz="0" w:space="0" w:color="auto"/>
                    <w:left w:val="none" w:sz="0" w:space="0" w:color="auto"/>
                    <w:bottom w:val="none" w:sz="0" w:space="0" w:color="auto"/>
                    <w:right w:val="none" w:sz="0" w:space="0" w:color="auto"/>
                  </w:divBdr>
                </w:div>
                <w:div w:id="1986011906">
                  <w:marLeft w:val="0"/>
                  <w:marRight w:val="0"/>
                  <w:marTop w:val="0"/>
                  <w:marBottom w:val="0"/>
                  <w:divBdr>
                    <w:top w:val="none" w:sz="0" w:space="0" w:color="auto"/>
                    <w:left w:val="none" w:sz="0" w:space="0" w:color="auto"/>
                    <w:bottom w:val="none" w:sz="0" w:space="0" w:color="auto"/>
                    <w:right w:val="none" w:sz="0" w:space="0" w:color="auto"/>
                  </w:divBdr>
                </w:div>
                <w:div w:id="262612791">
                  <w:marLeft w:val="0"/>
                  <w:marRight w:val="0"/>
                  <w:marTop w:val="0"/>
                  <w:marBottom w:val="0"/>
                  <w:divBdr>
                    <w:top w:val="none" w:sz="0" w:space="0" w:color="auto"/>
                    <w:left w:val="none" w:sz="0" w:space="0" w:color="auto"/>
                    <w:bottom w:val="none" w:sz="0" w:space="0" w:color="auto"/>
                    <w:right w:val="none" w:sz="0" w:space="0" w:color="auto"/>
                  </w:divBdr>
                </w:div>
              </w:divsChild>
            </w:div>
            <w:div w:id="209073693">
              <w:marLeft w:val="0"/>
              <w:marRight w:val="0"/>
              <w:marTop w:val="0"/>
              <w:marBottom w:val="0"/>
              <w:divBdr>
                <w:top w:val="none" w:sz="0" w:space="0" w:color="auto"/>
                <w:left w:val="none" w:sz="0" w:space="0" w:color="auto"/>
                <w:bottom w:val="none" w:sz="0" w:space="0" w:color="auto"/>
                <w:right w:val="none" w:sz="0" w:space="0" w:color="auto"/>
              </w:divBdr>
            </w:div>
            <w:div w:id="2145658014">
              <w:marLeft w:val="0"/>
              <w:marRight w:val="0"/>
              <w:marTop w:val="0"/>
              <w:marBottom w:val="0"/>
              <w:divBdr>
                <w:top w:val="none" w:sz="0" w:space="0" w:color="auto"/>
                <w:left w:val="none" w:sz="0" w:space="0" w:color="auto"/>
                <w:bottom w:val="none" w:sz="0" w:space="0" w:color="auto"/>
                <w:right w:val="none" w:sz="0" w:space="0" w:color="auto"/>
              </w:divBdr>
            </w:div>
            <w:div w:id="1508517302">
              <w:marLeft w:val="0"/>
              <w:marRight w:val="0"/>
              <w:marTop w:val="0"/>
              <w:marBottom w:val="0"/>
              <w:divBdr>
                <w:top w:val="none" w:sz="0" w:space="0" w:color="auto"/>
                <w:left w:val="none" w:sz="0" w:space="0" w:color="auto"/>
                <w:bottom w:val="none" w:sz="0" w:space="0" w:color="auto"/>
                <w:right w:val="none" w:sz="0" w:space="0" w:color="auto"/>
              </w:divBdr>
            </w:div>
            <w:div w:id="1465270097">
              <w:marLeft w:val="0"/>
              <w:marRight w:val="0"/>
              <w:marTop w:val="0"/>
              <w:marBottom w:val="0"/>
              <w:divBdr>
                <w:top w:val="none" w:sz="0" w:space="0" w:color="auto"/>
                <w:left w:val="none" w:sz="0" w:space="0" w:color="auto"/>
                <w:bottom w:val="none" w:sz="0" w:space="0" w:color="auto"/>
                <w:right w:val="none" w:sz="0" w:space="0" w:color="auto"/>
              </w:divBdr>
            </w:div>
            <w:div w:id="664822184">
              <w:marLeft w:val="0"/>
              <w:marRight w:val="0"/>
              <w:marTop w:val="0"/>
              <w:marBottom w:val="0"/>
              <w:divBdr>
                <w:top w:val="none" w:sz="0" w:space="0" w:color="auto"/>
                <w:left w:val="none" w:sz="0" w:space="0" w:color="auto"/>
                <w:bottom w:val="none" w:sz="0" w:space="0" w:color="auto"/>
                <w:right w:val="none" w:sz="0" w:space="0" w:color="auto"/>
              </w:divBdr>
            </w:div>
            <w:div w:id="14426921">
              <w:marLeft w:val="0"/>
              <w:marRight w:val="0"/>
              <w:marTop w:val="0"/>
              <w:marBottom w:val="0"/>
              <w:divBdr>
                <w:top w:val="none" w:sz="0" w:space="0" w:color="auto"/>
                <w:left w:val="none" w:sz="0" w:space="0" w:color="auto"/>
                <w:bottom w:val="none" w:sz="0" w:space="0" w:color="auto"/>
                <w:right w:val="none" w:sz="0" w:space="0" w:color="auto"/>
              </w:divBdr>
            </w:div>
            <w:div w:id="1954046942">
              <w:marLeft w:val="0"/>
              <w:marRight w:val="0"/>
              <w:marTop w:val="0"/>
              <w:marBottom w:val="0"/>
              <w:divBdr>
                <w:top w:val="none" w:sz="0" w:space="0" w:color="auto"/>
                <w:left w:val="none" w:sz="0" w:space="0" w:color="auto"/>
                <w:bottom w:val="none" w:sz="0" w:space="0" w:color="auto"/>
                <w:right w:val="none" w:sz="0" w:space="0" w:color="auto"/>
              </w:divBdr>
            </w:div>
            <w:div w:id="1508710814">
              <w:marLeft w:val="0"/>
              <w:marRight w:val="0"/>
              <w:marTop w:val="0"/>
              <w:marBottom w:val="0"/>
              <w:divBdr>
                <w:top w:val="none" w:sz="0" w:space="0" w:color="auto"/>
                <w:left w:val="none" w:sz="0" w:space="0" w:color="auto"/>
                <w:bottom w:val="none" w:sz="0" w:space="0" w:color="auto"/>
                <w:right w:val="none" w:sz="0" w:space="0" w:color="auto"/>
              </w:divBdr>
            </w:div>
            <w:div w:id="1249264319">
              <w:marLeft w:val="0"/>
              <w:marRight w:val="0"/>
              <w:marTop w:val="0"/>
              <w:marBottom w:val="0"/>
              <w:divBdr>
                <w:top w:val="none" w:sz="0" w:space="0" w:color="auto"/>
                <w:left w:val="none" w:sz="0" w:space="0" w:color="auto"/>
                <w:bottom w:val="none" w:sz="0" w:space="0" w:color="auto"/>
                <w:right w:val="none" w:sz="0" w:space="0" w:color="auto"/>
              </w:divBdr>
            </w:div>
            <w:div w:id="653878461">
              <w:marLeft w:val="0"/>
              <w:marRight w:val="0"/>
              <w:marTop w:val="0"/>
              <w:marBottom w:val="0"/>
              <w:divBdr>
                <w:top w:val="none" w:sz="0" w:space="0" w:color="auto"/>
                <w:left w:val="none" w:sz="0" w:space="0" w:color="auto"/>
                <w:bottom w:val="none" w:sz="0" w:space="0" w:color="auto"/>
                <w:right w:val="none" w:sz="0" w:space="0" w:color="auto"/>
              </w:divBdr>
            </w:div>
            <w:div w:id="1053381728">
              <w:marLeft w:val="0"/>
              <w:marRight w:val="0"/>
              <w:marTop w:val="0"/>
              <w:marBottom w:val="0"/>
              <w:divBdr>
                <w:top w:val="none" w:sz="0" w:space="0" w:color="auto"/>
                <w:left w:val="none" w:sz="0" w:space="0" w:color="auto"/>
                <w:bottom w:val="none" w:sz="0" w:space="0" w:color="auto"/>
                <w:right w:val="none" w:sz="0" w:space="0" w:color="auto"/>
              </w:divBdr>
            </w:div>
            <w:div w:id="12919593">
              <w:marLeft w:val="0"/>
              <w:marRight w:val="0"/>
              <w:marTop w:val="0"/>
              <w:marBottom w:val="0"/>
              <w:divBdr>
                <w:top w:val="none" w:sz="0" w:space="0" w:color="auto"/>
                <w:left w:val="none" w:sz="0" w:space="0" w:color="auto"/>
                <w:bottom w:val="none" w:sz="0" w:space="0" w:color="auto"/>
                <w:right w:val="none" w:sz="0" w:space="0" w:color="auto"/>
              </w:divBdr>
            </w:div>
            <w:div w:id="1765806109">
              <w:marLeft w:val="0"/>
              <w:marRight w:val="0"/>
              <w:marTop w:val="0"/>
              <w:marBottom w:val="0"/>
              <w:divBdr>
                <w:top w:val="none" w:sz="0" w:space="0" w:color="auto"/>
                <w:left w:val="none" w:sz="0" w:space="0" w:color="auto"/>
                <w:bottom w:val="none" w:sz="0" w:space="0" w:color="auto"/>
                <w:right w:val="none" w:sz="0" w:space="0" w:color="auto"/>
              </w:divBdr>
            </w:div>
            <w:div w:id="774400018">
              <w:marLeft w:val="0"/>
              <w:marRight w:val="0"/>
              <w:marTop w:val="0"/>
              <w:marBottom w:val="0"/>
              <w:divBdr>
                <w:top w:val="none" w:sz="0" w:space="0" w:color="auto"/>
                <w:left w:val="none" w:sz="0" w:space="0" w:color="auto"/>
                <w:bottom w:val="none" w:sz="0" w:space="0" w:color="auto"/>
                <w:right w:val="none" w:sz="0" w:space="0" w:color="auto"/>
              </w:divBdr>
            </w:div>
            <w:div w:id="810364370">
              <w:marLeft w:val="0"/>
              <w:marRight w:val="0"/>
              <w:marTop w:val="0"/>
              <w:marBottom w:val="0"/>
              <w:divBdr>
                <w:top w:val="none" w:sz="0" w:space="0" w:color="auto"/>
                <w:left w:val="none" w:sz="0" w:space="0" w:color="auto"/>
                <w:bottom w:val="none" w:sz="0" w:space="0" w:color="auto"/>
                <w:right w:val="none" w:sz="0" w:space="0" w:color="auto"/>
              </w:divBdr>
            </w:div>
            <w:div w:id="1988900964">
              <w:marLeft w:val="0"/>
              <w:marRight w:val="0"/>
              <w:marTop w:val="0"/>
              <w:marBottom w:val="0"/>
              <w:divBdr>
                <w:top w:val="none" w:sz="0" w:space="0" w:color="auto"/>
                <w:left w:val="none" w:sz="0" w:space="0" w:color="auto"/>
                <w:bottom w:val="none" w:sz="0" w:space="0" w:color="auto"/>
                <w:right w:val="none" w:sz="0" w:space="0" w:color="auto"/>
              </w:divBdr>
            </w:div>
            <w:div w:id="2113818388">
              <w:marLeft w:val="0"/>
              <w:marRight w:val="0"/>
              <w:marTop w:val="0"/>
              <w:marBottom w:val="0"/>
              <w:divBdr>
                <w:top w:val="none" w:sz="0" w:space="0" w:color="auto"/>
                <w:left w:val="none" w:sz="0" w:space="0" w:color="auto"/>
                <w:bottom w:val="none" w:sz="0" w:space="0" w:color="auto"/>
                <w:right w:val="none" w:sz="0" w:space="0" w:color="auto"/>
              </w:divBdr>
            </w:div>
            <w:div w:id="1632397194">
              <w:marLeft w:val="0"/>
              <w:marRight w:val="0"/>
              <w:marTop w:val="0"/>
              <w:marBottom w:val="0"/>
              <w:divBdr>
                <w:top w:val="none" w:sz="0" w:space="0" w:color="auto"/>
                <w:left w:val="none" w:sz="0" w:space="0" w:color="auto"/>
                <w:bottom w:val="none" w:sz="0" w:space="0" w:color="auto"/>
                <w:right w:val="none" w:sz="0" w:space="0" w:color="auto"/>
              </w:divBdr>
            </w:div>
            <w:div w:id="986590183">
              <w:marLeft w:val="0"/>
              <w:marRight w:val="0"/>
              <w:marTop w:val="0"/>
              <w:marBottom w:val="0"/>
              <w:divBdr>
                <w:top w:val="none" w:sz="0" w:space="0" w:color="auto"/>
                <w:left w:val="none" w:sz="0" w:space="0" w:color="auto"/>
                <w:bottom w:val="none" w:sz="0" w:space="0" w:color="auto"/>
                <w:right w:val="none" w:sz="0" w:space="0" w:color="auto"/>
              </w:divBdr>
            </w:div>
            <w:div w:id="1064255583">
              <w:marLeft w:val="0"/>
              <w:marRight w:val="0"/>
              <w:marTop w:val="0"/>
              <w:marBottom w:val="0"/>
              <w:divBdr>
                <w:top w:val="none" w:sz="0" w:space="0" w:color="auto"/>
                <w:left w:val="none" w:sz="0" w:space="0" w:color="auto"/>
                <w:bottom w:val="none" w:sz="0" w:space="0" w:color="auto"/>
                <w:right w:val="none" w:sz="0" w:space="0" w:color="auto"/>
              </w:divBdr>
            </w:div>
            <w:div w:id="170029262">
              <w:marLeft w:val="0"/>
              <w:marRight w:val="0"/>
              <w:marTop w:val="0"/>
              <w:marBottom w:val="0"/>
              <w:divBdr>
                <w:top w:val="none" w:sz="0" w:space="0" w:color="auto"/>
                <w:left w:val="none" w:sz="0" w:space="0" w:color="auto"/>
                <w:bottom w:val="none" w:sz="0" w:space="0" w:color="auto"/>
                <w:right w:val="none" w:sz="0" w:space="0" w:color="auto"/>
              </w:divBdr>
            </w:div>
            <w:div w:id="1090077240">
              <w:marLeft w:val="0"/>
              <w:marRight w:val="0"/>
              <w:marTop w:val="0"/>
              <w:marBottom w:val="0"/>
              <w:divBdr>
                <w:top w:val="none" w:sz="0" w:space="0" w:color="auto"/>
                <w:left w:val="none" w:sz="0" w:space="0" w:color="auto"/>
                <w:bottom w:val="none" w:sz="0" w:space="0" w:color="auto"/>
                <w:right w:val="none" w:sz="0" w:space="0" w:color="auto"/>
              </w:divBdr>
            </w:div>
            <w:div w:id="2010283563">
              <w:marLeft w:val="0"/>
              <w:marRight w:val="0"/>
              <w:marTop w:val="0"/>
              <w:marBottom w:val="0"/>
              <w:divBdr>
                <w:top w:val="none" w:sz="0" w:space="0" w:color="auto"/>
                <w:left w:val="none" w:sz="0" w:space="0" w:color="auto"/>
                <w:bottom w:val="none" w:sz="0" w:space="0" w:color="auto"/>
                <w:right w:val="none" w:sz="0" w:space="0" w:color="auto"/>
              </w:divBdr>
            </w:div>
          </w:divsChild>
        </w:div>
        <w:div w:id="789400431">
          <w:marLeft w:val="0"/>
          <w:marRight w:val="0"/>
          <w:marTop w:val="240"/>
          <w:marBottom w:val="0"/>
          <w:divBdr>
            <w:top w:val="none" w:sz="0" w:space="0" w:color="auto"/>
            <w:left w:val="none" w:sz="0" w:space="0" w:color="auto"/>
            <w:bottom w:val="none" w:sz="0" w:space="0" w:color="auto"/>
            <w:right w:val="none" w:sz="0" w:space="0" w:color="auto"/>
          </w:divBdr>
          <w:divsChild>
            <w:div w:id="1898927906">
              <w:marLeft w:val="0"/>
              <w:marRight w:val="0"/>
              <w:marTop w:val="0"/>
              <w:marBottom w:val="0"/>
              <w:divBdr>
                <w:top w:val="none" w:sz="0" w:space="0" w:color="auto"/>
                <w:left w:val="none" w:sz="0" w:space="0" w:color="auto"/>
                <w:bottom w:val="none" w:sz="0" w:space="0" w:color="auto"/>
                <w:right w:val="none" w:sz="0" w:space="0" w:color="auto"/>
              </w:divBdr>
            </w:div>
            <w:div w:id="191303221">
              <w:marLeft w:val="0"/>
              <w:marRight w:val="0"/>
              <w:marTop w:val="0"/>
              <w:marBottom w:val="0"/>
              <w:divBdr>
                <w:top w:val="none" w:sz="0" w:space="0" w:color="auto"/>
                <w:left w:val="none" w:sz="0" w:space="0" w:color="auto"/>
                <w:bottom w:val="none" w:sz="0" w:space="0" w:color="auto"/>
                <w:right w:val="none" w:sz="0" w:space="0" w:color="auto"/>
              </w:divBdr>
              <w:divsChild>
                <w:div w:id="1261916873">
                  <w:marLeft w:val="0"/>
                  <w:marRight w:val="0"/>
                  <w:marTop w:val="0"/>
                  <w:marBottom w:val="0"/>
                  <w:divBdr>
                    <w:top w:val="none" w:sz="0" w:space="0" w:color="auto"/>
                    <w:left w:val="none" w:sz="0" w:space="0" w:color="auto"/>
                    <w:bottom w:val="none" w:sz="0" w:space="0" w:color="auto"/>
                    <w:right w:val="none" w:sz="0" w:space="0" w:color="auto"/>
                  </w:divBdr>
                </w:div>
                <w:div w:id="2139564266">
                  <w:marLeft w:val="0"/>
                  <w:marRight w:val="0"/>
                  <w:marTop w:val="0"/>
                  <w:marBottom w:val="0"/>
                  <w:divBdr>
                    <w:top w:val="none" w:sz="0" w:space="0" w:color="auto"/>
                    <w:left w:val="none" w:sz="0" w:space="0" w:color="auto"/>
                    <w:bottom w:val="none" w:sz="0" w:space="0" w:color="auto"/>
                    <w:right w:val="none" w:sz="0" w:space="0" w:color="auto"/>
                  </w:divBdr>
                </w:div>
                <w:div w:id="901673701">
                  <w:marLeft w:val="0"/>
                  <w:marRight w:val="0"/>
                  <w:marTop w:val="0"/>
                  <w:marBottom w:val="0"/>
                  <w:divBdr>
                    <w:top w:val="none" w:sz="0" w:space="0" w:color="auto"/>
                    <w:left w:val="none" w:sz="0" w:space="0" w:color="auto"/>
                    <w:bottom w:val="none" w:sz="0" w:space="0" w:color="auto"/>
                    <w:right w:val="none" w:sz="0" w:space="0" w:color="auto"/>
                  </w:divBdr>
                </w:div>
                <w:div w:id="1683166008">
                  <w:marLeft w:val="0"/>
                  <w:marRight w:val="0"/>
                  <w:marTop w:val="0"/>
                  <w:marBottom w:val="0"/>
                  <w:divBdr>
                    <w:top w:val="none" w:sz="0" w:space="0" w:color="auto"/>
                    <w:left w:val="none" w:sz="0" w:space="0" w:color="auto"/>
                    <w:bottom w:val="none" w:sz="0" w:space="0" w:color="auto"/>
                    <w:right w:val="none" w:sz="0" w:space="0" w:color="auto"/>
                  </w:divBdr>
                </w:div>
                <w:div w:id="1595505986">
                  <w:marLeft w:val="0"/>
                  <w:marRight w:val="0"/>
                  <w:marTop w:val="0"/>
                  <w:marBottom w:val="0"/>
                  <w:divBdr>
                    <w:top w:val="none" w:sz="0" w:space="0" w:color="auto"/>
                    <w:left w:val="none" w:sz="0" w:space="0" w:color="auto"/>
                    <w:bottom w:val="none" w:sz="0" w:space="0" w:color="auto"/>
                    <w:right w:val="none" w:sz="0" w:space="0" w:color="auto"/>
                  </w:divBdr>
                </w:div>
                <w:div w:id="1875076943">
                  <w:marLeft w:val="0"/>
                  <w:marRight w:val="0"/>
                  <w:marTop w:val="0"/>
                  <w:marBottom w:val="0"/>
                  <w:divBdr>
                    <w:top w:val="none" w:sz="0" w:space="0" w:color="auto"/>
                    <w:left w:val="none" w:sz="0" w:space="0" w:color="auto"/>
                    <w:bottom w:val="none" w:sz="0" w:space="0" w:color="auto"/>
                    <w:right w:val="none" w:sz="0" w:space="0" w:color="auto"/>
                  </w:divBdr>
                </w:div>
                <w:div w:id="1472091009">
                  <w:marLeft w:val="0"/>
                  <w:marRight w:val="0"/>
                  <w:marTop w:val="0"/>
                  <w:marBottom w:val="0"/>
                  <w:divBdr>
                    <w:top w:val="none" w:sz="0" w:space="0" w:color="auto"/>
                    <w:left w:val="none" w:sz="0" w:space="0" w:color="auto"/>
                    <w:bottom w:val="none" w:sz="0" w:space="0" w:color="auto"/>
                    <w:right w:val="none" w:sz="0" w:space="0" w:color="auto"/>
                  </w:divBdr>
                </w:div>
              </w:divsChild>
            </w:div>
            <w:div w:id="355353869">
              <w:marLeft w:val="0"/>
              <w:marRight w:val="0"/>
              <w:marTop w:val="0"/>
              <w:marBottom w:val="0"/>
              <w:divBdr>
                <w:top w:val="none" w:sz="0" w:space="0" w:color="auto"/>
                <w:left w:val="none" w:sz="0" w:space="0" w:color="auto"/>
                <w:bottom w:val="none" w:sz="0" w:space="0" w:color="auto"/>
                <w:right w:val="none" w:sz="0" w:space="0" w:color="auto"/>
              </w:divBdr>
            </w:div>
            <w:div w:id="403335056">
              <w:marLeft w:val="0"/>
              <w:marRight w:val="0"/>
              <w:marTop w:val="0"/>
              <w:marBottom w:val="0"/>
              <w:divBdr>
                <w:top w:val="none" w:sz="0" w:space="0" w:color="auto"/>
                <w:left w:val="none" w:sz="0" w:space="0" w:color="auto"/>
                <w:bottom w:val="none" w:sz="0" w:space="0" w:color="auto"/>
                <w:right w:val="none" w:sz="0" w:space="0" w:color="auto"/>
              </w:divBdr>
            </w:div>
          </w:divsChild>
        </w:div>
        <w:div w:id="95176034">
          <w:marLeft w:val="0"/>
          <w:marRight w:val="0"/>
          <w:marTop w:val="240"/>
          <w:marBottom w:val="0"/>
          <w:divBdr>
            <w:top w:val="none" w:sz="0" w:space="0" w:color="auto"/>
            <w:left w:val="none" w:sz="0" w:space="0" w:color="auto"/>
            <w:bottom w:val="none" w:sz="0" w:space="0" w:color="auto"/>
            <w:right w:val="none" w:sz="0" w:space="0" w:color="auto"/>
          </w:divBdr>
          <w:divsChild>
            <w:div w:id="1972317806">
              <w:marLeft w:val="0"/>
              <w:marRight w:val="0"/>
              <w:marTop w:val="0"/>
              <w:marBottom w:val="0"/>
              <w:divBdr>
                <w:top w:val="none" w:sz="0" w:space="0" w:color="auto"/>
                <w:left w:val="none" w:sz="0" w:space="0" w:color="auto"/>
                <w:bottom w:val="none" w:sz="0" w:space="0" w:color="auto"/>
                <w:right w:val="none" w:sz="0" w:space="0" w:color="auto"/>
              </w:divBdr>
            </w:div>
            <w:div w:id="1025403908">
              <w:marLeft w:val="0"/>
              <w:marRight w:val="0"/>
              <w:marTop w:val="0"/>
              <w:marBottom w:val="0"/>
              <w:divBdr>
                <w:top w:val="none" w:sz="0" w:space="0" w:color="auto"/>
                <w:left w:val="none" w:sz="0" w:space="0" w:color="auto"/>
                <w:bottom w:val="none" w:sz="0" w:space="0" w:color="auto"/>
                <w:right w:val="none" w:sz="0" w:space="0" w:color="auto"/>
              </w:divBdr>
            </w:div>
            <w:div w:id="2106344066">
              <w:marLeft w:val="0"/>
              <w:marRight w:val="0"/>
              <w:marTop w:val="0"/>
              <w:marBottom w:val="0"/>
              <w:divBdr>
                <w:top w:val="none" w:sz="0" w:space="0" w:color="auto"/>
                <w:left w:val="none" w:sz="0" w:space="0" w:color="auto"/>
                <w:bottom w:val="none" w:sz="0" w:space="0" w:color="auto"/>
                <w:right w:val="none" w:sz="0" w:space="0" w:color="auto"/>
              </w:divBdr>
            </w:div>
          </w:divsChild>
        </w:div>
        <w:div w:id="437676323">
          <w:marLeft w:val="0"/>
          <w:marRight w:val="0"/>
          <w:marTop w:val="240"/>
          <w:marBottom w:val="0"/>
          <w:divBdr>
            <w:top w:val="none" w:sz="0" w:space="0" w:color="auto"/>
            <w:left w:val="none" w:sz="0" w:space="0" w:color="auto"/>
            <w:bottom w:val="none" w:sz="0" w:space="0" w:color="auto"/>
            <w:right w:val="none" w:sz="0" w:space="0" w:color="auto"/>
          </w:divBdr>
          <w:divsChild>
            <w:div w:id="1128622292">
              <w:marLeft w:val="0"/>
              <w:marRight w:val="0"/>
              <w:marTop w:val="0"/>
              <w:marBottom w:val="0"/>
              <w:divBdr>
                <w:top w:val="none" w:sz="0" w:space="0" w:color="auto"/>
                <w:left w:val="none" w:sz="0" w:space="0" w:color="auto"/>
                <w:bottom w:val="none" w:sz="0" w:space="0" w:color="auto"/>
                <w:right w:val="none" w:sz="0" w:space="0" w:color="auto"/>
              </w:divBdr>
              <w:divsChild>
                <w:div w:id="1596940003">
                  <w:marLeft w:val="0"/>
                  <w:marRight w:val="0"/>
                  <w:marTop w:val="0"/>
                  <w:marBottom w:val="0"/>
                  <w:divBdr>
                    <w:top w:val="none" w:sz="0" w:space="0" w:color="auto"/>
                    <w:left w:val="none" w:sz="0" w:space="0" w:color="auto"/>
                    <w:bottom w:val="none" w:sz="0" w:space="0" w:color="auto"/>
                    <w:right w:val="none" w:sz="0" w:space="0" w:color="auto"/>
                  </w:divBdr>
                </w:div>
                <w:div w:id="1098284004">
                  <w:marLeft w:val="0"/>
                  <w:marRight w:val="0"/>
                  <w:marTop w:val="0"/>
                  <w:marBottom w:val="0"/>
                  <w:divBdr>
                    <w:top w:val="none" w:sz="0" w:space="0" w:color="auto"/>
                    <w:left w:val="none" w:sz="0" w:space="0" w:color="auto"/>
                    <w:bottom w:val="none" w:sz="0" w:space="0" w:color="auto"/>
                    <w:right w:val="none" w:sz="0" w:space="0" w:color="auto"/>
                  </w:divBdr>
                </w:div>
                <w:div w:id="574969593">
                  <w:marLeft w:val="0"/>
                  <w:marRight w:val="0"/>
                  <w:marTop w:val="0"/>
                  <w:marBottom w:val="0"/>
                  <w:divBdr>
                    <w:top w:val="none" w:sz="0" w:space="0" w:color="auto"/>
                    <w:left w:val="none" w:sz="0" w:space="0" w:color="auto"/>
                    <w:bottom w:val="none" w:sz="0" w:space="0" w:color="auto"/>
                    <w:right w:val="none" w:sz="0" w:space="0" w:color="auto"/>
                  </w:divBdr>
                  <w:divsChild>
                    <w:div w:id="1962415082">
                      <w:marLeft w:val="0"/>
                      <w:marRight w:val="0"/>
                      <w:marTop w:val="0"/>
                      <w:marBottom w:val="0"/>
                      <w:divBdr>
                        <w:top w:val="none" w:sz="0" w:space="0" w:color="auto"/>
                        <w:left w:val="none" w:sz="0" w:space="0" w:color="auto"/>
                        <w:bottom w:val="none" w:sz="0" w:space="0" w:color="auto"/>
                        <w:right w:val="none" w:sz="0" w:space="0" w:color="auto"/>
                      </w:divBdr>
                    </w:div>
                    <w:div w:id="2139642787">
                      <w:marLeft w:val="0"/>
                      <w:marRight w:val="0"/>
                      <w:marTop w:val="0"/>
                      <w:marBottom w:val="0"/>
                      <w:divBdr>
                        <w:top w:val="none" w:sz="0" w:space="0" w:color="auto"/>
                        <w:left w:val="none" w:sz="0" w:space="0" w:color="auto"/>
                        <w:bottom w:val="none" w:sz="0" w:space="0" w:color="auto"/>
                        <w:right w:val="none" w:sz="0" w:space="0" w:color="auto"/>
                      </w:divBdr>
                    </w:div>
                    <w:div w:id="812408238">
                      <w:marLeft w:val="0"/>
                      <w:marRight w:val="0"/>
                      <w:marTop w:val="0"/>
                      <w:marBottom w:val="0"/>
                      <w:divBdr>
                        <w:top w:val="none" w:sz="0" w:space="0" w:color="auto"/>
                        <w:left w:val="none" w:sz="0" w:space="0" w:color="auto"/>
                        <w:bottom w:val="none" w:sz="0" w:space="0" w:color="auto"/>
                        <w:right w:val="none" w:sz="0" w:space="0" w:color="auto"/>
                      </w:divBdr>
                    </w:div>
                    <w:div w:id="246311000">
                      <w:marLeft w:val="0"/>
                      <w:marRight w:val="0"/>
                      <w:marTop w:val="0"/>
                      <w:marBottom w:val="0"/>
                      <w:divBdr>
                        <w:top w:val="none" w:sz="0" w:space="0" w:color="auto"/>
                        <w:left w:val="none" w:sz="0" w:space="0" w:color="auto"/>
                        <w:bottom w:val="none" w:sz="0" w:space="0" w:color="auto"/>
                        <w:right w:val="none" w:sz="0" w:space="0" w:color="auto"/>
                      </w:divBdr>
                    </w:div>
                  </w:divsChild>
                </w:div>
                <w:div w:id="914390794">
                  <w:marLeft w:val="0"/>
                  <w:marRight w:val="0"/>
                  <w:marTop w:val="0"/>
                  <w:marBottom w:val="0"/>
                  <w:divBdr>
                    <w:top w:val="none" w:sz="0" w:space="0" w:color="auto"/>
                    <w:left w:val="none" w:sz="0" w:space="0" w:color="auto"/>
                    <w:bottom w:val="none" w:sz="0" w:space="0" w:color="auto"/>
                    <w:right w:val="none" w:sz="0" w:space="0" w:color="auto"/>
                  </w:divBdr>
                </w:div>
              </w:divsChild>
            </w:div>
            <w:div w:id="680662463">
              <w:marLeft w:val="0"/>
              <w:marRight w:val="0"/>
              <w:marTop w:val="0"/>
              <w:marBottom w:val="0"/>
              <w:divBdr>
                <w:top w:val="none" w:sz="0" w:space="0" w:color="auto"/>
                <w:left w:val="none" w:sz="0" w:space="0" w:color="auto"/>
                <w:bottom w:val="none" w:sz="0" w:space="0" w:color="auto"/>
                <w:right w:val="none" w:sz="0" w:space="0" w:color="auto"/>
              </w:divBdr>
            </w:div>
            <w:div w:id="1077240551">
              <w:marLeft w:val="0"/>
              <w:marRight w:val="0"/>
              <w:marTop w:val="0"/>
              <w:marBottom w:val="0"/>
              <w:divBdr>
                <w:top w:val="none" w:sz="0" w:space="0" w:color="auto"/>
                <w:left w:val="none" w:sz="0" w:space="0" w:color="auto"/>
                <w:bottom w:val="none" w:sz="0" w:space="0" w:color="auto"/>
                <w:right w:val="none" w:sz="0" w:space="0" w:color="auto"/>
              </w:divBdr>
            </w:div>
            <w:div w:id="1639411056">
              <w:marLeft w:val="0"/>
              <w:marRight w:val="0"/>
              <w:marTop w:val="0"/>
              <w:marBottom w:val="0"/>
              <w:divBdr>
                <w:top w:val="none" w:sz="0" w:space="0" w:color="auto"/>
                <w:left w:val="none" w:sz="0" w:space="0" w:color="auto"/>
                <w:bottom w:val="none" w:sz="0" w:space="0" w:color="auto"/>
                <w:right w:val="none" w:sz="0" w:space="0" w:color="auto"/>
              </w:divBdr>
            </w:div>
          </w:divsChild>
        </w:div>
        <w:div w:id="1452751369">
          <w:marLeft w:val="0"/>
          <w:marRight w:val="0"/>
          <w:marTop w:val="240"/>
          <w:marBottom w:val="0"/>
          <w:divBdr>
            <w:top w:val="none" w:sz="0" w:space="0" w:color="auto"/>
            <w:left w:val="none" w:sz="0" w:space="0" w:color="auto"/>
            <w:bottom w:val="none" w:sz="0" w:space="0" w:color="auto"/>
            <w:right w:val="none" w:sz="0" w:space="0" w:color="auto"/>
          </w:divBdr>
          <w:divsChild>
            <w:div w:id="111825425">
              <w:marLeft w:val="0"/>
              <w:marRight w:val="0"/>
              <w:marTop w:val="0"/>
              <w:marBottom w:val="0"/>
              <w:divBdr>
                <w:top w:val="none" w:sz="0" w:space="0" w:color="auto"/>
                <w:left w:val="none" w:sz="0" w:space="0" w:color="auto"/>
                <w:bottom w:val="none" w:sz="0" w:space="0" w:color="auto"/>
                <w:right w:val="none" w:sz="0" w:space="0" w:color="auto"/>
              </w:divBdr>
              <w:divsChild>
                <w:div w:id="2037267467">
                  <w:marLeft w:val="0"/>
                  <w:marRight w:val="0"/>
                  <w:marTop w:val="0"/>
                  <w:marBottom w:val="0"/>
                  <w:divBdr>
                    <w:top w:val="none" w:sz="0" w:space="0" w:color="auto"/>
                    <w:left w:val="none" w:sz="0" w:space="0" w:color="auto"/>
                    <w:bottom w:val="none" w:sz="0" w:space="0" w:color="auto"/>
                    <w:right w:val="none" w:sz="0" w:space="0" w:color="auto"/>
                  </w:divBdr>
                </w:div>
                <w:div w:id="403259562">
                  <w:marLeft w:val="0"/>
                  <w:marRight w:val="0"/>
                  <w:marTop w:val="0"/>
                  <w:marBottom w:val="0"/>
                  <w:divBdr>
                    <w:top w:val="none" w:sz="0" w:space="0" w:color="auto"/>
                    <w:left w:val="none" w:sz="0" w:space="0" w:color="auto"/>
                    <w:bottom w:val="none" w:sz="0" w:space="0" w:color="auto"/>
                    <w:right w:val="none" w:sz="0" w:space="0" w:color="auto"/>
                  </w:divBdr>
                </w:div>
                <w:div w:id="2134664223">
                  <w:marLeft w:val="0"/>
                  <w:marRight w:val="0"/>
                  <w:marTop w:val="0"/>
                  <w:marBottom w:val="0"/>
                  <w:divBdr>
                    <w:top w:val="none" w:sz="0" w:space="0" w:color="auto"/>
                    <w:left w:val="none" w:sz="0" w:space="0" w:color="auto"/>
                    <w:bottom w:val="none" w:sz="0" w:space="0" w:color="auto"/>
                    <w:right w:val="none" w:sz="0" w:space="0" w:color="auto"/>
                  </w:divBdr>
                  <w:divsChild>
                    <w:div w:id="1566144646">
                      <w:marLeft w:val="0"/>
                      <w:marRight w:val="0"/>
                      <w:marTop w:val="0"/>
                      <w:marBottom w:val="0"/>
                      <w:divBdr>
                        <w:top w:val="none" w:sz="0" w:space="0" w:color="auto"/>
                        <w:left w:val="none" w:sz="0" w:space="0" w:color="auto"/>
                        <w:bottom w:val="none" w:sz="0" w:space="0" w:color="auto"/>
                        <w:right w:val="none" w:sz="0" w:space="0" w:color="auto"/>
                      </w:divBdr>
                    </w:div>
                    <w:div w:id="6173182">
                      <w:marLeft w:val="0"/>
                      <w:marRight w:val="0"/>
                      <w:marTop w:val="0"/>
                      <w:marBottom w:val="0"/>
                      <w:divBdr>
                        <w:top w:val="none" w:sz="0" w:space="0" w:color="auto"/>
                        <w:left w:val="none" w:sz="0" w:space="0" w:color="auto"/>
                        <w:bottom w:val="none" w:sz="0" w:space="0" w:color="auto"/>
                        <w:right w:val="none" w:sz="0" w:space="0" w:color="auto"/>
                      </w:divBdr>
                      <w:divsChild>
                        <w:div w:id="1390882107">
                          <w:marLeft w:val="0"/>
                          <w:marRight w:val="0"/>
                          <w:marTop w:val="0"/>
                          <w:marBottom w:val="0"/>
                          <w:divBdr>
                            <w:top w:val="none" w:sz="0" w:space="0" w:color="auto"/>
                            <w:left w:val="none" w:sz="0" w:space="0" w:color="auto"/>
                            <w:bottom w:val="none" w:sz="0" w:space="0" w:color="auto"/>
                            <w:right w:val="none" w:sz="0" w:space="0" w:color="auto"/>
                          </w:divBdr>
                        </w:div>
                        <w:div w:id="1018770128">
                          <w:marLeft w:val="0"/>
                          <w:marRight w:val="0"/>
                          <w:marTop w:val="0"/>
                          <w:marBottom w:val="0"/>
                          <w:divBdr>
                            <w:top w:val="none" w:sz="0" w:space="0" w:color="auto"/>
                            <w:left w:val="none" w:sz="0" w:space="0" w:color="auto"/>
                            <w:bottom w:val="none" w:sz="0" w:space="0" w:color="auto"/>
                            <w:right w:val="none" w:sz="0" w:space="0" w:color="auto"/>
                          </w:divBdr>
                        </w:div>
                        <w:div w:id="1689405605">
                          <w:marLeft w:val="0"/>
                          <w:marRight w:val="0"/>
                          <w:marTop w:val="0"/>
                          <w:marBottom w:val="0"/>
                          <w:divBdr>
                            <w:top w:val="none" w:sz="0" w:space="0" w:color="auto"/>
                            <w:left w:val="none" w:sz="0" w:space="0" w:color="auto"/>
                            <w:bottom w:val="none" w:sz="0" w:space="0" w:color="auto"/>
                            <w:right w:val="none" w:sz="0" w:space="0" w:color="auto"/>
                          </w:divBdr>
                        </w:div>
                        <w:div w:id="19220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5506">
                  <w:marLeft w:val="0"/>
                  <w:marRight w:val="0"/>
                  <w:marTop w:val="0"/>
                  <w:marBottom w:val="0"/>
                  <w:divBdr>
                    <w:top w:val="none" w:sz="0" w:space="0" w:color="auto"/>
                    <w:left w:val="none" w:sz="0" w:space="0" w:color="auto"/>
                    <w:bottom w:val="none" w:sz="0" w:space="0" w:color="auto"/>
                    <w:right w:val="none" w:sz="0" w:space="0" w:color="auto"/>
                  </w:divBdr>
                </w:div>
                <w:div w:id="1804881901">
                  <w:marLeft w:val="0"/>
                  <w:marRight w:val="0"/>
                  <w:marTop w:val="0"/>
                  <w:marBottom w:val="0"/>
                  <w:divBdr>
                    <w:top w:val="none" w:sz="0" w:space="0" w:color="auto"/>
                    <w:left w:val="none" w:sz="0" w:space="0" w:color="auto"/>
                    <w:bottom w:val="none" w:sz="0" w:space="0" w:color="auto"/>
                    <w:right w:val="none" w:sz="0" w:space="0" w:color="auto"/>
                  </w:divBdr>
                  <w:divsChild>
                    <w:div w:id="1468626697">
                      <w:marLeft w:val="0"/>
                      <w:marRight w:val="0"/>
                      <w:marTop w:val="0"/>
                      <w:marBottom w:val="0"/>
                      <w:divBdr>
                        <w:top w:val="none" w:sz="0" w:space="0" w:color="auto"/>
                        <w:left w:val="none" w:sz="0" w:space="0" w:color="auto"/>
                        <w:bottom w:val="none" w:sz="0" w:space="0" w:color="auto"/>
                        <w:right w:val="none" w:sz="0" w:space="0" w:color="auto"/>
                      </w:divBdr>
                    </w:div>
                    <w:div w:id="1381318414">
                      <w:marLeft w:val="0"/>
                      <w:marRight w:val="0"/>
                      <w:marTop w:val="0"/>
                      <w:marBottom w:val="0"/>
                      <w:divBdr>
                        <w:top w:val="none" w:sz="0" w:space="0" w:color="auto"/>
                        <w:left w:val="none" w:sz="0" w:space="0" w:color="auto"/>
                        <w:bottom w:val="none" w:sz="0" w:space="0" w:color="auto"/>
                        <w:right w:val="none" w:sz="0" w:space="0" w:color="auto"/>
                      </w:divBdr>
                    </w:div>
                    <w:div w:id="199510177">
                      <w:marLeft w:val="0"/>
                      <w:marRight w:val="0"/>
                      <w:marTop w:val="0"/>
                      <w:marBottom w:val="0"/>
                      <w:divBdr>
                        <w:top w:val="none" w:sz="0" w:space="0" w:color="auto"/>
                        <w:left w:val="none" w:sz="0" w:space="0" w:color="auto"/>
                        <w:bottom w:val="none" w:sz="0" w:space="0" w:color="auto"/>
                        <w:right w:val="none" w:sz="0" w:space="0" w:color="auto"/>
                      </w:divBdr>
                    </w:div>
                  </w:divsChild>
                </w:div>
                <w:div w:id="1432822520">
                  <w:marLeft w:val="0"/>
                  <w:marRight w:val="0"/>
                  <w:marTop w:val="0"/>
                  <w:marBottom w:val="0"/>
                  <w:divBdr>
                    <w:top w:val="none" w:sz="0" w:space="0" w:color="auto"/>
                    <w:left w:val="none" w:sz="0" w:space="0" w:color="auto"/>
                    <w:bottom w:val="none" w:sz="0" w:space="0" w:color="auto"/>
                    <w:right w:val="none" w:sz="0" w:space="0" w:color="auto"/>
                  </w:divBdr>
                </w:div>
              </w:divsChild>
            </w:div>
            <w:div w:id="1339044148">
              <w:marLeft w:val="0"/>
              <w:marRight w:val="0"/>
              <w:marTop w:val="0"/>
              <w:marBottom w:val="0"/>
              <w:divBdr>
                <w:top w:val="none" w:sz="0" w:space="0" w:color="auto"/>
                <w:left w:val="none" w:sz="0" w:space="0" w:color="auto"/>
                <w:bottom w:val="none" w:sz="0" w:space="0" w:color="auto"/>
                <w:right w:val="none" w:sz="0" w:space="0" w:color="auto"/>
              </w:divBdr>
              <w:divsChild>
                <w:div w:id="66848047">
                  <w:marLeft w:val="0"/>
                  <w:marRight w:val="0"/>
                  <w:marTop w:val="0"/>
                  <w:marBottom w:val="0"/>
                  <w:divBdr>
                    <w:top w:val="none" w:sz="0" w:space="0" w:color="auto"/>
                    <w:left w:val="none" w:sz="0" w:space="0" w:color="auto"/>
                    <w:bottom w:val="none" w:sz="0" w:space="0" w:color="auto"/>
                    <w:right w:val="none" w:sz="0" w:space="0" w:color="auto"/>
                  </w:divBdr>
                </w:div>
                <w:div w:id="1472213653">
                  <w:marLeft w:val="0"/>
                  <w:marRight w:val="0"/>
                  <w:marTop w:val="0"/>
                  <w:marBottom w:val="0"/>
                  <w:divBdr>
                    <w:top w:val="none" w:sz="0" w:space="0" w:color="auto"/>
                    <w:left w:val="none" w:sz="0" w:space="0" w:color="auto"/>
                    <w:bottom w:val="none" w:sz="0" w:space="0" w:color="auto"/>
                    <w:right w:val="none" w:sz="0" w:space="0" w:color="auto"/>
                  </w:divBdr>
                </w:div>
                <w:div w:id="160244023">
                  <w:marLeft w:val="0"/>
                  <w:marRight w:val="0"/>
                  <w:marTop w:val="0"/>
                  <w:marBottom w:val="0"/>
                  <w:divBdr>
                    <w:top w:val="none" w:sz="0" w:space="0" w:color="auto"/>
                    <w:left w:val="none" w:sz="0" w:space="0" w:color="auto"/>
                    <w:bottom w:val="none" w:sz="0" w:space="0" w:color="auto"/>
                    <w:right w:val="none" w:sz="0" w:space="0" w:color="auto"/>
                  </w:divBdr>
                </w:div>
                <w:div w:id="1368064509">
                  <w:marLeft w:val="0"/>
                  <w:marRight w:val="0"/>
                  <w:marTop w:val="0"/>
                  <w:marBottom w:val="0"/>
                  <w:divBdr>
                    <w:top w:val="none" w:sz="0" w:space="0" w:color="auto"/>
                    <w:left w:val="none" w:sz="0" w:space="0" w:color="auto"/>
                    <w:bottom w:val="none" w:sz="0" w:space="0" w:color="auto"/>
                    <w:right w:val="none" w:sz="0" w:space="0" w:color="auto"/>
                  </w:divBdr>
                </w:div>
                <w:div w:id="1544949740">
                  <w:marLeft w:val="0"/>
                  <w:marRight w:val="0"/>
                  <w:marTop w:val="0"/>
                  <w:marBottom w:val="0"/>
                  <w:divBdr>
                    <w:top w:val="none" w:sz="0" w:space="0" w:color="auto"/>
                    <w:left w:val="none" w:sz="0" w:space="0" w:color="auto"/>
                    <w:bottom w:val="none" w:sz="0" w:space="0" w:color="auto"/>
                    <w:right w:val="none" w:sz="0" w:space="0" w:color="auto"/>
                  </w:divBdr>
                </w:div>
              </w:divsChild>
            </w:div>
            <w:div w:id="751203063">
              <w:marLeft w:val="0"/>
              <w:marRight w:val="0"/>
              <w:marTop w:val="0"/>
              <w:marBottom w:val="0"/>
              <w:divBdr>
                <w:top w:val="none" w:sz="0" w:space="0" w:color="auto"/>
                <w:left w:val="none" w:sz="0" w:space="0" w:color="auto"/>
                <w:bottom w:val="none" w:sz="0" w:space="0" w:color="auto"/>
                <w:right w:val="none" w:sz="0" w:space="0" w:color="auto"/>
              </w:divBdr>
            </w:div>
            <w:div w:id="421220125">
              <w:marLeft w:val="0"/>
              <w:marRight w:val="0"/>
              <w:marTop w:val="0"/>
              <w:marBottom w:val="0"/>
              <w:divBdr>
                <w:top w:val="none" w:sz="0" w:space="0" w:color="auto"/>
                <w:left w:val="none" w:sz="0" w:space="0" w:color="auto"/>
                <w:bottom w:val="none" w:sz="0" w:space="0" w:color="auto"/>
                <w:right w:val="none" w:sz="0" w:space="0" w:color="auto"/>
              </w:divBdr>
            </w:div>
            <w:div w:id="767844613">
              <w:marLeft w:val="0"/>
              <w:marRight w:val="0"/>
              <w:marTop w:val="0"/>
              <w:marBottom w:val="0"/>
              <w:divBdr>
                <w:top w:val="none" w:sz="0" w:space="0" w:color="auto"/>
                <w:left w:val="none" w:sz="0" w:space="0" w:color="auto"/>
                <w:bottom w:val="none" w:sz="0" w:space="0" w:color="auto"/>
                <w:right w:val="none" w:sz="0" w:space="0" w:color="auto"/>
              </w:divBdr>
            </w:div>
            <w:div w:id="876046923">
              <w:marLeft w:val="0"/>
              <w:marRight w:val="0"/>
              <w:marTop w:val="0"/>
              <w:marBottom w:val="0"/>
              <w:divBdr>
                <w:top w:val="none" w:sz="0" w:space="0" w:color="auto"/>
                <w:left w:val="none" w:sz="0" w:space="0" w:color="auto"/>
                <w:bottom w:val="none" w:sz="0" w:space="0" w:color="auto"/>
                <w:right w:val="none" w:sz="0" w:space="0" w:color="auto"/>
              </w:divBdr>
            </w:div>
          </w:divsChild>
        </w:div>
        <w:div w:id="2003315397">
          <w:marLeft w:val="0"/>
          <w:marRight w:val="0"/>
          <w:marTop w:val="240"/>
          <w:marBottom w:val="0"/>
          <w:divBdr>
            <w:top w:val="none" w:sz="0" w:space="0" w:color="auto"/>
            <w:left w:val="none" w:sz="0" w:space="0" w:color="auto"/>
            <w:bottom w:val="none" w:sz="0" w:space="0" w:color="auto"/>
            <w:right w:val="none" w:sz="0" w:space="0" w:color="auto"/>
          </w:divBdr>
          <w:divsChild>
            <w:div w:id="507595651">
              <w:marLeft w:val="0"/>
              <w:marRight w:val="0"/>
              <w:marTop w:val="0"/>
              <w:marBottom w:val="0"/>
              <w:divBdr>
                <w:top w:val="none" w:sz="0" w:space="0" w:color="auto"/>
                <w:left w:val="none" w:sz="0" w:space="0" w:color="auto"/>
                <w:bottom w:val="none" w:sz="0" w:space="0" w:color="auto"/>
                <w:right w:val="none" w:sz="0" w:space="0" w:color="auto"/>
              </w:divBdr>
              <w:divsChild>
                <w:div w:id="1438022438">
                  <w:marLeft w:val="0"/>
                  <w:marRight w:val="0"/>
                  <w:marTop w:val="0"/>
                  <w:marBottom w:val="0"/>
                  <w:divBdr>
                    <w:top w:val="none" w:sz="0" w:space="0" w:color="auto"/>
                    <w:left w:val="none" w:sz="0" w:space="0" w:color="auto"/>
                    <w:bottom w:val="none" w:sz="0" w:space="0" w:color="auto"/>
                    <w:right w:val="none" w:sz="0" w:space="0" w:color="auto"/>
                  </w:divBdr>
                  <w:divsChild>
                    <w:div w:id="313343411">
                      <w:marLeft w:val="0"/>
                      <w:marRight w:val="0"/>
                      <w:marTop w:val="0"/>
                      <w:marBottom w:val="0"/>
                      <w:divBdr>
                        <w:top w:val="none" w:sz="0" w:space="0" w:color="auto"/>
                        <w:left w:val="none" w:sz="0" w:space="0" w:color="auto"/>
                        <w:bottom w:val="none" w:sz="0" w:space="0" w:color="auto"/>
                        <w:right w:val="none" w:sz="0" w:space="0" w:color="auto"/>
                      </w:divBdr>
                    </w:div>
                    <w:div w:id="190270500">
                      <w:marLeft w:val="0"/>
                      <w:marRight w:val="0"/>
                      <w:marTop w:val="0"/>
                      <w:marBottom w:val="0"/>
                      <w:divBdr>
                        <w:top w:val="none" w:sz="0" w:space="0" w:color="auto"/>
                        <w:left w:val="none" w:sz="0" w:space="0" w:color="auto"/>
                        <w:bottom w:val="none" w:sz="0" w:space="0" w:color="auto"/>
                        <w:right w:val="none" w:sz="0" w:space="0" w:color="auto"/>
                      </w:divBdr>
                    </w:div>
                    <w:div w:id="814490078">
                      <w:marLeft w:val="0"/>
                      <w:marRight w:val="0"/>
                      <w:marTop w:val="0"/>
                      <w:marBottom w:val="0"/>
                      <w:divBdr>
                        <w:top w:val="none" w:sz="0" w:space="0" w:color="auto"/>
                        <w:left w:val="none" w:sz="0" w:space="0" w:color="auto"/>
                        <w:bottom w:val="none" w:sz="0" w:space="0" w:color="auto"/>
                        <w:right w:val="none" w:sz="0" w:space="0" w:color="auto"/>
                      </w:divBdr>
                    </w:div>
                    <w:div w:id="1202933874">
                      <w:marLeft w:val="0"/>
                      <w:marRight w:val="0"/>
                      <w:marTop w:val="0"/>
                      <w:marBottom w:val="0"/>
                      <w:divBdr>
                        <w:top w:val="none" w:sz="0" w:space="0" w:color="auto"/>
                        <w:left w:val="none" w:sz="0" w:space="0" w:color="auto"/>
                        <w:bottom w:val="none" w:sz="0" w:space="0" w:color="auto"/>
                        <w:right w:val="none" w:sz="0" w:space="0" w:color="auto"/>
                      </w:divBdr>
                    </w:div>
                    <w:div w:id="1169907931">
                      <w:marLeft w:val="0"/>
                      <w:marRight w:val="0"/>
                      <w:marTop w:val="0"/>
                      <w:marBottom w:val="0"/>
                      <w:divBdr>
                        <w:top w:val="none" w:sz="0" w:space="0" w:color="auto"/>
                        <w:left w:val="none" w:sz="0" w:space="0" w:color="auto"/>
                        <w:bottom w:val="none" w:sz="0" w:space="0" w:color="auto"/>
                        <w:right w:val="none" w:sz="0" w:space="0" w:color="auto"/>
                      </w:divBdr>
                    </w:div>
                  </w:divsChild>
                </w:div>
                <w:div w:id="319891977">
                  <w:marLeft w:val="0"/>
                  <w:marRight w:val="0"/>
                  <w:marTop w:val="0"/>
                  <w:marBottom w:val="0"/>
                  <w:divBdr>
                    <w:top w:val="none" w:sz="0" w:space="0" w:color="auto"/>
                    <w:left w:val="none" w:sz="0" w:space="0" w:color="auto"/>
                    <w:bottom w:val="none" w:sz="0" w:space="0" w:color="auto"/>
                    <w:right w:val="none" w:sz="0" w:space="0" w:color="auto"/>
                  </w:divBdr>
                </w:div>
              </w:divsChild>
            </w:div>
            <w:div w:id="1532646234">
              <w:marLeft w:val="0"/>
              <w:marRight w:val="0"/>
              <w:marTop w:val="0"/>
              <w:marBottom w:val="0"/>
              <w:divBdr>
                <w:top w:val="none" w:sz="0" w:space="0" w:color="auto"/>
                <w:left w:val="none" w:sz="0" w:space="0" w:color="auto"/>
                <w:bottom w:val="none" w:sz="0" w:space="0" w:color="auto"/>
                <w:right w:val="none" w:sz="0" w:space="0" w:color="auto"/>
              </w:divBdr>
              <w:divsChild>
                <w:div w:id="259531630">
                  <w:marLeft w:val="0"/>
                  <w:marRight w:val="0"/>
                  <w:marTop w:val="0"/>
                  <w:marBottom w:val="0"/>
                  <w:divBdr>
                    <w:top w:val="none" w:sz="0" w:space="0" w:color="auto"/>
                    <w:left w:val="none" w:sz="0" w:space="0" w:color="auto"/>
                    <w:bottom w:val="none" w:sz="0" w:space="0" w:color="auto"/>
                    <w:right w:val="none" w:sz="0" w:space="0" w:color="auto"/>
                  </w:divBdr>
                </w:div>
                <w:div w:id="1099956536">
                  <w:marLeft w:val="0"/>
                  <w:marRight w:val="0"/>
                  <w:marTop w:val="0"/>
                  <w:marBottom w:val="0"/>
                  <w:divBdr>
                    <w:top w:val="none" w:sz="0" w:space="0" w:color="auto"/>
                    <w:left w:val="none" w:sz="0" w:space="0" w:color="auto"/>
                    <w:bottom w:val="none" w:sz="0" w:space="0" w:color="auto"/>
                    <w:right w:val="none" w:sz="0" w:space="0" w:color="auto"/>
                  </w:divBdr>
                </w:div>
                <w:div w:id="975376550">
                  <w:marLeft w:val="0"/>
                  <w:marRight w:val="0"/>
                  <w:marTop w:val="0"/>
                  <w:marBottom w:val="0"/>
                  <w:divBdr>
                    <w:top w:val="none" w:sz="0" w:space="0" w:color="auto"/>
                    <w:left w:val="none" w:sz="0" w:space="0" w:color="auto"/>
                    <w:bottom w:val="none" w:sz="0" w:space="0" w:color="auto"/>
                    <w:right w:val="none" w:sz="0" w:space="0" w:color="auto"/>
                  </w:divBdr>
                </w:div>
                <w:div w:id="313263830">
                  <w:marLeft w:val="0"/>
                  <w:marRight w:val="0"/>
                  <w:marTop w:val="0"/>
                  <w:marBottom w:val="0"/>
                  <w:divBdr>
                    <w:top w:val="none" w:sz="0" w:space="0" w:color="auto"/>
                    <w:left w:val="none" w:sz="0" w:space="0" w:color="auto"/>
                    <w:bottom w:val="none" w:sz="0" w:space="0" w:color="auto"/>
                    <w:right w:val="none" w:sz="0" w:space="0" w:color="auto"/>
                  </w:divBdr>
                  <w:divsChild>
                    <w:div w:id="1140269466">
                      <w:marLeft w:val="0"/>
                      <w:marRight w:val="0"/>
                      <w:marTop w:val="0"/>
                      <w:marBottom w:val="0"/>
                      <w:divBdr>
                        <w:top w:val="none" w:sz="0" w:space="0" w:color="auto"/>
                        <w:left w:val="none" w:sz="0" w:space="0" w:color="auto"/>
                        <w:bottom w:val="none" w:sz="0" w:space="0" w:color="auto"/>
                        <w:right w:val="none" w:sz="0" w:space="0" w:color="auto"/>
                      </w:divBdr>
                    </w:div>
                    <w:div w:id="560796654">
                      <w:marLeft w:val="0"/>
                      <w:marRight w:val="0"/>
                      <w:marTop w:val="0"/>
                      <w:marBottom w:val="0"/>
                      <w:divBdr>
                        <w:top w:val="none" w:sz="0" w:space="0" w:color="auto"/>
                        <w:left w:val="none" w:sz="0" w:space="0" w:color="auto"/>
                        <w:bottom w:val="none" w:sz="0" w:space="0" w:color="auto"/>
                        <w:right w:val="none" w:sz="0" w:space="0" w:color="auto"/>
                      </w:divBdr>
                    </w:div>
                    <w:div w:id="543366075">
                      <w:marLeft w:val="0"/>
                      <w:marRight w:val="0"/>
                      <w:marTop w:val="0"/>
                      <w:marBottom w:val="0"/>
                      <w:divBdr>
                        <w:top w:val="none" w:sz="0" w:space="0" w:color="auto"/>
                        <w:left w:val="none" w:sz="0" w:space="0" w:color="auto"/>
                        <w:bottom w:val="none" w:sz="0" w:space="0" w:color="auto"/>
                        <w:right w:val="none" w:sz="0" w:space="0" w:color="auto"/>
                      </w:divBdr>
                    </w:div>
                    <w:div w:id="1634366372">
                      <w:marLeft w:val="0"/>
                      <w:marRight w:val="0"/>
                      <w:marTop w:val="0"/>
                      <w:marBottom w:val="0"/>
                      <w:divBdr>
                        <w:top w:val="none" w:sz="0" w:space="0" w:color="auto"/>
                        <w:left w:val="none" w:sz="0" w:space="0" w:color="auto"/>
                        <w:bottom w:val="none" w:sz="0" w:space="0" w:color="auto"/>
                        <w:right w:val="none" w:sz="0" w:space="0" w:color="auto"/>
                      </w:divBdr>
                    </w:div>
                  </w:divsChild>
                </w:div>
                <w:div w:id="950285168">
                  <w:marLeft w:val="0"/>
                  <w:marRight w:val="0"/>
                  <w:marTop w:val="0"/>
                  <w:marBottom w:val="0"/>
                  <w:divBdr>
                    <w:top w:val="none" w:sz="0" w:space="0" w:color="auto"/>
                    <w:left w:val="none" w:sz="0" w:space="0" w:color="auto"/>
                    <w:bottom w:val="none" w:sz="0" w:space="0" w:color="auto"/>
                    <w:right w:val="none" w:sz="0" w:space="0" w:color="auto"/>
                  </w:divBdr>
                </w:div>
              </w:divsChild>
            </w:div>
            <w:div w:id="844587777">
              <w:marLeft w:val="0"/>
              <w:marRight w:val="0"/>
              <w:marTop w:val="0"/>
              <w:marBottom w:val="0"/>
              <w:divBdr>
                <w:top w:val="none" w:sz="0" w:space="0" w:color="auto"/>
                <w:left w:val="none" w:sz="0" w:space="0" w:color="auto"/>
                <w:bottom w:val="none" w:sz="0" w:space="0" w:color="auto"/>
                <w:right w:val="none" w:sz="0" w:space="0" w:color="auto"/>
              </w:divBdr>
            </w:div>
            <w:div w:id="1321928902">
              <w:marLeft w:val="0"/>
              <w:marRight w:val="0"/>
              <w:marTop w:val="0"/>
              <w:marBottom w:val="0"/>
              <w:divBdr>
                <w:top w:val="none" w:sz="0" w:space="0" w:color="auto"/>
                <w:left w:val="none" w:sz="0" w:space="0" w:color="auto"/>
                <w:bottom w:val="none" w:sz="0" w:space="0" w:color="auto"/>
                <w:right w:val="none" w:sz="0" w:space="0" w:color="auto"/>
              </w:divBdr>
            </w:div>
            <w:div w:id="326250072">
              <w:marLeft w:val="0"/>
              <w:marRight w:val="0"/>
              <w:marTop w:val="0"/>
              <w:marBottom w:val="0"/>
              <w:divBdr>
                <w:top w:val="none" w:sz="0" w:space="0" w:color="auto"/>
                <w:left w:val="none" w:sz="0" w:space="0" w:color="auto"/>
                <w:bottom w:val="none" w:sz="0" w:space="0" w:color="auto"/>
                <w:right w:val="none" w:sz="0" w:space="0" w:color="auto"/>
              </w:divBdr>
            </w:div>
          </w:divsChild>
        </w:div>
        <w:div w:id="1442601829">
          <w:marLeft w:val="0"/>
          <w:marRight w:val="0"/>
          <w:marTop w:val="240"/>
          <w:marBottom w:val="0"/>
          <w:divBdr>
            <w:top w:val="none" w:sz="0" w:space="0" w:color="auto"/>
            <w:left w:val="none" w:sz="0" w:space="0" w:color="auto"/>
            <w:bottom w:val="none" w:sz="0" w:space="0" w:color="auto"/>
            <w:right w:val="none" w:sz="0" w:space="0" w:color="auto"/>
          </w:divBdr>
          <w:divsChild>
            <w:div w:id="670302553">
              <w:marLeft w:val="0"/>
              <w:marRight w:val="0"/>
              <w:marTop w:val="0"/>
              <w:marBottom w:val="0"/>
              <w:divBdr>
                <w:top w:val="none" w:sz="0" w:space="0" w:color="auto"/>
                <w:left w:val="none" w:sz="0" w:space="0" w:color="auto"/>
                <w:bottom w:val="none" w:sz="0" w:space="0" w:color="auto"/>
                <w:right w:val="none" w:sz="0" w:space="0" w:color="auto"/>
              </w:divBdr>
              <w:divsChild>
                <w:div w:id="1545558310">
                  <w:marLeft w:val="0"/>
                  <w:marRight w:val="0"/>
                  <w:marTop w:val="0"/>
                  <w:marBottom w:val="0"/>
                  <w:divBdr>
                    <w:top w:val="none" w:sz="0" w:space="0" w:color="auto"/>
                    <w:left w:val="none" w:sz="0" w:space="0" w:color="auto"/>
                    <w:bottom w:val="none" w:sz="0" w:space="0" w:color="auto"/>
                    <w:right w:val="none" w:sz="0" w:space="0" w:color="auto"/>
                  </w:divBdr>
                </w:div>
                <w:div w:id="520314921">
                  <w:marLeft w:val="0"/>
                  <w:marRight w:val="0"/>
                  <w:marTop w:val="0"/>
                  <w:marBottom w:val="0"/>
                  <w:divBdr>
                    <w:top w:val="none" w:sz="0" w:space="0" w:color="auto"/>
                    <w:left w:val="none" w:sz="0" w:space="0" w:color="auto"/>
                    <w:bottom w:val="none" w:sz="0" w:space="0" w:color="auto"/>
                    <w:right w:val="none" w:sz="0" w:space="0" w:color="auto"/>
                  </w:divBdr>
                </w:div>
                <w:div w:id="672150981">
                  <w:marLeft w:val="0"/>
                  <w:marRight w:val="0"/>
                  <w:marTop w:val="0"/>
                  <w:marBottom w:val="0"/>
                  <w:divBdr>
                    <w:top w:val="none" w:sz="0" w:space="0" w:color="auto"/>
                    <w:left w:val="none" w:sz="0" w:space="0" w:color="auto"/>
                    <w:bottom w:val="none" w:sz="0" w:space="0" w:color="auto"/>
                    <w:right w:val="none" w:sz="0" w:space="0" w:color="auto"/>
                  </w:divBdr>
                </w:div>
                <w:div w:id="1299343094">
                  <w:marLeft w:val="0"/>
                  <w:marRight w:val="0"/>
                  <w:marTop w:val="0"/>
                  <w:marBottom w:val="0"/>
                  <w:divBdr>
                    <w:top w:val="none" w:sz="0" w:space="0" w:color="auto"/>
                    <w:left w:val="none" w:sz="0" w:space="0" w:color="auto"/>
                    <w:bottom w:val="none" w:sz="0" w:space="0" w:color="auto"/>
                    <w:right w:val="none" w:sz="0" w:space="0" w:color="auto"/>
                  </w:divBdr>
                </w:div>
                <w:div w:id="195124585">
                  <w:marLeft w:val="0"/>
                  <w:marRight w:val="0"/>
                  <w:marTop w:val="0"/>
                  <w:marBottom w:val="0"/>
                  <w:divBdr>
                    <w:top w:val="none" w:sz="0" w:space="0" w:color="auto"/>
                    <w:left w:val="none" w:sz="0" w:space="0" w:color="auto"/>
                    <w:bottom w:val="none" w:sz="0" w:space="0" w:color="auto"/>
                    <w:right w:val="none" w:sz="0" w:space="0" w:color="auto"/>
                  </w:divBdr>
                </w:div>
                <w:div w:id="904493206">
                  <w:marLeft w:val="0"/>
                  <w:marRight w:val="0"/>
                  <w:marTop w:val="0"/>
                  <w:marBottom w:val="0"/>
                  <w:divBdr>
                    <w:top w:val="none" w:sz="0" w:space="0" w:color="auto"/>
                    <w:left w:val="none" w:sz="0" w:space="0" w:color="auto"/>
                    <w:bottom w:val="none" w:sz="0" w:space="0" w:color="auto"/>
                    <w:right w:val="none" w:sz="0" w:space="0" w:color="auto"/>
                  </w:divBdr>
                </w:div>
                <w:div w:id="963733250">
                  <w:marLeft w:val="0"/>
                  <w:marRight w:val="0"/>
                  <w:marTop w:val="0"/>
                  <w:marBottom w:val="0"/>
                  <w:divBdr>
                    <w:top w:val="none" w:sz="0" w:space="0" w:color="auto"/>
                    <w:left w:val="none" w:sz="0" w:space="0" w:color="auto"/>
                    <w:bottom w:val="none" w:sz="0" w:space="0" w:color="auto"/>
                    <w:right w:val="none" w:sz="0" w:space="0" w:color="auto"/>
                  </w:divBdr>
                </w:div>
                <w:div w:id="1347557756">
                  <w:marLeft w:val="0"/>
                  <w:marRight w:val="0"/>
                  <w:marTop w:val="0"/>
                  <w:marBottom w:val="0"/>
                  <w:divBdr>
                    <w:top w:val="none" w:sz="0" w:space="0" w:color="auto"/>
                    <w:left w:val="none" w:sz="0" w:space="0" w:color="auto"/>
                    <w:bottom w:val="none" w:sz="0" w:space="0" w:color="auto"/>
                    <w:right w:val="none" w:sz="0" w:space="0" w:color="auto"/>
                  </w:divBdr>
                </w:div>
              </w:divsChild>
            </w:div>
            <w:div w:id="1134712016">
              <w:marLeft w:val="0"/>
              <w:marRight w:val="0"/>
              <w:marTop w:val="0"/>
              <w:marBottom w:val="0"/>
              <w:divBdr>
                <w:top w:val="none" w:sz="0" w:space="0" w:color="auto"/>
                <w:left w:val="none" w:sz="0" w:space="0" w:color="auto"/>
                <w:bottom w:val="none" w:sz="0" w:space="0" w:color="auto"/>
                <w:right w:val="none" w:sz="0" w:space="0" w:color="auto"/>
              </w:divBdr>
            </w:div>
            <w:div w:id="1522890454">
              <w:marLeft w:val="0"/>
              <w:marRight w:val="0"/>
              <w:marTop w:val="0"/>
              <w:marBottom w:val="0"/>
              <w:divBdr>
                <w:top w:val="none" w:sz="0" w:space="0" w:color="auto"/>
                <w:left w:val="none" w:sz="0" w:space="0" w:color="auto"/>
                <w:bottom w:val="none" w:sz="0" w:space="0" w:color="auto"/>
                <w:right w:val="none" w:sz="0" w:space="0" w:color="auto"/>
              </w:divBdr>
            </w:div>
            <w:div w:id="191844537">
              <w:marLeft w:val="0"/>
              <w:marRight w:val="0"/>
              <w:marTop w:val="0"/>
              <w:marBottom w:val="0"/>
              <w:divBdr>
                <w:top w:val="none" w:sz="0" w:space="0" w:color="auto"/>
                <w:left w:val="none" w:sz="0" w:space="0" w:color="auto"/>
                <w:bottom w:val="none" w:sz="0" w:space="0" w:color="auto"/>
                <w:right w:val="none" w:sz="0" w:space="0" w:color="auto"/>
              </w:divBdr>
            </w:div>
            <w:div w:id="1768504399">
              <w:marLeft w:val="0"/>
              <w:marRight w:val="0"/>
              <w:marTop w:val="0"/>
              <w:marBottom w:val="0"/>
              <w:divBdr>
                <w:top w:val="none" w:sz="0" w:space="0" w:color="auto"/>
                <w:left w:val="none" w:sz="0" w:space="0" w:color="auto"/>
                <w:bottom w:val="none" w:sz="0" w:space="0" w:color="auto"/>
                <w:right w:val="none" w:sz="0" w:space="0" w:color="auto"/>
              </w:divBdr>
            </w:div>
            <w:div w:id="885068230">
              <w:marLeft w:val="0"/>
              <w:marRight w:val="0"/>
              <w:marTop w:val="0"/>
              <w:marBottom w:val="0"/>
              <w:divBdr>
                <w:top w:val="none" w:sz="0" w:space="0" w:color="auto"/>
                <w:left w:val="none" w:sz="0" w:space="0" w:color="auto"/>
                <w:bottom w:val="none" w:sz="0" w:space="0" w:color="auto"/>
                <w:right w:val="none" w:sz="0" w:space="0" w:color="auto"/>
              </w:divBdr>
            </w:div>
          </w:divsChild>
        </w:div>
        <w:div w:id="1631129578">
          <w:marLeft w:val="0"/>
          <w:marRight w:val="0"/>
          <w:marTop w:val="240"/>
          <w:marBottom w:val="0"/>
          <w:divBdr>
            <w:top w:val="none" w:sz="0" w:space="0" w:color="auto"/>
            <w:left w:val="none" w:sz="0" w:space="0" w:color="auto"/>
            <w:bottom w:val="none" w:sz="0" w:space="0" w:color="auto"/>
            <w:right w:val="none" w:sz="0" w:space="0" w:color="auto"/>
          </w:divBdr>
          <w:divsChild>
            <w:div w:id="1548295474">
              <w:marLeft w:val="0"/>
              <w:marRight w:val="0"/>
              <w:marTop w:val="0"/>
              <w:marBottom w:val="0"/>
              <w:divBdr>
                <w:top w:val="none" w:sz="0" w:space="0" w:color="auto"/>
                <w:left w:val="none" w:sz="0" w:space="0" w:color="auto"/>
                <w:bottom w:val="none" w:sz="0" w:space="0" w:color="auto"/>
                <w:right w:val="none" w:sz="0" w:space="0" w:color="auto"/>
              </w:divBdr>
            </w:div>
            <w:div w:id="612442022">
              <w:marLeft w:val="0"/>
              <w:marRight w:val="0"/>
              <w:marTop w:val="0"/>
              <w:marBottom w:val="0"/>
              <w:divBdr>
                <w:top w:val="none" w:sz="0" w:space="0" w:color="auto"/>
                <w:left w:val="none" w:sz="0" w:space="0" w:color="auto"/>
                <w:bottom w:val="none" w:sz="0" w:space="0" w:color="auto"/>
                <w:right w:val="none" w:sz="0" w:space="0" w:color="auto"/>
              </w:divBdr>
            </w:div>
            <w:div w:id="760949921">
              <w:marLeft w:val="0"/>
              <w:marRight w:val="0"/>
              <w:marTop w:val="0"/>
              <w:marBottom w:val="0"/>
              <w:divBdr>
                <w:top w:val="none" w:sz="0" w:space="0" w:color="auto"/>
                <w:left w:val="none" w:sz="0" w:space="0" w:color="auto"/>
                <w:bottom w:val="none" w:sz="0" w:space="0" w:color="auto"/>
                <w:right w:val="none" w:sz="0" w:space="0" w:color="auto"/>
              </w:divBdr>
            </w:div>
            <w:div w:id="643042843">
              <w:marLeft w:val="0"/>
              <w:marRight w:val="0"/>
              <w:marTop w:val="0"/>
              <w:marBottom w:val="0"/>
              <w:divBdr>
                <w:top w:val="none" w:sz="0" w:space="0" w:color="auto"/>
                <w:left w:val="none" w:sz="0" w:space="0" w:color="auto"/>
                <w:bottom w:val="none" w:sz="0" w:space="0" w:color="auto"/>
                <w:right w:val="none" w:sz="0" w:space="0" w:color="auto"/>
              </w:divBdr>
            </w:div>
            <w:div w:id="904608402">
              <w:marLeft w:val="0"/>
              <w:marRight w:val="0"/>
              <w:marTop w:val="0"/>
              <w:marBottom w:val="0"/>
              <w:divBdr>
                <w:top w:val="none" w:sz="0" w:space="0" w:color="auto"/>
                <w:left w:val="none" w:sz="0" w:space="0" w:color="auto"/>
                <w:bottom w:val="none" w:sz="0" w:space="0" w:color="auto"/>
                <w:right w:val="none" w:sz="0" w:space="0" w:color="auto"/>
              </w:divBdr>
            </w:div>
            <w:div w:id="120661028">
              <w:marLeft w:val="0"/>
              <w:marRight w:val="0"/>
              <w:marTop w:val="0"/>
              <w:marBottom w:val="0"/>
              <w:divBdr>
                <w:top w:val="none" w:sz="0" w:space="0" w:color="auto"/>
                <w:left w:val="none" w:sz="0" w:space="0" w:color="auto"/>
                <w:bottom w:val="none" w:sz="0" w:space="0" w:color="auto"/>
                <w:right w:val="none" w:sz="0" w:space="0" w:color="auto"/>
              </w:divBdr>
            </w:div>
            <w:div w:id="95028425">
              <w:marLeft w:val="0"/>
              <w:marRight w:val="0"/>
              <w:marTop w:val="0"/>
              <w:marBottom w:val="0"/>
              <w:divBdr>
                <w:top w:val="none" w:sz="0" w:space="0" w:color="auto"/>
                <w:left w:val="none" w:sz="0" w:space="0" w:color="auto"/>
                <w:bottom w:val="none" w:sz="0" w:space="0" w:color="auto"/>
                <w:right w:val="none" w:sz="0" w:space="0" w:color="auto"/>
              </w:divBdr>
            </w:div>
            <w:div w:id="743842431">
              <w:marLeft w:val="0"/>
              <w:marRight w:val="0"/>
              <w:marTop w:val="0"/>
              <w:marBottom w:val="0"/>
              <w:divBdr>
                <w:top w:val="none" w:sz="0" w:space="0" w:color="auto"/>
                <w:left w:val="none" w:sz="0" w:space="0" w:color="auto"/>
                <w:bottom w:val="none" w:sz="0" w:space="0" w:color="auto"/>
                <w:right w:val="none" w:sz="0" w:space="0" w:color="auto"/>
              </w:divBdr>
            </w:div>
          </w:divsChild>
        </w:div>
        <w:div w:id="1262179296">
          <w:marLeft w:val="0"/>
          <w:marRight w:val="0"/>
          <w:marTop w:val="240"/>
          <w:marBottom w:val="0"/>
          <w:divBdr>
            <w:top w:val="none" w:sz="0" w:space="0" w:color="auto"/>
            <w:left w:val="none" w:sz="0" w:space="0" w:color="auto"/>
            <w:bottom w:val="none" w:sz="0" w:space="0" w:color="auto"/>
            <w:right w:val="none" w:sz="0" w:space="0" w:color="auto"/>
          </w:divBdr>
          <w:divsChild>
            <w:div w:id="526528765">
              <w:marLeft w:val="0"/>
              <w:marRight w:val="0"/>
              <w:marTop w:val="0"/>
              <w:marBottom w:val="0"/>
              <w:divBdr>
                <w:top w:val="none" w:sz="0" w:space="0" w:color="auto"/>
                <w:left w:val="none" w:sz="0" w:space="0" w:color="auto"/>
                <w:bottom w:val="none" w:sz="0" w:space="0" w:color="auto"/>
                <w:right w:val="none" w:sz="0" w:space="0" w:color="auto"/>
              </w:divBdr>
              <w:divsChild>
                <w:div w:id="428888564">
                  <w:marLeft w:val="0"/>
                  <w:marRight w:val="0"/>
                  <w:marTop w:val="0"/>
                  <w:marBottom w:val="0"/>
                  <w:divBdr>
                    <w:top w:val="none" w:sz="0" w:space="0" w:color="auto"/>
                    <w:left w:val="none" w:sz="0" w:space="0" w:color="auto"/>
                    <w:bottom w:val="none" w:sz="0" w:space="0" w:color="auto"/>
                    <w:right w:val="none" w:sz="0" w:space="0" w:color="auto"/>
                  </w:divBdr>
                </w:div>
                <w:div w:id="479806943">
                  <w:marLeft w:val="0"/>
                  <w:marRight w:val="0"/>
                  <w:marTop w:val="0"/>
                  <w:marBottom w:val="0"/>
                  <w:divBdr>
                    <w:top w:val="none" w:sz="0" w:space="0" w:color="auto"/>
                    <w:left w:val="none" w:sz="0" w:space="0" w:color="auto"/>
                    <w:bottom w:val="none" w:sz="0" w:space="0" w:color="auto"/>
                    <w:right w:val="none" w:sz="0" w:space="0" w:color="auto"/>
                  </w:divBdr>
                </w:div>
              </w:divsChild>
            </w:div>
            <w:div w:id="1852838936">
              <w:marLeft w:val="0"/>
              <w:marRight w:val="0"/>
              <w:marTop w:val="0"/>
              <w:marBottom w:val="0"/>
              <w:divBdr>
                <w:top w:val="none" w:sz="0" w:space="0" w:color="auto"/>
                <w:left w:val="none" w:sz="0" w:space="0" w:color="auto"/>
                <w:bottom w:val="none" w:sz="0" w:space="0" w:color="auto"/>
                <w:right w:val="none" w:sz="0" w:space="0" w:color="auto"/>
              </w:divBdr>
              <w:divsChild>
                <w:div w:id="1819414194">
                  <w:marLeft w:val="0"/>
                  <w:marRight w:val="0"/>
                  <w:marTop w:val="0"/>
                  <w:marBottom w:val="0"/>
                  <w:divBdr>
                    <w:top w:val="none" w:sz="0" w:space="0" w:color="auto"/>
                    <w:left w:val="none" w:sz="0" w:space="0" w:color="auto"/>
                    <w:bottom w:val="none" w:sz="0" w:space="0" w:color="auto"/>
                    <w:right w:val="none" w:sz="0" w:space="0" w:color="auto"/>
                  </w:divBdr>
                </w:div>
                <w:div w:id="1326131415">
                  <w:marLeft w:val="0"/>
                  <w:marRight w:val="0"/>
                  <w:marTop w:val="0"/>
                  <w:marBottom w:val="0"/>
                  <w:divBdr>
                    <w:top w:val="none" w:sz="0" w:space="0" w:color="auto"/>
                    <w:left w:val="none" w:sz="0" w:space="0" w:color="auto"/>
                    <w:bottom w:val="none" w:sz="0" w:space="0" w:color="auto"/>
                    <w:right w:val="none" w:sz="0" w:space="0" w:color="auto"/>
                  </w:divBdr>
                </w:div>
                <w:div w:id="1256548070">
                  <w:marLeft w:val="0"/>
                  <w:marRight w:val="0"/>
                  <w:marTop w:val="0"/>
                  <w:marBottom w:val="0"/>
                  <w:divBdr>
                    <w:top w:val="none" w:sz="0" w:space="0" w:color="auto"/>
                    <w:left w:val="none" w:sz="0" w:space="0" w:color="auto"/>
                    <w:bottom w:val="none" w:sz="0" w:space="0" w:color="auto"/>
                    <w:right w:val="none" w:sz="0" w:space="0" w:color="auto"/>
                  </w:divBdr>
                </w:div>
                <w:div w:id="593365504">
                  <w:marLeft w:val="0"/>
                  <w:marRight w:val="0"/>
                  <w:marTop w:val="0"/>
                  <w:marBottom w:val="0"/>
                  <w:divBdr>
                    <w:top w:val="none" w:sz="0" w:space="0" w:color="auto"/>
                    <w:left w:val="none" w:sz="0" w:space="0" w:color="auto"/>
                    <w:bottom w:val="none" w:sz="0" w:space="0" w:color="auto"/>
                    <w:right w:val="none" w:sz="0" w:space="0" w:color="auto"/>
                  </w:divBdr>
                </w:div>
                <w:div w:id="904216903">
                  <w:marLeft w:val="0"/>
                  <w:marRight w:val="0"/>
                  <w:marTop w:val="0"/>
                  <w:marBottom w:val="0"/>
                  <w:divBdr>
                    <w:top w:val="none" w:sz="0" w:space="0" w:color="auto"/>
                    <w:left w:val="none" w:sz="0" w:space="0" w:color="auto"/>
                    <w:bottom w:val="none" w:sz="0" w:space="0" w:color="auto"/>
                    <w:right w:val="none" w:sz="0" w:space="0" w:color="auto"/>
                  </w:divBdr>
                </w:div>
              </w:divsChild>
            </w:div>
            <w:div w:id="303462635">
              <w:marLeft w:val="0"/>
              <w:marRight w:val="0"/>
              <w:marTop w:val="0"/>
              <w:marBottom w:val="0"/>
              <w:divBdr>
                <w:top w:val="none" w:sz="0" w:space="0" w:color="auto"/>
                <w:left w:val="none" w:sz="0" w:space="0" w:color="auto"/>
                <w:bottom w:val="none" w:sz="0" w:space="0" w:color="auto"/>
                <w:right w:val="none" w:sz="0" w:space="0" w:color="auto"/>
              </w:divBdr>
              <w:divsChild>
                <w:div w:id="1848252126">
                  <w:marLeft w:val="0"/>
                  <w:marRight w:val="0"/>
                  <w:marTop w:val="0"/>
                  <w:marBottom w:val="0"/>
                  <w:divBdr>
                    <w:top w:val="none" w:sz="0" w:space="0" w:color="auto"/>
                    <w:left w:val="none" w:sz="0" w:space="0" w:color="auto"/>
                    <w:bottom w:val="none" w:sz="0" w:space="0" w:color="auto"/>
                    <w:right w:val="none" w:sz="0" w:space="0" w:color="auto"/>
                  </w:divBdr>
                </w:div>
                <w:div w:id="1057631375">
                  <w:marLeft w:val="0"/>
                  <w:marRight w:val="0"/>
                  <w:marTop w:val="0"/>
                  <w:marBottom w:val="0"/>
                  <w:divBdr>
                    <w:top w:val="none" w:sz="0" w:space="0" w:color="auto"/>
                    <w:left w:val="none" w:sz="0" w:space="0" w:color="auto"/>
                    <w:bottom w:val="none" w:sz="0" w:space="0" w:color="auto"/>
                    <w:right w:val="none" w:sz="0" w:space="0" w:color="auto"/>
                  </w:divBdr>
                </w:div>
              </w:divsChild>
            </w:div>
            <w:div w:id="2058428272">
              <w:marLeft w:val="0"/>
              <w:marRight w:val="0"/>
              <w:marTop w:val="0"/>
              <w:marBottom w:val="0"/>
              <w:divBdr>
                <w:top w:val="none" w:sz="0" w:space="0" w:color="auto"/>
                <w:left w:val="none" w:sz="0" w:space="0" w:color="auto"/>
                <w:bottom w:val="none" w:sz="0" w:space="0" w:color="auto"/>
                <w:right w:val="none" w:sz="0" w:space="0" w:color="auto"/>
              </w:divBdr>
            </w:div>
            <w:div w:id="1506747316">
              <w:marLeft w:val="0"/>
              <w:marRight w:val="0"/>
              <w:marTop w:val="0"/>
              <w:marBottom w:val="0"/>
              <w:divBdr>
                <w:top w:val="none" w:sz="0" w:space="0" w:color="auto"/>
                <w:left w:val="none" w:sz="0" w:space="0" w:color="auto"/>
                <w:bottom w:val="none" w:sz="0" w:space="0" w:color="auto"/>
                <w:right w:val="none" w:sz="0" w:space="0" w:color="auto"/>
              </w:divBdr>
              <w:divsChild>
                <w:div w:id="559290611">
                  <w:marLeft w:val="0"/>
                  <w:marRight w:val="0"/>
                  <w:marTop w:val="0"/>
                  <w:marBottom w:val="0"/>
                  <w:divBdr>
                    <w:top w:val="none" w:sz="0" w:space="0" w:color="auto"/>
                    <w:left w:val="none" w:sz="0" w:space="0" w:color="auto"/>
                    <w:bottom w:val="none" w:sz="0" w:space="0" w:color="auto"/>
                    <w:right w:val="none" w:sz="0" w:space="0" w:color="auto"/>
                  </w:divBdr>
                </w:div>
                <w:div w:id="597832027">
                  <w:marLeft w:val="0"/>
                  <w:marRight w:val="0"/>
                  <w:marTop w:val="0"/>
                  <w:marBottom w:val="0"/>
                  <w:divBdr>
                    <w:top w:val="none" w:sz="0" w:space="0" w:color="auto"/>
                    <w:left w:val="none" w:sz="0" w:space="0" w:color="auto"/>
                    <w:bottom w:val="none" w:sz="0" w:space="0" w:color="auto"/>
                    <w:right w:val="none" w:sz="0" w:space="0" w:color="auto"/>
                  </w:divBdr>
                </w:div>
                <w:div w:id="96217981">
                  <w:marLeft w:val="0"/>
                  <w:marRight w:val="0"/>
                  <w:marTop w:val="0"/>
                  <w:marBottom w:val="0"/>
                  <w:divBdr>
                    <w:top w:val="none" w:sz="0" w:space="0" w:color="auto"/>
                    <w:left w:val="none" w:sz="0" w:space="0" w:color="auto"/>
                    <w:bottom w:val="none" w:sz="0" w:space="0" w:color="auto"/>
                    <w:right w:val="none" w:sz="0" w:space="0" w:color="auto"/>
                  </w:divBdr>
                </w:div>
                <w:div w:id="1818109540">
                  <w:marLeft w:val="0"/>
                  <w:marRight w:val="0"/>
                  <w:marTop w:val="0"/>
                  <w:marBottom w:val="0"/>
                  <w:divBdr>
                    <w:top w:val="none" w:sz="0" w:space="0" w:color="auto"/>
                    <w:left w:val="none" w:sz="0" w:space="0" w:color="auto"/>
                    <w:bottom w:val="none" w:sz="0" w:space="0" w:color="auto"/>
                    <w:right w:val="none" w:sz="0" w:space="0" w:color="auto"/>
                  </w:divBdr>
                  <w:divsChild>
                    <w:div w:id="2112974213">
                      <w:marLeft w:val="0"/>
                      <w:marRight w:val="0"/>
                      <w:marTop w:val="0"/>
                      <w:marBottom w:val="0"/>
                      <w:divBdr>
                        <w:top w:val="none" w:sz="0" w:space="0" w:color="auto"/>
                        <w:left w:val="none" w:sz="0" w:space="0" w:color="auto"/>
                        <w:bottom w:val="none" w:sz="0" w:space="0" w:color="auto"/>
                        <w:right w:val="none" w:sz="0" w:space="0" w:color="auto"/>
                      </w:divBdr>
                    </w:div>
                    <w:div w:id="776951550">
                      <w:marLeft w:val="0"/>
                      <w:marRight w:val="0"/>
                      <w:marTop w:val="0"/>
                      <w:marBottom w:val="0"/>
                      <w:divBdr>
                        <w:top w:val="none" w:sz="0" w:space="0" w:color="auto"/>
                        <w:left w:val="none" w:sz="0" w:space="0" w:color="auto"/>
                        <w:bottom w:val="none" w:sz="0" w:space="0" w:color="auto"/>
                        <w:right w:val="none" w:sz="0" w:space="0" w:color="auto"/>
                      </w:divBdr>
                    </w:div>
                    <w:div w:id="18442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84044">
              <w:marLeft w:val="0"/>
              <w:marRight w:val="0"/>
              <w:marTop w:val="0"/>
              <w:marBottom w:val="0"/>
              <w:divBdr>
                <w:top w:val="none" w:sz="0" w:space="0" w:color="auto"/>
                <w:left w:val="none" w:sz="0" w:space="0" w:color="auto"/>
                <w:bottom w:val="none" w:sz="0" w:space="0" w:color="auto"/>
                <w:right w:val="none" w:sz="0" w:space="0" w:color="auto"/>
              </w:divBdr>
            </w:div>
          </w:divsChild>
        </w:div>
        <w:div w:id="798229745">
          <w:marLeft w:val="0"/>
          <w:marRight w:val="0"/>
          <w:marTop w:val="240"/>
          <w:marBottom w:val="0"/>
          <w:divBdr>
            <w:top w:val="none" w:sz="0" w:space="0" w:color="auto"/>
            <w:left w:val="none" w:sz="0" w:space="0" w:color="auto"/>
            <w:bottom w:val="none" w:sz="0" w:space="0" w:color="auto"/>
            <w:right w:val="none" w:sz="0" w:space="0" w:color="auto"/>
          </w:divBdr>
          <w:divsChild>
            <w:div w:id="1639259028">
              <w:marLeft w:val="0"/>
              <w:marRight w:val="0"/>
              <w:marTop w:val="0"/>
              <w:marBottom w:val="0"/>
              <w:divBdr>
                <w:top w:val="none" w:sz="0" w:space="0" w:color="auto"/>
                <w:left w:val="none" w:sz="0" w:space="0" w:color="auto"/>
                <w:bottom w:val="none" w:sz="0" w:space="0" w:color="auto"/>
                <w:right w:val="none" w:sz="0" w:space="0" w:color="auto"/>
              </w:divBdr>
            </w:div>
            <w:div w:id="87191647">
              <w:marLeft w:val="0"/>
              <w:marRight w:val="0"/>
              <w:marTop w:val="0"/>
              <w:marBottom w:val="0"/>
              <w:divBdr>
                <w:top w:val="none" w:sz="0" w:space="0" w:color="auto"/>
                <w:left w:val="none" w:sz="0" w:space="0" w:color="auto"/>
                <w:bottom w:val="none" w:sz="0" w:space="0" w:color="auto"/>
                <w:right w:val="none" w:sz="0" w:space="0" w:color="auto"/>
              </w:divBdr>
            </w:div>
            <w:div w:id="548760475">
              <w:marLeft w:val="0"/>
              <w:marRight w:val="0"/>
              <w:marTop w:val="0"/>
              <w:marBottom w:val="0"/>
              <w:divBdr>
                <w:top w:val="none" w:sz="0" w:space="0" w:color="auto"/>
                <w:left w:val="none" w:sz="0" w:space="0" w:color="auto"/>
                <w:bottom w:val="none" w:sz="0" w:space="0" w:color="auto"/>
                <w:right w:val="none" w:sz="0" w:space="0" w:color="auto"/>
              </w:divBdr>
            </w:div>
          </w:divsChild>
        </w:div>
        <w:div w:id="1934049306">
          <w:marLeft w:val="0"/>
          <w:marRight w:val="0"/>
          <w:marTop w:val="240"/>
          <w:marBottom w:val="0"/>
          <w:divBdr>
            <w:top w:val="none" w:sz="0" w:space="0" w:color="auto"/>
            <w:left w:val="none" w:sz="0" w:space="0" w:color="auto"/>
            <w:bottom w:val="none" w:sz="0" w:space="0" w:color="auto"/>
            <w:right w:val="none" w:sz="0" w:space="0" w:color="auto"/>
          </w:divBdr>
          <w:divsChild>
            <w:div w:id="591134723">
              <w:marLeft w:val="0"/>
              <w:marRight w:val="0"/>
              <w:marTop w:val="0"/>
              <w:marBottom w:val="0"/>
              <w:divBdr>
                <w:top w:val="none" w:sz="0" w:space="0" w:color="auto"/>
                <w:left w:val="none" w:sz="0" w:space="0" w:color="auto"/>
                <w:bottom w:val="none" w:sz="0" w:space="0" w:color="auto"/>
                <w:right w:val="none" w:sz="0" w:space="0" w:color="auto"/>
              </w:divBdr>
            </w:div>
            <w:div w:id="2067871059">
              <w:marLeft w:val="0"/>
              <w:marRight w:val="0"/>
              <w:marTop w:val="0"/>
              <w:marBottom w:val="0"/>
              <w:divBdr>
                <w:top w:val="none" w:sz="0" w:space="0" w:color="auto"/>
                <w:left w:val="none" w:sz="0" w:space="0" w:color="auto"/>
                <w:bottom w:val="none" w:sz="0" w:space="0" w:color="auto"/>
                <w:right w:val="none" w:sz="0" w:space="0" w:color="auto"/>
              </w:divBdr>
            </w:div>
            <w:div w:id="1034503173">
              <w:marLeft w:val="0"/>
              <w:marRight w:val="0"/>
              <w:marTop w:val="0"/>
              <w:marBottom w:val="0"/>
              <w:divBdr>
                <w:top w:val="none" w:sz="0" w:space="0" w:color="auto"/>
                <w:left w:val="none" w:sz="0" w:space="0" w:color="auto"/>
                <w:bottom w:val="none" w:sz="0" w:space="0" w:color="auto"/>
                <w:right w:val="none" w:sz="0" w:space="0" w:color="auto"/>
              </w:divBdr>
            </w:div>
            <w:div w:id="241719085">
              <w:marLeft w:val="0"/>
              <w:marRight w:val="0"/>
              <w:marTop w:val="0"/>
              <w:marBottom w:val="0"/>
              <w:divBdr>
                <w:top w:val="none" w:sz="0" w:space="0" w:color="auto"/>
                <w:left w:val="none" w:sz="0" w:space="0" w:color="auto"/>
                <w:bottom w:val="none" w:sz="0" w:space="0" w:color="auto"/>
                <w:right w:val="none" w:sz="0" w:space="0" w:color="auto"/>
              </w:divBdr>
            </w:div>
            <w:div w:id="1820879220">
              <w:marLeft w:val="0"/>
              <w:marRight w:val="0"/>
              <w:marTop w:val="0"/>
              <w:marBottom w:val="0"/>
              <w:divBdr>
                <w:top w:val="none" w:sz="0" w:space="0" w:color="auto"/>
                <w:left w:val="none" w:sz="0" w:space="0" w:color="auto"/>
                <w:bottom w:val="none" w:sz="0" w:space="0" w:color="auto"/>
                <w:right w:val="none" w:sz="0" w:space="0" w:color="auto"/>
              </w:divBdr>
            </w:div>
            <w:div w:id="935944079">
              <w:marLeft w:val="0"/>
              <w:marRight w:val="0"/>
              <w:marTop w:val="0"/>
              <w:marBottom w:val="0"/>
              <w:divBdr>
                <w:top w:val="none" w:sz="0" w:space="0" w:color="auto"/>
                <w:left w:val="none" w:sz="0" w:space="0" w:color="auto"/>
                <w:bottom w:val="none" w:sz="0" w:space="0" w:color="auto"/>
                <w:right w:val="none" w:sz="0" w:space="0" w:color="auto"/>
              </w:divBdr>
            </w:div>
            <w:div w:id="136455528">
              <w:marLeft w:val="0"/>
              <w:marRight w:val="0"/>
              <w:marTop w:val="0"/>
              <w:marBottom w:val="0"/>
              <w:divBdr>
                <w:top w:val="none" w:sz="0" w:space="0" w:color="auto"/>
                <w:left w:val="none" w:sz="0" w:space="0" w:color="auto"/>
                <w:bottom w:val="none" w:sz="0" w:space="0" w:color="auto"/>
                <w:right w:val="none" w:sz="0" w:space="0" w:color="auto"/>
              </w:divBdr>
            </w:div>
            <w:div w:id="662899815">
              <w:marLeft w:val="0"/>
              <w:marRight w:val="0"/>
              <w:marTop w:val="0"/>
              <w:marBottom w:val="0"/>
              <w:divBdr>
                <w:top w:val="none" w:sz="0" w:space="0" w:color="auto"/>
                <w:left w:val="none" w:sz="0" w:space="0" w:color="auto"/>
                <w:bottom w:val="none" w:sz="0" w:space="0" w:color="auto"/>
                <w:right w:val="none" w:sz="0" w:space="0" w:color="auto"/>
              </w:divBdr>
            </w:div>
            <w:div w:id="1308392924">
              <w:marLeft w:val="0"/>
              <w:marRight w:val="0"/>
              <w:marTop w:val="0"/>
              <w:marBottom w:val="0"/>
              <w:divBdr>
                <w:top w:val="none" w:sz="0" w:space="0" w:color="auto"/>
                <w:left w:val="none" w:sz="0" w:space="0" w:color="auto"/>
                <w:bottom w:val="none" w:sz="0" w:space="0" w:color="auto"/>
                <w:right w:val="none" w:sz="0" w:space="0" w:color="auto"/>
              </w:divBdr>
            </w:div>
            <w:div w:id="48308737">
              <w:marLeft w:val="0"/>
              <w:marRight w:val="0"/>
              <w:marTop w:val="0"/>
              <w:marBottom w:val="0"/>
              <w:divBdr>
                <w:top w:val="none" w:sz="0" w:space="0" w:color="auto"/>
                <w:left w:val="none" w:sz="0" w:space="0" w:color="auto"/>
                <w:bottom w:val="none" w:sz="0" w:space="0" w:color="auto"/>
                <w:right w:val="none" w:sz="0" w:space="0" w:color="auto"/>
              </w:divBdr>
            </w:div>
            <w:div w:id="201865789">
              <w:marLeft w:val="0"/>
              <w:marRight w:val="0"/>
              <w:marTop w:val="0"/>
              <w:marBottom w:val="0"/>
              <w:divBdr>
                <w:top w:val="none" w:sz="0" w:space="0" w:color="auto"/>
                <w:left w:val="none" w:sz="0" w:space="0" w:color="auto"/>
                <w:bottom w:val="none" w:sz="0" w:space="0" w:color="auto"/>
                <w:right w:val="none" w:sz="0" w:space="0" w:color="auto"/>
              </w:divBdr>
            </w:div>
            <w:div w:id="1082409300">
              <w:marLeft w:val="0"/>
              <w:marRight w:val="0"/>
              <w:marTop w:val="0"/>
              <w:marBottom w:val="0"/>
              <w:divBdr>
                <w:top w:val="none" w:sz="0" w:space="0" w:color="auto"/>
                <w:left w:val="none" w:sz="0" w:space="0" w:color="auto"/>
                <w:bottom w:val="none" w:sz="0" w:space="0" w:color="auto"/>
                <w:right w:val="none" w:sz="0" w:space="0" w:color="auto"/>
              </w:divBdr>
            </w:div>
            <w:div w:id="1094479086">
              <w:marLeft w:val="0"/>
              <w:marRight w:val="0"/>
              <w:marTop w:val="0"/>
              <w:marBottom w:val="0"/>
              <w:divBdr>
                <w:top w:val="none" w:sz="0" w:space="0" w:color="auto"/>
                <w:left w:val="none" w:sz="0" w:space="0" w:color="auto"/>
                <w:bottom w:val="none" w:sz="0" w:space="0" w:color="auto"/>
                <w:right w:val="none" w:sz="0" w:space="0" w:color="auto"/>
              </w:divBdr>
            </w:div>
            <w:div w:id="158353961">
              <w:marLeft w:val="0"/>
              <w:marRight w:val="0"/>
              <w:marTop w:val="0"/>
              <w:marBottom w:val="0"/>
              <w:divBdr>
                <w:top w:val="none" w:sz="0" w:space="0" w:color="auto"/>
                <w:left w:val="none" w:sz="0" w:space="0" w:color="auto"/>
                <w:bottom w:val="none" w:sz="0" w:space="0" w:color="auto"/>
                <w:right w:val="none" w:sz="0" w:space="0" w:color="auto"/>
              </w:divBdr>
            </w:div>
            <w:div w:id="611321472">
              <w:marLeft w:val="0"/>
              <w:marRight w:val="0"/>
              <w:marTop w:val="0"/>
              <w:marBottom w:val="0"/>
              <w:divBdr>
                <w:top w:val="none" w:sz="0" w:space="0" w:color="auto"/>
                <w:left w:val="none" w:sz="0" w:space="0" w:color="auto"/>
                <w:bottom w:val="none" w:sz="0" w:space="0" w:color="auto"/>
                <w:right w:val="none" w:sz="0" w:space="0" w:color="auto"/>
              </w:divBdr>
            </w:div>
          </w:divsChild>
        </w:div>
        <w:div w:id="809126630">
          <w:marLeft w:val="0"/>
          <w:marRight w:val="0"/>
          <w:marTop w:val="240"/>
          <w:marBottom w:val="0"/>
          <w:divBdr>
            <w:top w:val="none" w:sz="0" w:space="0" w:color="auto"/>
            <w:left w:val="none" w:sz="0" w:space="0" w:color="auto"/>
            <w:bottom w:val="none" w:sz="0" w:space="0" w:color="auto"/>
            <w:right w:val="none" w:sz="0" w:space="0" w:color="auto"/>
          </w:divBdr>
          <w:divsChild>
            <w:div w:id="1633058242">
              <w:marLeft w:val="0"/>
              <w:marRight w:val="0"/>
              <w:marTop w:val="0"/>
              <w:marBottom w:val="0"/>
              <w:divBdr>
                <w:top w:val="none" w:sz="0" w:space="0" w:color="auto"/>
                <w:left w:val="none" w:sz="0" w:space="0" w:color="auto"/>
                <w:bottom w:val="none" w:sz="0" w:space="0" w:color="auto"/>
                <w:right w:val="none" w:sz="0" w:space="0" w:color="auto"/>
              </w:divBdr>
              <w:divsChild>
                <w:div w:id="1150053847">
                  <w:marLeft w:val="0"/>
                  <w:marRight w:val="0"/>
                  <w:marTop w:val="0"/>
                  <w:marBottom w:val="0"/>
                  <w:divBdr>
                    <w:top w:val="none" w:sz="0" w:space="0" w:color="auto"/>
                    <w:left w:val="none" w:sz="0" w:space="0" w:color="auto"/>
                    <w:bottom w:val="none" w:sz="0" w:space="0" w:color="auto"/>
                    <w:right w:val="none" w:sz="0" w:space="0" w:color="auto"/>
                  </w:divBdr>
                </w:div>
                <w:div w:id="78412084">
                  <w:marLeft w:val="0"/>
                  <w:marRight w:val="0"/>
                  <w:marTop w:val="0"/>
                  <w:marBottom w:val="0"/>
                  <w:divBdr>
                    <w:top w:val="none" w:sz="0" w:space="0" w:color="auto"/>
                    <w:left w:val="none" w:sz="0" w:space="0" w:color="auto"/>
                    <w:bottom w:val="none" w:sz="0" w:space="0" w:color="auto"/>
                    <w:right w:val="none" w:sz="0" w:space="0" w:color="auto"/>
                  </w:divBdr>
                </w:div>
                <w:div w:id="2112434410">
                  <w:marLeft w:val="0"/>
                  <w:marRight w:val="0"/>
                  <w:marTop w:val="0"/>
                  <w:marBottom w:val="0"/>
                  <w:divBdr>
                    <w:top w:val="none" w:sz="0" w:space="0" w:color="auto"/>
                    <w:left w:val="none" w:sz="0" w:space="0" w:color="auto"/>
                    <w:bottom w:val="none" w:sz="0" w:space="0" w:color="auto"/>
                    <w:right w:val="none" w:sz="0" w:space="0" w:color="auto"/>
                  </w:divBdr>
                </w:div>
                <w:div w:id="405490929">
                  <w:marLeft w:val="0"/>
                  <w:marRight w:val="0"/>
                  <w:marTop w:val="0"/>
                  <w:marBottom w:val="0"/>
                  <w:divBdr>
                    <w:top w:val="none" w:sz="0" w:space="0" w:color="auto"/>
                    <w:left w:val="none" w:sz="0" w:space="0" w:color="auto"/>
                    <w:bottom w:val="none" w:sz="0" w:space="0" w:color="auto"/>
                    <w:right w:val="none" w:sz="0" w:space="0" w:color="auto"/>
                  </w:divBdr>
                </w:div>
              </w:divsChild>
            </w:div>
            <w:div w:id="781923669">
              <w:marLeft w:val="0"/>
              <w:marRight w:val="0"/>
              <w:marTop w:val="0"/>
              <w:marBottom w:val="0"/>
              <w:divBdr>
                <w:top w:val="none" w:sz="0" w:space="0" w:color="auto"/>
                <w:left w:val="none" w:sz="0" w:space="0" w:color="auto"/>
                <w:bottom w:val="none" w:sz="0" w:space="0" w:color="auto"/>
                <w:right w:val="none" w:sz="0" w:space="0" w:color="auto"/>
              </w:divBdr>
            </w:div>
            <w:div w:id="614144640">
              <w:marLeft w:val="0"/>
              <w:marRight w:val="0"/>
              <w:marTop w:val="0"/>
              <w:marBottom w:val="0"/>
              <w:divBdr>
                <w:top w:val="none" w:sz="0" w:space="0" w:color="auto"/>
                <w:left w:val="none" w:sz="0" w:space="0" w:color="auto"/>
                <w:bottom w:val="none" w:sz="0" w:space="0" w:color="auto"/>
                <w:right w:val="none" w:sz="0" w:space="0" w:color="auto"/>
              </w:divBdr>
              <w:divsChild>
                <w:div w:id="540284881">
                  <w:marLeft w:val="0"/>
                  <w:marRight w:val="0"/>
                  <w:marTop w:val="0"/>
                  <w:marBottom w:val="0"/>
                  <w:divBdr>
                    <w:top w:val="none" w:sz="0" w:space="0" w:color="auto"/>
                    <w:left w:val="none" w:sz="0" w:space="0" w:color="auto"/>
                    <w:bottom w:val="none" w:sz="0" w:space="0" w:color="auto"/>
                    <w:right w:val="none" w:sz="0" w:space="0" w:color="auto"/>
                  </w:divBdr>
                </w:div>
                <w:div w:id="969671327">
                  <w:marLeft w:val="0"/>
                  <w:marRight w:val="0"/>
                  <w:marTop w:val="0"/>
                  <w:marBottom w:val="0"/>
                  <w:divBdr>
                    <w:top w:val="none" w:sz="0" w:space="0" w:color="auto"/>
                    <w:left w:val="none" w:sz="0" w:space="0" w:color="auto"/>
                    <w:bottom w:val="none" w:sz="0" w:space="0" w:color="auto"/>
                    <w:right w:val="none" w:sz="0" w:space="0" w:color="auto"/>
                  </w:divBdr>
                </w:div>
              </w:divsChild>
            </w:div>
            <w:div w:id="628363701">
              <w:marLeft w:val="0"/>
              <w:marRight w:val="0"/>
              <w:marTop w:val="0"/>
              <w:marBottom w:val="0"/>
              <w:divBdr>
                <w:top w:val="none" w:sz="0" w:space="0" w:color="auto"/>
                <w:left w:val="none" w:sz="0" w:space="0" w:color="auto"/>
                <w:bottom w:val="none" w:sz="0" w:space="0" w:color="auto"/>
                <w:right w:val="none" w:sz="0" w:space="0" w:color="auto"/>
              </w:divBdr>
            </w:div>
            <w:div w:id="1400784495">
              <w:marLeft w:val="0"/>
              <w:marRight w:val="0"/>
              <w:marTop w:val="0"/>
              <w:marBottom w:val="0"/>
              <w:divBdr>
                <w:top w:val="none" w:sz="0" w:space="0" w:color="auto"/>
                <w:left w:val="none" w:sz="0" w:space="0" w:color="auto"/>
                <w:bottom w:val="none" w:sz="0" w:space="0" w:color="auto"/>
                <w:right w:val="none" w:sz="0" w:space="0" w:color="auto"/>
              </w:divBdr>
            </w:div>
            <w:div w:id="1037437222">
              <w:marLeft w:val="0"/>
              <w:marRight w:val="0"/>
              <w:marTop w:val="0"/>
              <w:marBottom w:val="0"/>
              <w:divBdr>
                <w:top w:val="none" w:sz="0" w:space="0" w:color="auto"/>
                <w:left w:val="none" w:sz="0" w:space="0" w:color="auto"/>
                <w:bottom w:val="none" w:sz="0" w:space="0" w:color="auto"/>
                <w:right w:val="none" w:sz="0" w:space="0" w:color="auto"/>
              </w:divBdr>
            </w:div>
            <w:div w:id="1963346467">
              <w:marLeft w:val="0"/>
              <w:marRight w:val="0"/>
              <w:marTop w:val="0"/>
              <w:marBottom w:val="0"/>
              <w:divBdr>
                <w:top w:val="none" w:sz="0" w:space="0" w:color="auto"/>
                <w:left w:val="none" w:sz="0" w:space="0" w:color="auto"/>
                <w:bottom w:val="none" w:sz="0" w:space="0" w:color="auto"/>
                <w:right w:val="none" w:sz="0" w:space="0" w:color="auto"/>
              </w:divBdr>
            </w:div>
          </w:divsChild>
        </w:div>
        <w:div w:id="229391378">
          <w:marLeft w:val="0"/>
          <w:marRight w:val="0"/>
          <w:marTop w:val="240"/>
          <w:marBottom w:val="0"/>
          <w:divBdr>
            <w:top w:val="none" w:sz="0" w:space="0" w:color="auto"/>
            <w:left w:val="none" w:sz="0" w:space="0" w:color="auto"/>
            <w:bottom w:val="none" w:sz="0" w:space="0" w:color="auto"/>
            <w:right w:val="none" w:sz="0" w:space="0" w:color="auto"/>
          </w:divBdr>
          <w:divsChild>
            <w:div w:id="319237559">
              <w:marLeft w:val="0"/>
              <w:marRight w:val="0"/>
              <w:marTop w:val="0"/>
              <w:marBottom w:val="0"/>
              <w:divBdr>
                <w:top w:val="none" w:sz="0" w:space="0" w:color="auto"/>
                <w:left w:val="none" w:sz="0" w:space="0" w:color="auto"/>
                <w:bottom w:val="none" w:sz="0" w:space="0" w:color="auto"/>
                <w:right w:val="none" w:sz="0" w:space="0" w:color="auto"/>
              </w:divBdr>
              <w:divsChild>
                <w:div w:id="1980839034">
                  <w:marLeft w:val="0"/>
                  <w:marRight w:val="0"/>
                  <w:marTop w:val="0"/>
                  <w:marBottom w:val="0"/>
                  <w:divBdr>
                    <w:top w:val="none" w:sz="0" w:space="0" w:color="auto"/>
                    <w:left w:val="none" w:sz="0" w:space="0" w:color="auto"/>
                    <w:bottom w:val="none" w:sz="0" w:space="0" w:color="auto"/>
                    <w:right w:val="none" w:sz="0" w:space="0" w:color="auto"/>
                  </w:divBdr>
                </w:div>
                <w:div w:id="1335574798">
                  <w:marLeft w:val="0"/>
                  <w:marRight w:val="0"/>
                  <w:marTop w:val="0"/>
                  <w:marBottom w:val="0"/>
                  <w:divBdr>
                    <w:top w:val="none" w:sz="0" w:space="0" w:color="auto"/>
                    <w:left w:val="none" w:sz="0" w:space="0" w:color="auto"/>
                    <w:bottom w:val="none" w:sz="0" w:space="0" w:color="auto"/>
                    <w:right w:val="none" w:sz="0" w:space="0" w:color="auto"/>
                  </w:divBdr>
                </w:div>
                <w:div w:id="1145002912">
                  <w:marLeft w:val="0"/>
                  <w:marRight w:val="0"/>
                  <w:marTop w:val="0"/>
                  <w:marBottom w:val="0"/>
                  <w:divBdr>
                    <w:top w:val="none" w:sz="0" w:space="0" w:color="auto"/>
                    <w:left w:val="none" w:sz="0" w:space="0" w:color="auto"/>
                    <w:bottom w:val="none" w:sz="0" w:space="0" w:color="auto"/>
                    <w:right w:val="none" w:sz="0" w:space="0" w:color="auto"/>
                  </w:divBdr>
                </w:div>
                <w:div w:id="543710321">
                  <w:marLeft w:val="0"/>
                  <w:marRight w:val="0"/>
                  <w:marTop w:val="0"/>
                  <w:marBottom w:val="0"/>
                  <w:divBdr>
                    <w:top w:val="none" w:sz="0" w:space="0" w:color="auto"/>
                    <w:left w:val="none" w:sz="0" w:space="0" w:color="auto"/>
                    <w:bottom w:val="none" w:sz="0" w:space="0" w:color="auto"/>
                    <w:right w:val="none" w:sz="0" w:space="0" w:color="auto"/>
                  </w:divBdr>
                </w:div>
                <w:div w:id="2094624772">
                  <w:marLeft w:val="0"/>
                  <w:marRight w:val="0"/>
                  <w:marTop w:val="0"/>
                  <w:marBottom w:val="0"/>
                  <w:divBdr>
                    <w:top w:val="none" w:sz="0" w:space="0" w:color="auto"/>
                    <w:left w:val="none" w:sz="0" w:space="0" w:color="auto"/>
                    <w:bottom w:val="none" w:sz="0" w:space="0" w:color="auto"/>
                    <w:right w:val="none" w:sz="0" w:space="0" w:color="auto"/>
                  </w:divBdr>
                </w:div>
                <w:div w:id="1688411234">
                  <w:marLeft w:val="0"/>
                  <w:marRight w:val="0"/>
                  <w:marTop w:val="0"/>
                  <w:marBottom w:val="0"/>
                  <w:divBdr>
                    <w:top w:val="none" w:sz="0" w:space="0" w:color="auto"/>
                    <w:left w:val="none" w:sz="0" w:space="0" w:color="auto"/>
                    <w:bottom w:val="none" w:sz="0" w:space="0" w:color="auto"/>
                    <w:right w:val="none" w:sz="0" w:space="0" w:color="auto"/>
                  </w:divBdr>
                </w:div>
                <w:div w:id="2019309539">
                  <w:marLeft w:val="0"/>
                  <w:marRight w:val="0"/>
                  <w:marTop w:val="0"/>
                  <w:marBottom w:val="0"/>
                  <w:divBdr>
                    <w:top w:val="none" w:sz="0" w:space="0" w:color="auto"/>
                    <w:left w:val="none" w:sz="0" w:space="0" w:color="auto"/>
                    <w:bottom w:val="none" w:sz="0" w:space="0" w:color="auto"/>
                    <w:right w:val="none" w:sz="0" w:space="0" w:color="auto"/>
                  </w:divBdr>
                </w:div>
              </w:divsChild>
            </w:div>
            <w:div w:id="361057389">
              <w:marLeft w:val="0"/>
              <w:marRight w:val="0"/>
              <w:marTop w:val="0"/>
              <w:marBottom w:val="0"/>
              <w:divBdr>
                <w:top w:val="none" w:sz="0" w:space="0" w:color="auto"/>
                <w:left w:val="none" w:sz="0" w:space="0" w:color="auto"/>
                <w:bottom w:val="none" w:sz="0" w:space="0" w:color="auto"/>
                <w:right w:val="none" w:sz="0" w:space="0" w:color="auto"/>
              </w:divBdr>
              <w:divsChild>
                <w:div w:id="1423649401">
                  <w:marLeft w:val="0"/>
                  <w:marRight w:val="0"/>
                  <w:marTop w:val="0"/>
                  <w:marBottom w:val="0"/>
                  <w:divBdr>
                    <w:top w:val="none" w:sz="0" w:space="0" w:color="auto"/>
                    <w:left w:val="none" w:sz="0" w:space="0" w:color="auto"/>
                    <w:bottom w:val="none" w:sz="0" w:space="0" w:color="auto"/>
                    <w:right w:val="none" w:sz="0" w:space="0" w:color="auto"/>
                  </w:divBdr>
                </w:div>
                <w:div w:id="1815176488">
                  <w:marLeft w:val="0"/>
                  <w:marRight w:val="0"/>
                  <w:marTop w:val="0"/>
                  <w:marBottom w:val="0"/>
                  <w:divBdr>
                    <w:top w:val="none" w:sz="0" w:space="0" w:color="auto"/>
                    <w:left w:val="none" w:sz="0" w:space="0" w:color="auto"/>
                    <w:bottom w:val="none" w:sz="0" w:space="0" w:color="auto"/>
                    <w:right w:val="none" w:sz="0" w:space="0" w:color="auto"/>
                  </w:divBdr>
                </w:div>
                <w:div w:id="1598168984">
                  <w:marLeft w:val="0"/>
                  <w:marRight w:val="0"/>
                  <w:marTop w:val="0"/>
                  <w:marBottom w:val="0"/>
                  <w:divBdr>
                    <w:top w:val="none" w:sz="0" w:space="0" w:color="auto"/>
                    <w:left w:val="none" w:sz="0" w:space="0" w:color="auto"/>
                    <w:bottom w:val="none" w:sz="0" w:space="0" w:color="auto"/>
                    <w:right w:val="none" w:sz="0" w:space="0" w:color="auto"/>
                  </w:divBdr>
                </w:div>
              </w:divsChild>
            </w:div>
            <w:div w:id="240263077">
              <w:marLeft w:val="0"/>
              <w:marRight w:val="0"/>
              <w:marTop w:val="0"/>
              <w:marBottom w:val="0"/>
              <w:divBdr>
                <w:top w:val="none" w:sz="0" w:space="0" w:color="auto"/>
                <w:left w:val="none" w:sz="0" w:space="0" w:color="auto"/>
                <w:bottom w:val="none" w:sz="0" w:space="0" w:color="auto"/>
                <w:right w:val="none" w:sz="0" w:space="0" w:color="auto"/>
              </w:divBdr>
            </w:div>
          </w:divsChild>
        </w:div>
        <w:div w:id="1120681094">
          <w:marLeft w:val="0"/>
          <w:marRight w:val="0"/>
          <w:marTop w:val="240"/>
          <w:marBottom w:val="0"/>
          <w:divBdr>
            <w:top w:val="none" w:sz="0" w:space="0" w:color="auto"/>
            <w:left w:val="none" w:sz="0" w:space="0" w:color="auto"/>
            <w:bottom w:val="none" w:sz="0" w:space="0" w:color="auto"/>
            <w:right w:val="none" w:sz="0" w:space="0" w:color="auto"/>
          </w:divBdr>
          <w:divsChild>
            <w:div w:id="7083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rules.org/Gateway/reference.asp?No=Ref-1141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2863</Words>
  <Characters>15403</Characters>
  <Application>Microsoft Office Word</Application>
  <DocSecurity>4</DocSecurity>
  <Lines>268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 Courtney</dc:creator>
  <cp:keywords/>
  <dc:description/>
  <cp:lastModifiedBy>Parker Robertson, Brooke</cp:lastModifiedBy>
  <cp:revision>2</cp:revision>
  <dcterms:created xsi:type="dcterms:W3CDTF">2021-03-08T22:16:00Z</dcterms:created>
  <dcterms:modified xsi:type="dcterms:W3CDTF">2021-03-08T22:16:00Z</dcterms:modified>
</cp:coreProperties>
</file>